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35C9E" w14:textId="77777777" w:rsidR="004247BD" w:rsidRPr="006E165F" w:rsidRDefault="004247BD" w:rsidP="006E165F">
      <w:pPr>
        <w:spacing w:after="0" w:line="240" w:lineRule="auto"/>
        <w:ind w:right="51"/>
        <w:contextualSpacing/>
        <w:jc w:val="both"/>
        <w:rPr>
          <w:rFonts w:ascii="Segoe UI Semilight" w:hAnsi="Segoe UI Semilight" w:cs="Segoe UI Semilight"/>
          <w:spacing w:val="-3"/>
          <w:sz w:val="20"/>
          <w:szCs w:val="20"/>
        </w:rPr>
      </w:pPr>
      <w:r w:rsidRPr="006E165F">
        <w:rPr>
          <w:rFonts w:ascii="Segoe UI Semilight" w:eastAsia="Times New Roman" w:hAnsi="Segoe UI Semilight" w:cs="Segoe UI Semilight"/>
          <w:sz w:val="20"/>
          <w:szCs w:val="20"/>
          <w:lang w:eastAsia="ko-KR"/>
        </w:rPr>
        <w:t>Los suscritos</w:t>
      </w:r>
      <w:r w:rsidRPr="006E165F">
        <w:rPr>
          <w:rFonts w:ascii="Segoe UI Semilight" w:hAnsi="Segoe UI Semilight" w:cs="Segoe UI Semilight"/>
          <w:b/>
          <w:sz w:val="20"/>
          <w:szCs w:val="20"/>
          <w:lang w:val="es-ES_tradnl" w:eastAsia="ko-KR"/>
        </w:rPr>
        <w:t xml:space="preserve"> ___________________</w:t>
      </w:r>
      <w:r w:rsidRPr="006E165F">
        <w:rPr>
          <w:rFonts w:ascii="Segoe UI Semilight" w:hAnsi="Segoe UI Semilight" w:cs="Segoe UI Semilight"/>
          <w:b/>
          <w:bCs/>
          <w:sz w:val="20"/>
          <w:szCs w:val="20"/>
          <w:lang w:val="es-ES_tradnl" w:eastAsia="ko-KR"/>
        </w:rPr>
        <w:t xml:space="preserve">, </w:t>
      </w:r>
      <w:r w:rsidRPr="006E165F">
        <w:rPr>
          <w:rFonts w:ascii="Segoe UI Semilight" w:hAnsi="Segoe UI Semilight" w:cs="Segoe UI Semilight"/>
          <w:bCs/>
          <w:sz w:val="20"/>
          <w:szCs w:val="20"/>
          <w:lang w:val="es-ES_tradnl" w:eastAsia="ko-KR"/>
        </w:rPr>
        <w:t>identificada con la cédula de ciudadanía número ________________ expedida en Bogotá, actuando en calidad de __________ Suplente</w:t>
      </w:r>
      <w:r w:rsidRPr="006E165F">
        <w:rPr>
          <w:rFonts w:ascii="Segoe UI Semilight" w:hAnsi="Segoe UI Semilight" w:cs="Segoe UI Semilight"/>
          <w:sz w:val="20"/>
          <w:szCs w:val="20"/>
        </w:rPr>
        <w:t xml:space="preserve"> del</w:t>
      </w:r>
      <w:r w:rsidRPr="006E165F">
        <w:rPr>
          <w:rFonts w:ascii="Segoe UI Semilight" w:hAnsi="Segoe UI Semilight" w:cs="Segoe UI Semilight"/>
          <w:b/>
          <w:sz w:val="20"/>
          <w:szCs w:val="20"/>
        </w:rPr>
        <w:t xml:space="preserve"> </w:t>
      </w:r>
      <w:r w:rsidRPr="006E165F">
        <w:rPr>
          <w:rFonts w:ascii="Segoe UI Semilight" w:hAnsi="Segoe UI Semilight" w:cs="Segoe UI Semilight"/>
          <w:sz w:val="20"/>
          <w:szCs w:val="20"/>
        </w:rPr>
        <w:t xml:space="preserve">Representante Legal de la </w:t>
      </w:r>
      <w:r w:rsidRPr="006E165F">
        <w:rPr>
          <w:rFonts w:ascii="Segoe UI Semilight" w:hAnsi="Segoe UI Semilight" w:cs="Segoe UI Semilight"/>
          <w:b/>
          <w:sz w:val="20"/>
          <w:szCs w:val="20"/>
        </w:rPr>
        <w:t>FIDUCIARIA COLOMBIANA DE COMERCIO EXTERIOR S.A. – FIDUCOLDEX</w:t>
      </w:r>
      <w:r w:rsidRPr="006E165F">
        <w:rPr>
          <w:rFonts w:ascii="Segoe UI Semilight" w:hAnsi="Segoe UI Semilight" w:cs="Segoe UI Semilight"/>
          <w:sz w:val="20"/>
          <w:szCs w:val="20"/>
          <w:lang w:val="es-ES_tradnl"/>
        </w:rPr>
        <w:t xml:space="preserve"> para asuntos </w:t>
      </w:r>
      <w:r w:rsidRPr="006E165F">
        <w:rPr>
          <w:rFonts w:ascii="Segoe UI Semilight" w:hAnsi="Segoe UI Semilight" w:cs="Segoe UI Semilight"/>
          <w:sz w:val="20"/>
          <w:szCs w:val="20"/>
        </w:rPr>
        <w:t xml:space="preserve">del Fideicomiso de Promoción de Exportaciones </w:t>
      </w:r>
      <w:r w:rsidRPr="006E165F">
        <w:rPr>
          <w:rFonts w:ascii="Segoe UI Semilight" w:hAnsi="Segoe UI Semilight" w:cs="Segoe UI Semilight"/>
          <w:b/>
          <w:sz w:val="20"/>
          <w:szCs w:val="20"/>
          <w:lang w:val="es-ES"/>
        </w:rPr>
        <w:t>PROCOLOMBIA</w:t>
      </w:r>
      <w:r w:rsidRPr="006E165F">
        <w:rPr>
          <w:rFonts w:ascii="Segoe UI Semilight" w:eastAsia="Times New Roman" w:hAnsi="Segoe UI Semilight" w:cs="Segoe UI Semilight"/>
          <w:sz w:val="20"/>
          <w:szCs w:val="20"/>
          <w:lang w:eastAsia="ko-KR"/>
        </w:rPr>
        <w:t xml:space="preserve">, constituido a través de contrato de </w:t>
      </w:r>
      <w:r w:rsidRPr="006E165F">
        <w:rPr>
          <w:rFonts w:ascii="Segoe UI Semilight" w:eastAsia="Times New Roman" w:hAnsi="Segoe UI Semilight" w:cs="Segoe UI Semilight"/>
          <w:sz w:val="20"/>
          <w:szCs w:val="20"/>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6E165F">
        <w:rPr>
          <w:rFonts w:ascii="Segoe UI Semilight" w:eastAsia="Times New Roman" w:hAnsi="Segoe UI Semilight" w:cs="Segoe UI Semilight"/>
          <w:sz w:val="20"/>
          <w:szCs w:val="20"/>
          <w:lang w:eastAsia="ko-KR"/>
        </w:rPr>
        <w:t xml:space="preserve">830.054.060–5, </w:t>
      </w:r>
      <w:r w:rsidRPr="006E165F">
        <w:rPr>
          <w:rFonts w:ascii="Segoe UI Semilight" w:eastAsia="Times New Roman" w:hAnsi="Segoe UI Semilight" w:cs="Segoe UI Semilight"/>
          <w:sz w:val="20"/>
          <w:szCs w:val="20"/>
          <w:lang w:val="es-MX" w:eastAsia="ko-KR"/>
        </w:rPr>
        <w:t xml:space="preserve">quien en adelante se denominará </w:t>
      </w:r>
      <w:r w:rsidRPr="006E165F">
        <w:rPr>
          <w:rFonts w:ascii="Segoe UI Semilight" w:eastAsia="Times New Roman" w:hAnsi="Segoe UI Semilight" w:cs="Segoe UI Semilight"/>
          <w:b/>
          <w:sz w:val="20"/>
          <w:szCs w:val="20"/>
          <w:lang w:val="es-MX" w:eastAsia="ko-KR"/>
        </w:rPr>
        <w:t>PROCOLOMBIA</w:t>
      </w:r>
      <w:r w:rsidRPr="006E165F">
        <w:rPr>
          <w:rFonts w:ascii="Segoe UI Semilight" w:eastAsia="Times New Roman" w:hAnsi="Segoe UI Semilight" w:cs="Segoe UI Semilight"/>
          <w:sz w:val="20"/>
          <w:szCs w:val="20"/>
          <w:lang w:eastAsia="ko-KR"/>
        </w:rPr>
        <w:t xml:space="preserve">, por una parte, </w:t>
      </w:r>
      <w:r w:rsidRPr="006E165F">
        <w:rPr>
          <w:rFonts w:ascii="Segoe UI Semilight" w:eastAsia="Times New Roman" w:hAnsi="Segoe UI Semilight" w:cs="Segoe UI Semilight"/>
          <w:snapToGrid w:val="0"/>
          <w:color w:val="000000"/>
          <w:sz w:val="20"/>
          <w:szCs w:val="20"/>
          <w:lang w:eastAsia="ko-KR"/>
        </w:rPr>
        <w:t xml:space="preserve">y por la otra </w:t>
      </w:r>
      <w:r w:rsidRPr="006E165F">
        <w:rPr>
          <w:rFonts w:ascii="Segoe UI Semilight" w:hAnsi="Segoe UI Semilight" w:cs="Segoe UI Semilight"/>
          <w:b/>
          <w:bCs/>
          <w:spacing w:val="-8"/>
          <w:sz w:val="20"/>
          <w:szCs w:val="20"/>
        </w:rPr>
        <w:t>_______________________</w:t>
      </w:r>
      <w:r w:rsidRPr="006E165F">
        <w:rPr>
          <w:rStyle w:val="CharacterStyle1"/>
          <w:rFonts w:ascii="Segoe UI Semilight" w:hAnsi="Segoe UI Semilight" w:cs="Segoe UI Semilight"/>
          <w:bCs/>
          <w:spacing w:val="-8"/>
          <w:szCs w:val="20"/>
        </w:rPr>
        <w:t xml:space="preserve"> </w:t>
      </w:r>
      <w:r w:rsidRPr="006E165F">
        <w:rPr>
          <w:rFonts w:ascii="Segoe UI Semilight" w:hAnsi="Segoe UI Semilight" w:cs="Segoe UI Semilight"/>
          <w:sz w:val="20"/>
          <w:szCs w:val="20"/>
        </w:rPr>
        <w:t xml:space="preserve">identificado con la cédula de ciudadanía No. </w:t>
      </w:r>
      <w:r w:rsidRPr="006E165F">
        <w:rPr>
          <w:rFonts w:ascii="Segoe UI Semilight" w:hAnsi="Segoe UI Semilight" w:cs="Segoe UI Semilight"/>
          <w:b/>
          <w:bCs/>
          <w:spacing w:val="-8"/>
          <w:sz w:val="20"/>
          <w:szCs w:val="20"/>
        </w:rPr>
        <w:t xml:space="preserve">_______________________ </w:t>
      </w:r>
      <w:r w:rsidRPr="006E165F">
        <w:rPr>
          <w:rFonts w:ascii="Segoe UI Semilight" w:hAnsi="Segoe UI Semilight" w:cs="Segoe UI Semilight"/>
          <w:sz w:val="20"/>
          <w:szCs w:val="20"/>
        </w:rPr>
        <w:t xml:space="preserve">expedida en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z w:val="20"/>
          <w:szCs w:val="20"/>
        </w:rPr>
        <w:t xml:space="preserve">, </w:t>
      </w:r>
      <w:r w:rsidRPr="006E165F">
        <w:rPr>
          <w:rFonts w:ascii="Segoe UI Semilight" w:hAnsi="Segoe UI Semilight" w:cs="Segoe UI Semilight"/>
          <w:spacing w:val="-3"/>
          <w:sz w:val="20"/>
          <w:szCs w:val="20"/>
        </w:rPr>
        <w:t xml:space="preserve">actuando en calidad </w:t>
      </w:r>
      <w:proofErr w:type="gramStart"/>
      <w:r w:rsidRPr="006E165F">
        <w:rPr>
          <w:rFonts w:ascii="Segoe UI Semilight" w:hAnsi="Segoe UI Semilight" w:cs="Segoe UI Semilight"/>
          <w:spacing w:val="-3"/>
          <w:sz w:val="20"/>
          <w:szCs w:val="20"/>
        </w:rPr>
        <w:t xml:space="preserve">de </w:t>
      </w:r>
      <w:r w:rsidRPr="006E165F">
        <w:rPr>
          <w:rFonts w:ascii="Segoe UI Semilight" w:hAnsi="Segoe UI Semilight" w:cs="Segoe UI Semilight"/>
          <w:spacing w:val="-3"/>
          <w:sz w:val="20"/>
          <w:szCs w:val="20"/>
          <w:highlight w:val="yellow"/>
        </w:rPr>
        <w:t xml:space="preserve"> </w:t>
      </w:r>
      <w:r w:rsidRPr="006E165F">
        <w:rPr>
          <w:rFonts w:ascii="Segoe UI Semilight" w:hAnsi="Segoe UI Semilight" w:cs="Segoe UI Semilight"/>
          <w:sz w:val="20"/>
          <w:szCs w:val="20"/>
          <w:highlight w:val="yellow"/>
        </w:rPr>
        <w:t>Representante</w:t>
      </w:r>
      <w:proofErr w:type="gramEnd"/>
      <w:r w:rsidRPr="006E165F">
        <w:rPr>
          <w:rFonts w:ascii="Segoe UI Semilight" w:hAnsi="Segoe UI Semilight" w:cs="Segoe UI Semilight"/>
          <w:sz w:val="20"/>
          <w:szCs w:val="20"/>
          <w:highlight w:val="yellow"/>
        </w:rPr>
        <w:t xml:space="preserve"> Legal</w:t>
      </w:r>
      <w:r w:rsidRPr="006E165F">
        <w:rPr>
          <w:rFonts w:ascii="Segoe UI Semilight" w:hAnsi="Segoe UI Semilight" w:cs="Segoe UI Semilight"/>
          <w:sz w:val="20"/>
          <w:szCs w:val="20"/>
        </w:rPr>
        <w:t xml:space="preserve"> </w:t>
      </w:r>
      <w:r w:rsidRPr="006E165F">
        <w:rPr>
          <w:rFonts w:ascii="Segoe UI Semilight" w:hAnsi="Segoe UI Semilight" w:cs="Segoe UI Semilight"/>
          <w:spacing w:val="-3"/>
          <w:sz w:val="20"/>
          <w:szCs w:val="20"/>
        </w:rPr>
        <w:t>de</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b/>
          <w:sz w:val="20"/>
          <w:szCs w:val="20"/>
        </w:rPr>
        <w:t xml:space="preserve">, </w:t>
      </w:r>
      <w:r w:rsidRPr="006E165F">
        <w:rPr>
          <w:rFonts w:ascii="Segoe UI Semilight" w:hAnsi="Segoe UI Semilight" w:cs="Segoe UI Semilight"/>
          <w:sz w:val="20"/>
          <w:szCs w:val="20"/>
        </w:rPr>
        <w:t xml:space="preserve">con NIT.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z w:val="20"/>
          <w:szCs w:val="20"/>
        </w:rPr>
        <w:t xml:space="preserve">, </w:t>
      </w:r>
      <w:r w:rsidRPr="006E165F">
        <w:rPr>
          <w:rFonts w:ascii="Segoe UI Semilight" w:hAnsi="Segoe UI Semilight" w:cs="Segoe UI Semilight"/>
          <w:spacing w:val="-3"/>
          <w:sz w:val="20"/>
          <w:szCs w:val="20"/>
        </w:rPr>
        <w:t xml:space="preserve">con domicilio en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constituida por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del __ de __de ____, otorgada en la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inscrita en la Cámara de Comercio de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el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de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w:t>
      </w:r>
      <w:proofErr w:type="spellStart"/>
      <w:r w:rsidRPr="006E165F">
        <w:rPr>
          <w:rFonts w:ascii="Segoe UI Semilight" w:hAnsi="Segoe UI Semilight" w:cs="Segoe UI Semilight"/>
          <w:spacing w:val="-3"/>
          <w:sz w:val="20"/>
          <w:szCs w:val="20"/>
        </w:rPr>
        <w:t>de</w:t>
      </w:r>
      <w:proofErr w:type="spellEnd"/>
      <w:r w:rsidRPr="006E165F">
        <w:rPr>
          <w:rFonts w:ascii="Segoe UI Semilight" w:hAnsi="Segoe UI Semilight" w:cs="Segoe UI Semilight"/>
          <w:spacing w:val="-3"/>
          <w:sz w:val="20"/>
          <w:szCs w:val="20"/>
        </w:rPr>
        <w:t xml:space="preserve">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bajo el número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pacing w:val="-3"/>
          <w:sz w:val="20"/>
          <w:szCs w:val="20"/>
        </w:rPr>
        <w:t xml:space="preserve"> del Libro __, </w:t>
      </w:r>
      <w:r w:rsidRPr="006E165F">
        <w:rPr>
          <w:rFonts w:ascii="Segoe UI Semilight" w:hAnsi="Segoe UI Semilight" w:cs="Segoe UI Semilight"/>
          <w:sz w:val="20"/>
          <w:szCs w:val="20"/>
        </w:rPr>
        <w:t xml:space="preserve">quien en adelante y para todos los efectos de este documento se denominará </w:t>
      </w:r>
      <w:r w:rsidRPr="006E165F">
        <w:rPr>
          <w:rFonts w:ascii="Segoe UI Semilight" w:hAnsi="Segoe UI Semilight" w:cs="Segoe UI Semilight"/>
          <w:b/>
          <w:sz w:val="20"/>
          <w:szCs w:val="20"/>
        </w:rPr>
        <w:t>EL</w:t>
      </w:r>
      <w:r w:rsidRPr="006E165F">
        <w:rPr>
          <w:rFonts w:ascii="Segoe UI Semilight" w:hAnsi="Segoe UI Semilight" w:cs="Segoe UI Semilight"/>
          <w:sz w:val="20"/>
          <w:szCs w:val="20"/>
        </w:rPr>
        <w:t xml:space="preserve"> </w:t>
      </w:r>
      <w:r w:rsidRPr="006E165F">
        <w:rPr>
          <w:rFonts w:ascii="Segoe UI Semilight" w:hAnsi="Segoe UI Semilight" w:cs="Segoe UI Semilight"/>
          <w:b/>
          <w:bCs/>
          <w:sz w:val="20"/>
          <w:szCs w:val="20"/>
        </w:rPr>
        <w:t>CONTRATISTA</w:t>
      </w:r>
      <w:r w:rsidRPr="006E165F">
        <w:rPr>
          <w:rFonts w:ascii="Segoe UI Semilight" w:eastAsia="Times New Roman" w:hAnsi="Segoe UI Semilight" w:cs="Segoe UI Semilight"/>
          <w:snapToGrid w:val="0"/>
          <w:color w:val="000000"/>
          <w:sz w:val="20"/>
          <w:szCs w:val="20"/>
          <w:lang w:eastAsia="ko-KR"/>
        </w:rPr>
        <w:t>, y conjuntamente se denominarán las Partes, hemos convenido celebrar el presente contrato, que se regirá por las cláusulas que se insertan a continuación, previas las siguientes:</w:t>
      </w:r>
    </w:p>
    <w:p w14:paraId="3B74E60D" w14:textId="77777777" w:rsidR="004247BD" w:rsidRPr="006E165F" w:rsidRDefault="004247BD" w:rsidP="006E165F">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0EAA5399" w14:textId="77777777" w:rsidR="004247BD" w:rsidRPr="006E165F" w:rsidRDefault="004247BD" w:rsidP="006E165F">
      <w:pPr>
        <w:spacing w:after="0" w:line="240" w:lineRule="auto"/>
        <w:ind w:right="51"/>
        <w:contextualSpacing/>
        <w:jc w:val="center"/>
        <w:rPr>
          <w:rFonts w:ascii="Segoe UI Semilight" w:eastAsia="Times New Roman" w:hAnsi="Segoe UI Semilight" w:cs="Segoe UI Semilight"/>
          <w:b/>
          <w:snapToGrid w:val="0"/>
          <w:color w:val="000000"/>
          <w:sz w:val="20"/>
          <w:szCs w:val="20"/>
          <w:lang w:eastAsia="ko-KR"/>
        </w:rPr>
      </w:pPr>
      <w:r w:rsidRPr="006E165F">
        <w:rPr>
          <w:rFonts w:ascii="Segoe UI Semilight" w:eastAsia="Times New Roman" w:hAnsi="Segoe UI Semilight" w:cs="Segoe UI Semilight"/>
          <w:b/>
          <w:snapToGrid w:val="0"/>
          <w:color w:val="000000"/>
          <w:sz w:val="20"/>
          <w:szCs w:val="20"/>
          <w:lang w:eastAsia="ko-KR"/>
        </w:rPr>
        <w:t>CONSIDERACIONES</w:t>
      </w:r>
    </w:p>
    <w:p w14:paraId="3755C403" w14:textId="77777777" w:rsidR="004247BD" w:rsidRPr="006E165F" w:rsidRDefault="004247BD" w:rsidP="006E165F">
      <w:pPr>
        <w:spacing w:after="0" w:line="240" w:lineRule="auto"/>
        <w:ind w:right="51"/>
        <w:contextualSpacing/>
        <w:jc w:val="both"/>
        <w:rPr>
          <w:rFonts w:ascii="Segoe UI Semilight" w:eastAsia="Times New Roman" w:hAnsi="Segoe UI Semilight" w:cs="Segoe UI Semilight"/>
          <w:b/>
          <w:snapToGrid w:val="0"/>
          <w:color w:val="000000"/>
          <w:sz w:val="20"/>
          <w:szCs w:val="20"/>
          <w:lang w:eastAsia="ko-KR"/>
        </w:rPr>
      </w:pPr>
    </w:p>
    <w:p w14:paraId="704D801A"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ES" w:eastAsia="ko-KR"/>
        </w:rPr>
      </w:pPr>
      <w:r w:rsidRPr="006E165F">
        <w:rPr>
          <w:rFonts w:ascii="Segoe UI Semilight" w:eastAsia="Times New Roman" w:hAnsi="Segoe UI Semilight" w:cs="Segoe UI Semilight"/>
          <w:b/>
          <w:sz w:val="20"/>
          <w:szCs w:val="20"/>
          <w:lang w:val="es-ES_tradnl" w:eastAsia="ko-KR"/>
        </w:rPr>
        <w:t>PRIMERA</w:t>
      </w:r>
      <w:r w:rsidRPr="006E165F">
        <w:rPr>
          <w:rFonts w:ascii="Segoe UI Semilight" w:eastAsia="Times New Roman" w:hAnsi="Segoe UI Semilight" w:cs="Segoe UI Semilight"/>
          <w:b/>
          <w:bCs/>
          <w:sz w:val="20"/>
          <w:szCs w:val="20"/>
          <w:lang w:val="es-ES_tradnl" w:eastAsia="ko-KR"/>
        </w:rPr>
        <w:t>:</w:t>
      </w:r>
      <w:r w:rsidRPr="006E165F">
        <w:rPr>
          <w:rFonts w:ascii="Segoe UI Semilight" w:eastAsia="Times New Roman" w:hAnsi="Segoe UI Semilight" w:cs="Segoe UI Semilight"/>
          <w:sz w:val="20"/>
          <w:szCs w:val="20"/>
          <w:lang w:val="es-ES" w:eastAsia="es-ES"/>
        </w:rPr>
        <w:t xml:space="preserve"> </w:t>
      </w:r>
      <w:r w:rsidRPr="006E165F">
        <w:rPr>
          <w:rFonts w:ascii="Segoe UI Semilight" w:eastAsia="Times New Roman" w:hAnsi="Segoe UI Semilight" w:cs="Segoe UI Semilight"/>
          <w:sz w:val="20"/>
          <w:szCs w:val="20"/>
          <w:lang w:val="es-ES" w:eastAsia="ko-KR"/>
        </w:rPr>
        <w:t xml:space="preserve">El Fideicomiso </w:t>
      </w:r>
      <w:r w:rsidRPr="006E165F">
        <w:rPr>
          <w:rFonts w:ascii="Segoe UI Semilight" w:eastAsia="Times New Roman" w:hAnsi="Segoe UI Semilight" w:cs="Segoe UI Semilight"/>
          <w:b/>
          <w:sz w:val="20"/>
          <w:szCs w:val="20"/>
          <w:lang w:val="es-ES" w:eastAsia="ko-KR"/>
        </w:rPr>
        <w:t>PROCOLOMBIA</w:t>
      </w:r>
      <w:r w:rsidRPr="006E165F">
        <w:rPr>
          <w:rFonts w:ascii="Segoe UI Semilight" w:eastAsia="Times New Roman" w:hAnsi="Segoe UI Semilight" w:cs="Segoe UI Semilight"/>
          <w:sz w:val="20"/>
          <w:szCs w:val="20"/>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68385D8E"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ES" w:eastAsia="ko-KR"/>
        </w:rPr>
      </w:pPr>
    </w:p>
    <w:p w14:paraId="5569F105" w14:textId="4856B409" w:rsidR="004247BD" w:rsidRPr="006E165F" w:rsidRDefault="004247BD" w:rsidP="006E165F">
      <w:pPr>
        <w:autoSpaceDE w:val="0"/>
        <w:autoSpaceDN w:val="0"/>
        <w:adjustRightInd w:val="0"/>
        <w:spacing w:after="0" w:line="240" w:lineRule="auto"/>
        <w:jc w:val="both"/>
        <w:rPr>
          <w:rFonts w:ascii="Segoe UI Semilight" w:hAnsi="Segoe UI Semilight" w:cs="Segoe UI Semilight"/>
          <w:sz w:val="20"/>
          <w:szCs w:val="20"/>
          <w:lang w:val="es-CO"/>
        </w:rPr>
      </w:pPr>
      <w:r w:rsidRPr="006E165F">
        <w:rPr>
          <w:rFonts w:ascii="Segoe UI Semilight" w:eastAsia="Times New Roman" w:hAnsi="Segoe UI Semilight" w:cs="Segoe UI Semilight"/>
          <w:b/>
          <w:sz w:val="20"/>
          <w:szCs w:val="20"/>
          <w:lang w:val="es-ES" w:eastAsia="ko-KR"/>
        </w:rPr>
        <w:t xml:space="preserve">SEGUNDA: </w:t>
      </w:r>
      <w:r w:rsidRPr="006E165F">
        <w:rPr>
          <w:rFonts w:ascii="Segoe UI Semilight" w:eastAsia="Times New Roman" w:hAnsi="Segoe UI Semilight" w:cs="Segoe UI Semilight"/>
          <w:sz w:val="20"/>
          <w:szCs w:val="20"/>
          <w:lang w:val="es-ES" w:eastAsia="ko-KR"/>
        </w:rPr>
        <w:t>Que</w:t>
      </w:r>
      <w:r w:rsidRPr="006E165F">
        <w:rPr>
          <w:rFonts w:ascii="Segoe UI Semilight" w:eastAsia="Times New Roman" w:hAnsi="Segoe UI Semilight" w:cs="Segoe UI Semilight"/>
          <w:b/>
          <w:sz w:val="20"/>
          <w:szCs w:val="20"/>
          <w:lang w:val="es-ES" w:eastAsia="ko-KR"/>
        </w:rPr>
        <w:t xml:space="preserve"> PROCOLOMBIA</w:t>
      </w:r>
      <w:r w:rsidRPr="006E165F">
        <w:rPr>
          <w:rFonts w:ascii="Segoe UI Semilight" w:eastAsia="Times New Roman" w:hAnsi="Segoe UI Semilight" w:cs="Segoe UI Semilight"/>
          <w:bCs/>
          <w:sz w:val="20"/>
          <w:szCs w:val="20"/>
          <w:lang w:val="es-CO" w:eastAsia="ko-KR"/>
        </w:rPr>
        <w:t xml:space="preserve"> cuenta con una </w:t>
      </w:r>
      <w:r w:rsidRPr="006E165F">
        <w:rPr>
          <w:rFonts w:ascii="Segoe UI Semilight" w:hAnsi="Segoe UI Semilight" w:cs="Segoe UI Semilight"/>
          <w:sz w:val="20"/>
          <w:szCs w:val="20"/>
          <w:lang w:val="es-CO"/>
        </w:rPr>
        <w:t>plataforma de Comunicaciones Unificadas y telefonía IP y requiere contar con los servicios de administración, operación, monitoreo, mantenimiento y soporte para garantizar la capacidad, continuidad, disponibilidad y la seguridad del servicio.</w:t>
      </w:r>
    </w:p>
    <w:p w14:paraId="4157A064" w14:textId="77777777" w:rsidR="004247BD" w:rsidRPr="006E165F" w:rsidRDefault="004247BD" w:rsidP="006E165F">
      <w:pPr>
        <w:autoSpaceDE w:val="0"/>
        <w:autoSpaceDN w:val="0"/>
        <w:adjustRightInd w:val="0"/>
        <w:spacing w:after="0" w:line="240" w:lineRule="auto"/>
        <w:jc w:val="both"/>
        <w:rPr>
          <w:rFonts w:ascii="Segoe UI Semilight" w:hAnsi="Segoe UI Semilight" w:cs="Segoe UI Semilight"/>
          <w:sz w:val="20"/>
          <w:szCs w:val="20"/>
          <w:lang w:val="es-CO"/>
        </w:rPr>
      </w:pPr>
    </w:p>
    <w:p w14:paraId="5C501DE3" w14:textId="38E5D5CB"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eastAsia="Times New Roman" w:hAnsi="Segoe UI Semilight" w:cs="Segoe UI Semilight"/>
          <w:b/>
          <w:sz w:val="20"/>
          <w:szCs w:val="20"/>
          <w:lang w:val="es-ES" w:eastAsia="ko-KR"/>
        </w:rPr>
        <w:t xml:space="preserve">TERCERA: </w:t>
      </w:r>
      <w:r w:rsidRPr="006E165F">
        <w:rPr>
          <w:rFonts w:ascii="Segoe UI Semilight" w:hAnsi="Segoe UI Semilight" w:cs="Segoe UI Semilight"/>
          <w:sz w:val="20"/>
          <w:szCs w:val="20"/>
          <w:lang w:val="es-ES_tradnl"/>
        </w:rPr>
        <w:t xml:space="preserve">De conformidad con lo establecido en el </w:t>
      </w:r>
      <w:r w:rsidRPr="006E165F">
        <w:rPr>
          <w:rFonts w:ascii="Segoe UI Semilight" w:hAnsi="Segoe UI Semilight" w:cs="Segoe UI Semilight"/>
          <w:sz w:val="20"/>
          <w:szCs w:val="20"/>
        </w:rPr>
        <w:t xml:space="preserve">Manual de Contratación para el Fideicomiso </w:t>
      </w:r>
      <w:r w:rsidRPr="006E165F">
        <w:rPr>
          <w:rFonts w:ascii="Segoe UI Semilight" w:hAnsi="Segoe UI Semilight" w:cs="Segoe UI Semilight"/>
          <w:b/>
          <w:sz w:val="20"/>
          <w:szCs w:val="20"/>
        </w:rPr>
        <w:t xml:space="preserve">PROCOLOMBIA, </w:t>
      </w:r>
      <w:r w:rsidRPr="006E165F">
        <w:rPr>
          <w:rFonts w:ascii="Segoe UI Semilight" w:hAnsi="Segoe UI Semilight" w:cs="Segoe UI Semilight"/>
          <w:sz w:val="20"/>
          <w:szCs w:val="20"/>
        </w:rPr>
        <w:t xml:space="preserve">la selección del </w:t>
      </w:r>
      <w:r w:rsidRPr="006E165F">
        <w:rPr>
          <w:rFonts w:ascii="Segoe UI Semilight" w:hAnsi="Segoe UI Semilight" w:cs="Segoe UI Semilight"/>
          <w:b/>
          <w:sz w:val="20"/>
          <w:szCs w:val="20"/>
        </w:rPr>
        <w:t xml:space="preserve">CONTRATISTA </w:t>
      </w:r>
      <w:r w:rsidRPr="006E165F">
        <w:rPr>
          <w:rFonts w:ascii="Segoe UI Semilight" w:hAnsi="Segoe UI Semilight" w:cs="Segoe UI Semilight"/>
          <w:sz w:val="20"/>
          <w:szCs w:val="20"/>
        </w:rPr>
        <w:t xml:space="preserve">se realizó </w:t>
      </w:r>
      <w:r w:rsidRPr="006E165F">
        <w:rPr>
          <w:rFonts w:ascii="Segoe UI Semilight" w:hAnsi="Segoe UI Semilight" w:cs="Segoe UI Semilight"/>
          <w:sz w:val="20"/>
          <w:szCs w:val="20"/>
          <w:lang w:val="es-ES"/>
        </w:rPr>
        <w:t>bajo la modalidad de Invitación Simplificada</w:t>
      </w:r>
      <w:r w:rsidRPr="006E165F">
        <w:rPr>
          <w:rFonts w:ascii="Segoe UI Semilight" w:hAnsi="Segoe UI Semilight" w:cs="Segoe UI Semilight"/>
          <w:b/>
          <w:snapToGrid w:val="0"/>
          <w:sz w:val="20"/>
          <w:szCs w:val="20"/>
        </w:rPr>
        <w:t xml:space="preserve">, </w:t>
      </w:r>
      <w:r w:rsidRPr="006E165F">
        <w:rPr>
          <w:rFonts w:ascii="Segoe UI Semilight" w:hAnsi="Segoe UI Semilight" w:cs="Segoe UI Semilight"/>
          <w:sz w:val="20"/>
          <w:szCs w:val="20"/>
          <w:lang w:val="es-ES_tradnl"/>
        </w:rPr>
        <w:t>teniendo como proponentes a</w:t>
      </w:r>
      <w:r w:rsidRPr="006E165F">
        <w:rPr>
          <w:rFonts w:ascii="Segoe UI Semilight" w:hAnsi="Segoe UI Semilight" w:cs="Segoe UI Semilight"/>
          <w:sz w:val="20"/>
          <w:szCs w:val="20"/>
        </w:rPr>
        <w:t xml:space="preserve">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z w:val="20"/>
          <w:szCs w:val="20"/>
        </w:rPr>
        <w:t xml:space="preserve">, </w:t>
      </w:r>
      <w:r w:rsidRPr="006E165F">
        <w:rPr>
          <w:rFonts w:ascii="Segoe UI Semilight" w:hAnsi="Segoe UI Semilight" w:cs="Segoe UI Semilight"/>
          <w:b/>
          <w:bCs/>
          <w:spacing w:val="-8"/>
          <w:sz w:val="20"/>
          <w:szCs w:val="20"/>
        </w:rPr>
        <w:t>_______________________</w:t>
      </w:r>
      <w:r w:rsidRPr="006E165F">
        <w:rPr>
          <w:rFonts w:ascii="Segoe UI Semilight" w:hAnsi="Segoe UI Semilight" w:cs="Segoe UI Semilight"/>
          <w:sz w:val="20"/>
          <w:szCs w:val="20"/>
        </w:rPr>
        <w:t xml:space="preserve">y a </w:t>
      </w:r>
      <w:r w:rsidRPr="006E165F">
        <w:rPr>
          <w:rFonts w:ascii="Segoe UI Semilight" w:hAnsi="Segoe UI Semilight" w:cs="Segoe UI Semilight"/>
          <w:b/>
          <w:bCs/>
          <w:spacing w:val="-8"/>
          <w:sz w:val="20"/>
          <w:szCs w:val="20"/>
        </w:rPr>
        <w:t xml:space="preserve">_______________________ </w:t>
      </w:r>
      <w:r w:rsidRPr="006E165F">
        <w:rPr>
          <w:rFonts w:ascii="Segoe UI Semilight" w:hAnsi="Segoe UI Semilight" w:cs="Segoe UI Semilight"/>
          <w:sz w:val="20"/>
          <w:szCs w:val="20"/>
        </w:rPr>
        <w:t>quedando este último seleccionado por presentar la oferta con el mayor puntaje</w:t>
      </w:r>
      <w:r w:rsidRPr="006E165F">
        <w:rPr>
          <w:rFonts w:ascii="Segoe UI Semilight" w:hAnsi="Segoe UI Semilight" w:cs="Segoe UI Semilight"/>
          <w:b/>
          <w:sz w:val="20"/>
          <w:szCs w:val="20"/>
        </w:rPr>
        <w:t>.</w:t>
      </w:r>
    </w:p>
    <w:p w14:paraId="08977BD7" w14:textId="77777777" w:rsidR="004247BD" w:rsidRPr="006E165F" w:rsidRDefault="004247BD" w:rsidP="006E165F">
      <w:pPr>
        <w:spacing w:after="0" w:line="240" w:lineRule="auto"/>
        <w:jc w:val="both"/>
        <w:rPr>
          <w:rFonts w:ascii="Segoe UI Semilight" w:hAnsi="Segoe UI Semilight" w:cs="Segoe UI Semilight"/>
          <w:sz w:val="20"/>
          <w:szCs w:val="20"/>
        </w:rPr>
      </w:pPr>
    </w:p>
    <w:p w14:paraId="36768993"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ES_tradnl" w:eastAsia="es-ES"/>
        </w:rPr>
      </w:pPr>
      <w:r w:rsidRPr="006E165F">
        <w:rPr>
          <w:rFonts w:ascii="Segoe UI Semilight" w:eastAsia="Times New Roman" w:hAnsi="Segoe UI Semilight" w:cs="Segoe UI Semilight"/>
          <w:b/>
          <w:bCs/>
          <w:sz w:val="20"/>
          <w:szCs w:val="20"/>
          <w:lang w:val="es-CO" w:eastAsia="ko-KR"/>
        </w:rPr>
        <w:t>CUARTA</w:t>
      </w:r>
      <w:r w:rsidRPr="006E165F">
        <w:rPr>
          <w:rFonts w:ascii="Segoe UI Semilight" w:eastAsia="Times New Roman" w:hAnsi="Segoe UI Semilight" w:cs="Segoe UI Semilight"/>
          <w:b/>
          <w:bCs/>
          <w:sz w:val="20"/>
          <w:szCs w:val="20"/>
          <w:lang w:val="es-ES_tradnl" w:eastAsia="ko-KR"/>
        </w:rPr>
        <w:t xml:space="preserve">: </w:t>
      </w:r>
      <w:r w:rsidRPr="006E165F">
        <w:rPr>
          <w:rFonts w:ascii="Segoe UI Semilight" w:eastAsia="Times New Roman" w:hAnsi="Segoe UI Semilight" w:cs="Segoe UI Semilight"/>
          <w:sz w:val="20"/>
          <w:szCs w:val="20"/>
          <w:lang w:val="es-ES_tradnl" w:eastAsia="ko-KR"/>
        </w:rPr>
        <w:t xml:space="preserve">El presente contrato se regirá por las cláusulas contenidas en el presente documento y en </w:t>
      </w:r>
      <w:r w:rsidRPr="006E165F">
        <w:rPr>
          <w:rFonts w:ascii="Segoe UI Semilight" w:eastAsia="Times New Roman" w:hAnsi="Segoe UI Semilight" w:cs="Segoe UI Semilight"/>
          <w:sz w:val="20"/>
          <w:szCs w:val="20"/>
          <w:lang w:val="es-ES_tradnl" w:eastAsia="es-ES"/>
        </w:rPr>
        <w:t>lo no previsto en ellas por las normas del Derecho Privado en Colombia.</w:t>
      </w:r>
    </w:p>
    <w:p w14:paraId="7C889528" w14:textId="77777777" w:rsidR="004247BD" w:rsidRPr="006E165F" w:rsidRDefault="004247BD" w:rsidP="006E165F">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1ECF07AF" w14:textId="77777777" w:rsidR="004247BD" w:rsidRPr="006E165F" w:rsidRDefault="004247BD" w:rsidP="006E165F">
      <w:pPr>
        <w:spacing w:after="0" w:line="240" w:lineRule="auto"/>
        <w:contextualSpacing/>
        <w:jc w:val="center"/>
        <w:rPr>
          <w:rFonts w:ascii="Segoe UI Semilight" w:eastAsia="Times New Roman" w:hAnsi="Segoe UI Semilight" w:cs="Segoe UI Semilight"/>
          <w:b/>
          <w:bCs/>
          <w:sz w:val="20"/>
          <w:szCs w:val="20"/>
          <w:lang w:val="es-ES_tradnl" w:eastAsia="ko-KR"/>
        </w:rPr>
      </w:pPr>
      <w:r w:rsidRPr="006E165F">
        <w:rPr>
          <w:rFonts w:ascii="Segoe UI Semilight" w:eastAsia="Times New Roman" w:hAnsi="Segoe UI Semilight" w:cs="Segoe UI Semilight"/>
          <w:b/>
          <w:bCs/>
          <w:sz w:val="20"/>
          <w:szCs w:val="20"/>
          <w:lang w:val="es-ES_tradnl" w:eastAsia="ko-KR"/>
        </w:rPr>
        <w:t>CLÁUSULAS</w:t>
      </w:r>
    </w:p>
    <w:p w14:paraId="07668AA3"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sz w:val="20"/>
          <w:szCs w:val="20"/>
          <w:lang w:val="es-ES_tradnl" w:eastAsia="es-ES"/>
        </w:rPr>
      </w:pPr>
    </w:p>
    <w:p w14:paraId="03E13C53" w14:textId="53281206"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lang w:val="es-CO"/>
        </w:rPr>
      </w:pPr>
      <w:r w:rsidRPr="006E165F">
        <w:rPr>
          <w:rFonts w:ascii="Segoe UI Semilight" w:eastAsia="Times New Roman" w:hAnsi="Segoe UI Semilight" w:cs="Segoe UI Semilight"/>
          <w:b/>
          <w:sz w:val="20"/>
          <w:szCs w:val="20"/>
          <w:lang w:val="es-ES_tradnl" w:eastAsia="es-ES"/>
        </w:rPr>
        <w:t>CLÁUSULA PRIMERA – OBJETO</w:t>
      </w:r>
      <w:r w:rsidRPr="006E165F">
        <w:rPr>
          <w:rFonts w:ascii="Segoe UI Semilight" w:eastAsia="Times New Roman" w:hAnsi="Segoe UI Semilight" w:cs="Segoe UI Semilight"/>
          <w:b/>
          <w:bCs/>
          <w:sz w:val="20"/>
          <w:szCs w:val="20"/>
          <w:lang w:val="es-ES_tradnl" w:eastAsia="es-ES"/>
        </w:rPr>
        <w:t>:</w:t>
      </w:r>
      <w:r w:rsidRPr="006E165F">
        <w:rPr>
          <w:rFonts w:ascii="Segoe UI Semilight" w:hAnsi="Segoe UI Semilight" w:cs="Segoe UI Semilight"/>
          <w:sz w:val="20"/>
          <w:szCs w:val="20"/>
        </w:rPr>
        <w:t xml:space="preserve"> </w:t>
      </w:r>
      <w:r w:rsidRPr="006E165F">
        <w:rPr>
          <w:rFonts w:ascii="Segoe UI Semilight" w:eastAsia="DINBOLDTRAM" w:hAnsi="Segoe UI Semilight" w:cs="Segoe UI Semilight"/>
          <w:noProof/>
          <w:color w:val="000000" w:themeColor="text1"/>
          <w:sz w:val="20"/>
          <w:szCs w:val="20"/>
          <w:u w:color="4F81BD"/>
        </w:rPr>
        <w:t>La Fiduciaria Colombiana de Comercio Exterior S.A. FIDUCOLDEX actuando como vocera del Fideicomiso PROCOLOMBIA requiere contratar la prestación de servicio de soporte y mantenimiento para garantizar la continuidad del servicio y la garantía del fabricante sobre los equipos de la solución de WIFI en Bogotá y oficinas regionales.</w:t>
      </w:r>
    </w:p>
    <w:p w14:paraId="72D3FCF6" w14:textId="77777777" w:rsidR="004247BD" w:rsidRPr="006E165F" w:rsidRDefault="004247BD" w:rsidP="006E165F">
      <w:pPr>
        <w:spacing w:after="0" w:line="240" w:lineRule="auto"/>
        <w:ind w:left="708"/>
        <w:contextualSpacing/>
        <w:jc w:val="both"/>
        <w:rPr>
          <w:rFonts w:ascii="Segoe UI Semilight" w:eastAsia="Times New Roman" w:hAnsi="Segoe UI Semilight" w:cs="Segoe UI Semilight"/>
          <w:b/>
          <w:sz w:val="20"/>
          <w:szCs w:val="20"/>
          <w:lang w:eastAsia="es-ES"/>
        </w:rPr>
      </w:pPr>
    </w:p>
    <w:p w14:paraId="499C6E24"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CO" w:eastAsia="ko-KR"/>
        </w:rPr>
      </w:pPr>
      <w:r w:rsidRPr="006E165F">
        <w:rPr>
          <w:rFonts w:ascii="Segoe UI Semilight" w:eastAsia="Times New Roman" w:hAnsi="Segoe UI Semilight" w:cs="Segoe UI Semilight"/>
          <w:b/>
          <w:bCs/>
          <w:sz w:val="20"/>
          <w:szCs w:val="20"/>
          <w:lang w:val="es-CO" w:eastAsia="ko-KR"/>
        </w:rPr>
        <w:t xml:space="preserve">CLÁUSULA SEGUNDA – ALCANCE DEL OBJETO Y/U OBLIGACIONES ESPECÍFICAS: </w:t>
      </w:r>
      <w:r w:rsidRPr="006E165F">
        <w:rPr>
          <w:rFonts w:ascii="Segoe UI Semilight" w:eastAsia="Times New Roman" w:hAnsi="Segoe UI Semilight" w:cs="Segoe UI Semilight"/>
          <w:bCs/>
          <w:sz w:val="20"/>
          <w:szCs w:val="20"/>
          <w:lang w:val="es-CO" w:eastAsia="ko-KR"/>
        </w:rPr>
        <w:t>En virtud del presente Contrato, se deben llevar a cabo las siguientes actividades, de conformidad con los términos de referencia y/o la propuesta presentada [incluir fecha]:</w:t>
      </w:r>
    </w:p>
    <w:p w14:paraId="113A2FD3"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CO" w:eastAsia="ko-KR"/>
        </w:rPr>
      </w:pPr>
    </w:p>
    <w:p w14:paraId="004975D7"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lang w:val="es-CO" w:eastAsia="ko-KR"/>
        </w:rPr>
      </w:pPr>
      <w:r w:rsidRPr="006E165F">
        <w:rPr>
          <w:rFonts w:ascii="Segoe UI Semilight" w:eastAsia="Times New Roman" w:hAnsi="Segoe UI Semilight" w:cs="Segoe UI Semilight"/>
          <w:b/>
          <w:sz w:val="20"/>
          <w:szCs w:val="20"/>
          <w:lang w:val="es-CO" w:eastAsia="ko-KR"/>
        </w:rPr>
        <w:t>2.1 ALCANCE DEL OBJETO</w:t>
      </w:r>
    </w:p>
    <w:p w14:paraId="1C386ADD" w14:textId="77777777" w:rsidR="00E6217F" w:rsidRPr="006E165F" w:rsidRDefault="00E6217F" w:rsidP="006E165F">
      <w:pPr>
        <w:autoSpaceDE w:val="0"/>
        <w:autoSpaceDN w:val="0"/>
        <w:adjustRightInd w:val="0"/>
        <w:spacing w:after="0" w:line="240" w:lineRule="auto"/>
        <w:jc w:val="both"/>
        <w:rPr>
          <w:rFonts w:ascii="Segoe UI Semilight" w:eastAsia="Arial Unicode MS" w:hAnsi="Segoe UI Semilight" w:cs="Segoe UI Semilight"/>
          <w:sz w:val="20"/>
          <w:szCs w:val="20"/>
          <w:bdr w:val="none" w:sz="0" w:space="0" w:color="auto" w:frame="1"/>
          <w:lang w:val="es-CO" w:eastAsia="es-CO"/>
        </w:rPr>
      </w:pPr>
      <w:bookmarkStart w:id="0" w:name="_Hlk151543913"/>
      <w:r w:rsidRPr="006E165F">
        <w:rPr>
          <w:rFonts w:ascii="Segoe UI Semilight" w:eastAsia="Arial Unicode MS" w:hAnsi="Segoe UI Semilight" w:cs="Segoe UI Semilight"/>
          <w:sz w:val="20"/>
          <w:szCs w:val="20"/>
          <w:bdr w:val="none" w:sz="0" w:space="0" w:color="auto" w:frame="1"/>
          <w:lang w:val="es-CO" w:eastAsia="es-CO"/>
        </w:rPr>
        <w:t>La ejecución del objeto antes mencionado requiere que el alcance de este servicio incluya las actividades de administración, operación, monitoreo, mantenimiento preventivo y correctivo, y soporte técnico lo anterior con alcance en el software y hardware y demás componentes de la solución; con el fin de garantizar la continuidad, disponibilidad y la seguridad de la plataforma y el servicio.</w:t>
      </w:r>
    </w:p>
    <w:p w14:paraId="3B685E2D" w14:textId="77777777" w:rsidR="00E6217F" w:rsidRPr="006E165F" w:rsidRDefault="00E6217F" w:rsidP="006E165F">
      <w:pPr>
        <w:autoSpaceDE w:val="0"/>
        <w:autoSpaceDN w:val="0"/>
        <w:adjustRightInd w:val="0"/>
        <w:spacing w:after="0" w:line="240" w:lineRule="auto"/>
        <w:jc w:val="both"/>
        <w:rPr>
          <w:rFonts w:ascii="Segoe UI Semilight" w:eastAsia="Arial Unicode MS" w:hAnsi="Segoe UI Semilight" w:cs="Segoe UI Semilight"/>
          <w:sz w:val="20"/>
          <w:szCs w:val="20"/>
          <w:bdr w:val="none" w:sz="0" w:space="0" w:color="auto" w:frame="1"/>
          <w:lang w:val="es-CO" w:eastAsia="es-CO"/>
        </w:rPr>
      </w:pPr>
    </w:p>
    <w:p w14:paraId="2DF1BF89" w14:textId="77777777" w:rsidR="00E6217F" w:rsidRPr="006E165F" w:rsidRDefault="00E6217F" w:rsidP="00811B06">
      <w:pPr>
        <w:pStyle w:val="Prrafodelista"/>
        <w:numPr>
          <w:ilvl w:val="2"/>
          <w:numId w:val="13"/>
        </w:numPr>
        <w:spacing w:after="0" w:line="240" w:lineRule="auto"/>
        <w:ind w:left="426" w:hanging="164"/>
        <w:jc w:val="both"/>
        <w:rPr>
          <w:rFonts w:ascii="Segoe UI Semilight" w:hAnsi="Segoe UI Semilight" w:cs="Segoe UI Semilight"/>
          <w:sz w:val="20"/>
          <w:szCs w:val="20"/>
          <w:lang w:val="es-CO"/>
        </w:rPr>
      </w:pPr>
      <w:r w:rsidRPr="006E165F">
        <w:rPr>
          <w:rFonts w:ascii="Segoe UI Semilight" w:hAnsi="Segoe UI Semilight" w:cs="Segoe UI Semilight"/>
          <w:b/>
          <w:bCs/>
          <w:sz w:val="20"/>
          <w:szCs w:val="20"/>
          <w:lang w:val="es-CO"/>
        </w:rPr>
        <w:t>CARACTERÍSTICAS DE LA SOLUCIÓN DE PROCOLOMBIA</w:t>
      </w:r>
      <w:r w:rsidRPr="006E165F">
        <w:rPr>
          <w:rFonts w:ascii="Segoe UI Semilight" w:hAnsi="Segoe UI Semilight" w:cs="Segoe UI Semilight"/>
          <w:sz w:val="20"/>
          <w:szCs w:val="20"/>
          <w:lang w:val="es-CO"/>
        </w:rPr>
        <w:t xml:space="preserve">: solución de Comunicaciones Unificadas y Telefonía IP del fabricante Avaya Aura 8.1, instaladas en un Servidor Dell </w:t>
      </w:r>
      <w:proofErr w:type="spellStart"/>
      <w:r w:rsidRPr="006E165F">
        <w:rPr>
          <w:rFonts w:ascii="Segoe UI Semilight" w:hAnsi="Segoe UI Semilight" w:cs="Segoe UI Semilight"/>
          <w:sz w:val="20"/>
          <w:szCs w:val="20"/>
          <w:lang w:val="es-CO"/>
        </w:rPr>
        <w:t>Power</w:t>
      </w:r>
      <w:proofErr w:type="spellEnd"/>
      <w:r w:rsidRPr="006E165F">
        <w:rPr>
          <w:rFonts w:ascii="Segoe UI Semilight" w:hAnsi="Segoe UI Semilight" w:cs="Segoe UI Semilight"/>
          <w:sz w:val="20"/>
          <w:szCs w:val="20"/>
          <w:lang w:val="es-CO"/>
        </w:rPr>
        <w:t xml:space="preserve"> Edge R630 ubicado en nuestro data center externo (TIGO-UNE), una contingencia ubicada en las oficinas de PROCOLOMBIA en el edificio Davivienda en un servidor </w:t>
      </w:r>
      <w:proofErr w:type="spellStart"/>
      <w:r w:rsidRPr="006E165F">
        <w:rPr>
          <w:rFonts w:ascii="Segoe UI Semilight" w:hAnsi="Segoe UI Semilight" w:cs="Segoe UI Semilight"/>
          <w:sz w:val="20"/>
          <w:szCs w:val="20"/>
          <w:lang w:val="es-CO"/>
        </w:rPr>
        <w:t>Hwellet</w:t>
      </w:r>
      <w:proofErr w:type="spellEnd"/>
      <w:r w:rsidRPr="006E165F">
        <w:rPr>
          <w:rFonts w:ascii="Segoe UI Semilight" w:hAnsi="Segoe UI Semilight" w:cs="Segoe UI Semilight"/>
          <w:sz w:val="20"/>
          <w:szCs w:val="20"/>
          <w:lang w:val="es-CO"/>
        </w:rPr>
        <w:t xml:space="preserve"> </w:t>
      </w:r>
      <w:proofErr w:type="spellStart"/>
      <w:r w:rsidRPr="006E165F">
        <w:rPr>
          <w:rFonts w:ascii="Segoe UI Semilight" w:hAnsi="Segoe UI Semilight" w:cs="Segoe UI Semilight"/>
          <w:sz w:val="20"/>
          <w:szCs w:val="20"/>
          <w:lang w:val="es-CO"/>
        </w:rPr>
        <w:t>Packart</w:t>
      </w:r>
      <w:proofErr w:type="spellEnd"/>
      <w:r w:rsidRPr="006E165F">
        <w:rPr>
          <w:rFonts w:ascii="Segoe UI Semilight" w:hAnsi="Segoe UI Semilight" w:cs="Segoe UI Semilight"/>
          <w:sz w:val="20"/>
          <w:szCs w:val="20"/>
          <w:lang w:val="es-CO"/>
        </w:rPr>
        <w:t xml:space="preserve"> </w:t>
      </w:r>
      <w:proofErr w:type="spellStart"/>
      <w:r w:rsidRPr="006E165F">
        <w:rPr>
          <w:rFonts w:ascii="Segoe UI Semilight" w:hAnsi="Segoe UI Semilight" w:cs="Segoe UI Semilight"/>
          <w:sz w:val="20"/>
          <w:szCs w:val="20"/>
          <w:lang w:val="es-CO"/>
        </w:rPr>
        <w:t>Proliant</w:t>
      </w:r>
      <w:proofErr w:type="spellEnd"/>
      <w:r w:rsidRPr="006E165F">
        <w:rPr>
          <w:rFonts w:ascii="Segoe UI Semilight" w:hAnsi="Segoe UI Semilight" w:cs="Segoe UI Semilight"/>
          <w:sz w:val="20"/>
          <w:szCs w:val="20"/>
          <w:lang w:val="es-CO"/>
        </w:rPr>
        <w:t xml:space="preserve"> DL360. Se tiene configurada una solución de Branch </w:t>
      </w:r>
      <w:proofErr w:type="spellStart"/>
      <w:r w:rsidRPr="006E165F">
        <w:rPr>
          <w:rFonts w:ascii="Segoe UI Semilight" w:hAnsi="Segoe UI Semilight" w:cs="Segoe UI Semilight"/>
          <w:sz w:val="20"/>
          <w:szCs w:val="20"/>
          <w:lang w:val="es-CO"/>
        </w:rPr>
        <w:t>Session</w:t>
      </w:r>
      <w:proofErr w:type="spellEnd"/>
      <w:r w:rsidRPr="006E165F">
        <w:rPr>
          <w:rFonts w:ascii="Segoe UI Semilight" w:hAnsi="Segoe UI Semilight" w:cs="Segoe UI Semilight"/>
          <w:sz w:val="20"/>
          <w:szCs w:val="20"/>
          <w:lang w:val="es-CO"/>
        </w:rPr>
        <w:t xml:space="preserve"> Manager con el fin de establecer la contingencia para las sedes creadas como SIP TRUNK, troncales análogas asociadas Equipos IP Office y </w:t>
      </w:r>
      <w:proofErr w:type="spellStart"/>
      <w:r w:rsidRPr="006E165F">
        <w:rPr>
          <w:rFonts w:ascii="Segoe UI Semilight" w:hAnsi="Segoe UI Semilight" w:cs="Segoe UI Semilight"/>
          <w:sz w:val="20"/>
          <w:szCs w:val="20"/>
          <w:lang w:val="es-CO"/>
        </w:rPr>
        <w:t>Gateways</w:t>
      </w:r>
      <w:proofErr w:type="spellEnd"/>
      <w:r w:rsidRPr="006E165F">
        <w:rPr>
          <w:rFonts w:ascii="Segoe UI Semilight" w:hAnsi="Segoe UI Semilight" w:cs="Segoe UI Semilight"/>
          <w:sz w:val="20"/>
          <w:szCs w:val="20"/>
          <w:lang w:val="es-CO"/>
        </w:rPr>
        <w:t xml:space="preserve"> Avaya, soportando las sedes localmente. Los equipos instalados son Media-GW Avaya G430 – G450, IP Office Avaya 500 v2 (Branch). Estos equipos están distribuidos en 7 sedes regionales ( Barranquilla, Bucaramanga, Cali, Cartagena, Cúcuta, </w:t>
      </w:r>
      <w:proofErr w:type="spellStart"/>
      <w:r w:rsidRPr="006E165F">
        <w:rPr>
          <w:rFonts w:ascii="Segoe UI Semilight" w:hAnsi="Segoe UI Semilight" w:cs="Segoe UI Semilight"/>
          <w:sz w:val="20"/>
          <w:szCs w:val="20"/>
          <w:lang w:val="es-CO"/>
        </w:rPr>
        <w:t>Medellin</w:t>
      </w:r>
      <w:proofErr w:type="spellEnd"/>
      <w:r w:rsidRPr="006E165F">
        <w:rPr>
          <w:rFonts w:ascii="Segoe UI Semilight" w:hAnsi="Segoe UI Semilight" w:cs="Segoe UI Semilight"/>
          <w:sz w:val="20"/>
          <w:szCs w:val="20"/>
          <w:lang w:val="es-CO"/>
        </w:rPr>
        <w:t xml:space="preserve">, Pereira) y 13 sedes a nivel mundial ( Zona Europa (UK- Londres, Francia, España) Zona Norteamérica ( </w:t>
      </w:r>
      <w:proofErr w:type="spellStart"/>
      <w:r w:rsidRPr="006E165F">
        <w:rPr>
          <w:rFonts w:ascii="Segoe UI Semilight" w:hAnsi="Segoe UI Semilight" w:cs="Segoe UI Semilight"/>
          <w:sz w:val="20"/>
          <w:szCs w:val="20"/>
          <w:lang w:val="es-CO"/>
        </w:rPr>
        <w:t>Canada</w:t>
      </w:r>
      <w:proofErr w:type="spellEnd"/>
      <w:r w:rsidRPr="006E165F">
        <w:rPr>
          <w:rFonts w:ascii="Segoe UI Semilight" w:hAnsi="Segoe UI Semilight" w:cs="Segoe UI Semilight"/>
          <w:sz w:val="20"/>
          <w:szCs w:val="20"/>
          <w:lang w:val="es-CO"/>
        </w:rPr>
        <w:t xml:space="preserve">, Miami , caribe), Zona Centro América ( México ,Guatemala, Costa Rica)), Zona Sudamérica ( Colombia, Ecuador, Perú, Brasil, Argentina), atendidas a través de la mesa de servicio y soporte en sitio y Remoto, que incluye, la administración, atención y solución de incidentes usuario Final, requerimientos y problemas de la plataforma de Comunicaciones Unificadas, Incidentes Troncales  y Telefonía IP (servidores, Gateway, switches, Aplicaciones Virtualizadas ( </w:t>
      </w:r>
      <w:proofErr w:type="spellStart"/>
      <w:r w:rsidRPr="006E165F">
        <w:rPr>
          <w:rFonts w:ascii="Segoe UI Semilight" w:hAnsi="Segoe UI Semilight" w:cs="Segoe UI Semilight"/>
          <w:sz w:val="20"/>
          <w:szCs w:val="20"/>
          <w:lang w:val="es-CO"/>
        </w:rPr>
        <w:t>System</w:t>
      </w:r>
      <w:proofErr w:type="spellEnd"/>
      <w:r w:rsidRPr="006E165F">
        <w:rPr>
          <w:rFonts w:ascii="Segoe UI Semilight" w:hAnsi="Segoe UI Semilight" w:cs="Segoe UI Semilight"/>
          <w:sz w:val="20"/>
          <w:szCs w:val="20"/>
          <w:lang w:val="es-CO"/>
        </w:rPr>
        <w:t xml:space="preserve"> Manager, </w:t>
      </w:r>
      <w:proofErr w:type="spellStart"/>
      <w:r w:rsidRPr="006E165F">
        <w:rPr>
          <w:rFonts w:ascii="Segoe UI Semilight" w:hAnsi="Segoe UI Semilight" w:cs="Segoe UI Semilight"/>
          <w:sz w:val="20"/>
          <w:szCs w:val="20"/>
          <w:lang w:val="es-CO"/>
        </w:rPr>
        <w:t>Session</w:t>
      </w:r>
      <w:proofErr w:type="spellEnd"/>
      <w:r w:rsidRPr="006E165F">
        <w:rPr>
          <w:rFonts w:ascii="Segoe UI Semilight" w:hAnsi="Segoe UI Semilight" w:cs="Segoe UI Semilight"/>
          <w:sz w:val="20"/>
          <w:szCs w:val="20"/>
          <w:lang w:val="es-CO"/>
        </w:rPr>
        <w:t xml:space="preserve">  manager, </w:t>
      </w:r>
      <w:proofErr w:type="spellStart"/>
      <w:r w:rsidRPr="006E165F">
        <w:rPr>
          <w:rFonts w:ascii="Segoe UI Semilight" w:hAnsi="Segoe UI Semilight" w:cs="Segoe UI Semilight"/>
          <w:sz w:val="20"/>
          <w:szCs w:val="20"/>
          <w:lang w:val="es-CO"/>
        </w:rPr>
        <w:t>Communication</w:t>
      </w:r>
      <w:proofErr w:type="spellEnd"/>
      <w:r w:rsidRPr="006E165F">
        <w:rPr>
          <w:rFonts w:ascii="Segoe UI Semilight" w:hAnsi="Segoe UI Semilight" w:cs="Segoe UI Semilight"/>
          <w:sz w:val="20"/>
          <w:szCs w:val="20"/>
          <w:lang w:val="es-CO"/>
        </w:rPr>
        <w:t xml:space="preserve"> Manager PPLA y Secundario, </w:t>
      </w:r>
      <w:proofErr w:type="spellStart"/>
      <w:r w:rsidRPr="006E165F">
        <w:rPr>
          <w:rFonts w:ascii="Segoe UI Semilight" w:hAnsi="Segoe UI Semilight" w:cs="Segoe UI Semilight"/>
          <w:sz w:val="20"/>
          <w:szCs w:val="20"/>
          <w:lang w:val="es-CO"/>
        </w:rPr>
        <w:t>AVPs</w:t>
      </w:r>
      <w:proofErr w:type="spellEnd"/>
      <w:r w:rsidRPr="006E165F">
        <w:rPr>
          <w:rFonts w:ascii="Segoe UI Semilight" w:hAnsi="Segoe UI Semilight" w:cs="Segoe UI Semilight"/>
          <w:sz w:val="20"/>
          <w:szCs w:val="20"/>
          <w:lang w:val="es-CO"/>
        </w:rPr>
        <w:t xml:space="preserve">, AADS, SBC; Avaya </w:t>
      </w:r>
      <w:proofErr w:type="spellStart"/>
      <w:r w:rsidRPr="006E165F">
        <w:rPr>
          <w:rFonts w:ascii="Segoe UI Semilight" w:hAnsi="Segoe UI Semilight" w:cs="Segoe UI Semilight"/>
          <w:sz w:val="20"/>
          <w:szCs w:val="20"/>
          <w:lang w:val="es-CO"/>
        </w:rPr>
        <w:t>Breeze</w:t>
      </w:r>
      <w:proofErr w:type="spellEnd"/>
      <w:r w:rsidRPr="006E165F">
        <w:rPr>
          <w:rFonts w:ascii="Segoe UI Semilight" w:hAnsi="Segoe UI Semilight" w:cs="Segoe UI Semilight"/>
          <w:sz w:val="20"/>
          <w:szCs w:val="20"/>
          <w:lang w:val="es-CO"/>
        </w:rPr>
        <w:t xml:space="preserve">, </w:t>
      </w:r>
      <w:proofErr w:type="spellStart"/>
      <w:r w:rsidRPr="006E165F">
        <w:rPr>
          <w:rFonts w:ascii="Segoe UI Semilight" w:hAnsi="Segoe UI Semilight" w:cs="Segoe UI Semilight"/>
          <w:sz w:val="20"/>
          <w:szCs w:val="20"/>
          <w:lang w:val="es-CO"/>
        </w:rPr>
        <w:t>Avp</w:t>
      </w:r>
      <w:proofErr w:type="spellEnd"/>
      <w:r w:rsidRPr="006E165F">
        <w:rPr>
          <w:rFonts w:ascii="Segoe UI Semilight" w:hAnsi="Segoe UI Semilight" w:cs="Segoe UI Semilight"/>
          <w:sz w:val="20"/>
          <w:szCs w:val="20"/>
          <w:lang w:val="es-CO"/>
        </w:rPr>
        <w:t xml:space="preserve"> </w:t>
      </w:r>
      <w:proofErr w:type="spellStart"/>
      <w:r w:rsidRPr="006E165F">
        <w:rPr>
          <w:rFonts w:ascii="Segoe UI Semilight" w:hAnsi="Segoe UI Semilight" w:cs="Segoe UI Semilight"/>
          <w:sz w:val="20"/>
          <w:szCs w:val="20"/>
          <w:lang w:val="es-CO"/>
        </w:rPr>
        <w:t>Utilities</w:t>
      </w:r>
      <w:proofErr w:type="spellEnd"/>
      <w:r w:rsidRPr="006E165F">
        <w:rPr>
          <w:rFonts w:ascii="Segoe UI Semilight" w:hAnsi="Segoe UI Semilight" w:cs="Segoe UI Semilight"/>
          <w:sz w:val="20"/>
          <w:szCs w:val="20"/>
          <w:lang w:val="es-CO"/>
        </w:rPr>
        <w:t xml:space="preserve">), teléfonos físicos IP,  extensiones IP h323 y </w:t>
      </w:r>
      <w:proofErr w:type="spellStart"/>
      <w:r w:rsidRPr="006E165F">
        <w:rPr>
          <w:rFonts w:ascii="Segoe UI Semilight" w:hAnsi="Segoe UI Semilight" w:cs="Segoe UI Semilight"/>
          <w:sz w:val="20"/>
          <w:szCs w:val="20"/>
          <w:lang w:val="es-CO"/>
        </w:rPr>
        <w:t>Softphone</w:t>
      </w:r>
      <w:proofErr w:type="spellEnd"/>
      <w:r w:rsidRPr="006E165F">
        <w:rPr>
          <w:rFonts w:ascii="Segoe UI Semilight" w:hAnsi="Segoe UI Semilight" w:cs="Segoe UI Semilight"/>
          <w:sz w:val="20"/>
          <w:szCs w:val="20"/>
          <w:lang w:val="es-CO"/>
        </w:rPr>
        <w:t xml:space="preserve"> </w:t>
      </w:r>
      <w:proofErr w:type="spellStart"/>
      <w:r w:rsidRPr="006E165F">
        <w:rPr>
          <w:rFonts w:ascii="Segoe UI Semilight" w:hAnsi="Segoe UI Semilight" w:cs="Segoe UI Semilight"/>
          <w:sz w:val="20"/>
          <w:szCs w:val="20"/>
          <w:lang w:val="es-CO"/>
        </w:rPr>
        <w:t>WorkPlace</w:t>
      </w:r>
      <w:proofErr w:type="spellEnd"/>
      <w:r w:rsidRPr="006E165F">
        <w:rPr>
          <w:rFonts w:ascii="Segoe UI Semilight" w:hAnsi="Segoe UI Semilight" w:cs="Segoe UI Semilight"/>
          <w:sz w:val="20"/>
          <w:szCs w:val="20"/>
          <w:lang w:val="es-CO"/>
        </w:rPr>
        <w:t xml:space="preserve"> ( Movilidad ( PC- telefonía móvil) bajo las buenas prácticas y la metodología ITIL. También se incluye labores de mantenimiento preventivo y correctivo, monitoreo de actividad de elementos físicos y virtuales en </w:t>
      </w:r>
      <w:proofErr w:type="spellStart"/>
      <w:r w:rsidRPr="006E165F">
        <w:rPr>
          <w:rFonts w:ascii="Segoe UI Semilight" w:hAnsi="Segoe UI Semilight" w:cs="Segoe UI Semilight"/>
          <w:sz w:val="20"/>
          <w:szCs w:val="20"/>
          <w:lang w:val="es-CO"/>
        </w:rPr>
        <w:t>Linea</w:t>
      </w:r>
      <w:proofErr w:type="spellEnd"/>
      <w:r w:rsidRPr="006E165F">
        <w:rPr>
          <w:rFonts w:ascii="Segoe UI Semilight" w:hAnsi="Segoe UI Semilight" w:cs="Segoe UI Semilight"/>
          <w:sz w:val="20"/>
          <w:szCs w:val="20"/>
          <w:lang w:val="es-CO"/>
        </w:rPr>
        <w:t xml:space="preserve">, actualización de Parches de aplicaciones, documentación de arquitectura del Sistema de voz. Reemplazo de partes por fallo de elementos de Plataforma de acuerdo con el alcance del contrato con el fabricante. </w:t>
      </w:r>
    </w:p>
    <w:p w14:paraId="2E4DC6C8" w14:textId="77777777" w:rsidR="00E6217F" w:rsidRPr="006E165F" w:rsidRDefault="00E6217F" w:rsidP="00811B06">
      <w:pPr>
        <w:spacing w:after="0" w:line="240" w:lineRule="auto"/>
        <w:ind w:left="426"/>
        <w:jc w:val="both"/>
        <w:rPr>
          <w:rFonts w:ascii="Segoe UI Semilight" w:hAnsi="Segoe UI Semilight" w:cs="Segoe UI Semilight"/>
          <w:sz w:val="20"/>
          <w:szCs w:val="20"/>
          <w:lang w:val="es-CO"/>
        </w:rPr>
      </w:pPr>
    </w:p>
    <w:p w14:paraId="78CFC297" w14:textId="77777777" w:rsidR="00E6217F" w:rsidRPr="006E165F" w:rsidRDefault="00E6217F" w:rsidP="00811B06">
      <w:pPr>
        <w:spacing w:after="0" w:line="240" w:lineRule="auto"/>
        <w:ind w:left="426"/>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 xml:space="preserve">Además, está dentro del alcance el sistema de Telefonía centralizado en Bogotá se cuenta con un sistema de Tarificación </w:t>
      </w:r>
      <w:proofErr w:type="spellStart"/>
      <w:r w:rsidRPr="006E165F">
        <w:rPr>
          <w:rFonts w:ascii="Segoe UI Semilight" w:hAnsi="Segoe UI Semilight" w:cs="Segoe UI Semilight"/>
          <w:sz w:val="20"/>
          <w:szCs w:val="20"/>
          <w:lang w:val="es-CO"/>
        </w:rPr>
        <w:t>PCsistel</w:t>
      </w:r>
      <w:proofErr w:type="spellEnd"/>
      <w:r w:rsidRPr="006E165F">
        <w:rPr>
          <w:rFonts w:ascii="Segoe UI Semilight" w:hAnsi="Segoe UI Semilight" w:cs="Segoe UI Semilight"/>
          <w:sz w:val="20"/>
          <w:szCs w:val="20"/>
          <w:lang w:val="es-CO"/>
        </w:rPr>
        <w:t>, encargado de llevar récord de llamadas asociadas al tráfico generado por extensiones del sistema con administración y control de la aplicación, que incluye mantenimiento preventivo y correctivo. Teniendo en cuenta las anteriores consideraciones, el proveedor seleccionado deberá:</w:t>
      </w:r>
      <w:bookmarkEnd w:id="0"/>
    </w:p>
    <w:p w14:paraId="55691630" w14:textId="77777777" w:rsidR="00E6217F" w:rsidRPr="006E165F" w:rsidRDefault="00E6217F" w:rsidP="00811B06">
      <w:pPr>
        <w:spacing w:after="0" w:line="240" w:lineRule="auto"/>
        <w:ind w:left="426"/>
        <w:jc w:val="both"/>
        <w:rPr>
          <w:rFonts w:ascii="Segoe UI Semilight" w:hAnsi="Segoe UI Semilight" w:cs="Segoe UI Semilight"/>
          <w:sz w:val="20"/>
          <w:szCs w:val="20"/>
          <w:lang w:val="es-CO"/>
        </w:rPr>
      </w:pPr>
    </w:p>
    <w:p w14:paraId="3B8508AD"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rPr>
      </w:pPr>
      <w:bookmarkStart w:id="1" w:name="_Toc81553798"/>
      <w:r w:rsidRPr="006E165F">
        <w:rPr>
          <w:rFonts w:ascii="Segoe UI Semilight" w:eastAsia="Arial Unicode MS" w:hAnsi="Segoe UI Semilight" w:cs="Segoe UI Semilight"/>
          <w:bCs/>
          <w:sz w:val="20"/>
          <w:szCs w:val="20"/>
          <w:bdr w:val="nil"/>
          <w:lang w:val="es-CO" w:eastAsia="ar-SA"/>
        </w:rPr>
        <w:t>Prestar el servicio a todos los usuarios de PROCOLOMBIA en Colombia y en el exterior. PROCOLOMBIA cuenta con aproximadamente 643 usuarios ubicados en:</w:t>
      </w:r>
      <w:bookmarkEnd w:id="1"/>
      <w:r w:rsidRPr="006E165F">
        <w:rPr>
          <w:rFonts w:ascii="Segoe UI Semilight" w:eastAsia="Arial Unicode MS" w:hAnsi="Segoe UI Semilight" w:cs="Segoe UI Semilight"/>
          <w:bCs/>
          <w:sz w:val="20"/>
          <w:szCs w:val="20"/>
          <w:bdr w:val="nil"/>
          <w:lang w:val="es-CO" w:eastAsia="ar-SA"/>
        </w:rPr>
        <w:t xml:space="preserve">  </w:t>
      </w:r>
    </w:p>
    <w:p w14:paraId="79AABB7F" w14:textId="77777777" w:rsidR="00E6217F" w:rsidRPr="006E165F" w:rsidRDefault="00E6217F" w:rsidP="00811B06">
      <w:pPr>
        <w:spacing w:after="0" w:line="240" w:lineRule="auto"/>
        <w:ind w:left="426"/>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 xml:space="preserve">  </w:t>
      </w:r>
    </w:p>
    <w:p w14:paraId="25E7F17F" w14:textId="77777777" w:rsidR="00E6217F" w:rsidRPr="006E165F" w:rsidRDefault="00E6217F" w:rsidP="00811B06">
      <w:pPr>
        <w:pStyle w:val="Prrafodelista"/>
        <w:numPr>
          <w:ilvl w:val="3"/>
          <w:numId w:val="13"/>
        </w:numPr>
        <w:spacing w:after="0" w:line="240" w:lineRule="auto"/>
        <w:ind w:left="709" w:right="49" w:hanging="426"/>
        <w:contextualSpacing w:val="0"/>
        <w:jc w:val="both"/>
        <w:rPr>
          <w:rFonts w:ascii="Segoe UI Semilight" w:hAnsi="Segoe UI Semilight" w:cs="Segoe UI Semilight"/>
          <w:sz w:val="20"/>
          <w:szCs w:val="20"/>
          <w:lang w:val="es-CO"/>
        </w:rPr>
      </w:pPr>
      <w:r w:rsidRPr="006E165F">
        <w:rPr>
          <w:rFonts w:ascii="Segoe UI Semilight" w:hAnsi="Segoe UI Semilight" w:cs="Segoe UI Semilight"/>
          <w:b/>
          <w:sz w:val="20"/>
          <w:szCs w:val="20"/>
          <w:lang w:val="es-CO"/>
        </w:rPr>
        <w:t>COLOMBIA</w:t>
      </w:r>
      <w:r w:rsidRPr="006E165F">
        <w:rPr>
          <w:rFonts w:ascii="Segoe UI Semilight" w:hAnsi="Segoe UI Semilight" w:cs="Segoe UI Semilight"/>
          <w:sz w:val="20"/>
          <w:szCs w:val="20"/>
          <w:lang w:val="es-CO"/>
        </w:rPr>
        <w:t xml:space="preserve">: Aproximadamente el 70% de usuarios están ubicados Bogotá, oficinas regionales (Pereira, Cúcuta, Cali, Bucaramanga, Cartagena, Medellín, Barranquilla). La lista de ciudades está sujeta a los cambios producto de los ajustes de PROCOLOMBIA. </w:t>
      </w:r>
    </w:p>
    <w:p w14:paraId="4E286070" w14:textId="77777777" w:rsidR="00E6217F" w:rsidRPr="006E165F" w:rsidRDefault="00E6217F" w:rsidP="00811B06">
      <w:pPr>
        <w:pStyle w:val="Prrafodelista"/>
        <w:spacing w:after="0" w:line="240" w:lineRule="auto"/>
        <w:ind w:left="709" w:right="49" w:hanging="426"/>
        <w:jc w:val="both"/>
        <w:rPr>
          <w:rFonts w:ascii="Segoe UI Semilight" w:hAnsi="Segoe UI Semilight" w:cs="Segoe UI Semilight"/>
          <w:bCs/>
          <w:sz w:val="20"/>
          <w:szCs w:val="20"/>
          <w:lang w:val="es-CO"/>
        </w:rPr>
      </w:pPr>
    </w:p>
    <w:p w14:paraId="7E089794" w14:textId="77777777" w:rsidR="00E6217F" w:rsidRPr="006E165F" w:rsidRDefault="00E6217F" w:rsidP="00811B06">
      <w:pPr>
        <w:pStyle w:val="Prrafodelista"/>
        <w:numPr>
          <w:ilvl w:val="3"/>
          <w:numId w:val="13"/>
        </w:numPr>
        <w:spacing w:after="0" w:line="240" w:lineRule="auto"/>
        <w:ind w:left="709" w:right="49" w:hanging="426"/>
        <w:contextualSpacing w:val="0"/>
        <w:jc w:val="both"/>
        <w:rPr>
          <w:rFonts w:ascii="Segoe UI Semilight" w:hAnsi="Segoe UI Semilight" w:cs="Segoe UI Semilight"/>
          <w:sz w:val="20"/>
          <w:szCs w:val="20"/>
          <w:lang w:val="es-CO"/>
        </w:rPr>
      </w:pPr>
      <w:r w:rsidRPr="006E165F">
        <w:rPr>
          <w:rFonts w:ascii="Segoe UI Semilight" w:hAnsi="Segoe UI Semilight" w:cs="Segoe UI Semilight"/>
          <w:b/>
          <w:bCs/>
          <w:sz w:val="20"/>
          <w:szCs w:val="20"/>
          <w:lang w:val="es-CO"/>
        </w:rPr>
        <w:t>EN EL EXTERIOR</w:t>
      </w:r>
      <w:r w:rsidRPr="006E165F">
        <w:rPr>
          <w:rFonts w:ascii="Segoe UI Semilight" w:hAnsi="Segoe UI Semilight" w:cs="Segoe UI Semilight"/>
          <w:sz w:val="20"/>
          <w:szCs w:val="20"/>
          <w:lang w:val="es-CO"/>
        </w:rPr>
        <w:t xml:space="preserve">: Ubicados en Estados Unidos, China, Corea del sur, Japón, India, Indonesia, Singapur, Costa Rica, Guatemala, Alemania, España, Turquía, Francia, Reino Unido, Rusia, Canadá, México, Ecuador, Perú, Venezuela, Argentina, Brasil, Chile y algunas islas del Caribe. La lista de países y ciudades está sujeta a los cambios producto de los ajustes, en el funcionamiento de PROCOLOMBIA, en su mayoría estas ciudades están ubicadas en ciudades capitales.  </w:t>
      </w:r>
    </w:p>
    <w:p w14:paraId="2AAC0260"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Monitorear y realizar las configuraciones para asegurar el óptimo desempeño de todos los componentes que hacen parte de la solución de comunicaciones Unificadas y Telefonía IP (servidores, aplicativos, entre otros).</w:t>
      </w:r>
    </w:p>
    <w:p w14:paraId="23E3EF39"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Contar con la disponibilidad de lunes a viernes desde las 07:30 am y hasta las 05:30 pm y una disponibilidad de 7x24x365 para incidentes en caso de que PROCOLOMBIA lo requiera a través de una solicitud de soporte por demanda.</w:t>
      </w:r>
    </w:p>
    <w:p w14:paraId="7A5D2915"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Brindar soporte en sitio en las oficinas de PROCOLOMBIA Bogotá, soporte remoto a oficinas regionales (nacionales) y comerciales en el exterior.</w:t>
      </w:r>
    </w:p>
    <w:p w14:paraId="62FE007D"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Mantener una disponibilidad de la solución de Comunicaciones Unificadas y Telefonía IP del 99.5% en el sitio central (Bogotá) y en los sitios remotos (oficinas comerciales y regionales). </w:t>
      </w:r>
    </w:p>
    <w:p w14:paraId="4565B0F9"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bookmarkStart w:id="2" w:name="_Hlk60905783"/>
      <w:r w:rsidRPr="006E165F">
        <w:rPr>
          <w:rFonts w:ascii="Segoe UI Semilight" w:eastAsia="Arial Unicode MS" w:hAnsi="Segoe UI Semilight" w:cs="Segoe UI Semilight"/>
          <w:bCs/>
          <w:sz w:val="20"/>
          <w:szCs w:val="20"/>
          <w:bdr w:val="nil"/>
          <w:lang w:val="es-CO" w:eastAsia="ar-SA"/>
        </w:rPr>
        <w:t>Administrar el licenciamiento de la plataforma y de las extensiones que se relaciona en la tabla a continuación y el inventario físico de los equipos que se relacionan en el Anexo ANS Comunicaciones unificadas AVAYA:</w:t>
      </w:r>
    </w:p>
    <w:p w14:paraId="69431A12" w14:textId="77777777" w:rsidR="00E6217F" w:rsidRPr="006E165F" w:rsidRDefault="00E6217F" w:rsidP="00811B06">
      <w:pPr>
        <w:pStyle w:val="Prrafodelista"/>
        <w:keepNext/>
        <w:tabs>
          <w:tab w:val="left" w:pos="709"/>
        </w:tabs>
        <w:spacing w:after="0" w:line="240" w:lineRule="auto"/>
        <w:ind w:left="426"/>
        <w:jc w:val="both"/>
        <w:outlineLvl w:val="0"/>
        <w:rPr>
          <w:rFonts w:ascii="Segoe UI Semilight" w:eastAsia="Arial Unicode MS" w:hAnsi="Segoe UI Semilight" w:cs="Segoe UI Semilight"/>
          <w:bCs/>
          <w:sz w:val="20"/>
          <w:szCs w:val="20"/>
          <w:bdr w:val="nil"/>
          <w:lang w:val="es-CO" w:eastAsia="ar-SA"/>
        </w:rPr>
      </w:pPr>
    </w:p>
    <w:tbl>
      <w:tblPr>
        <w:tblW w:w="5940" w:type="dxa"/>
        <w:jc w:val="center"/>
        <w:tblCellMar>
          <w:left w:w="70" w:type="dxa"/>
          <w:right w:w="70" w:type="dxa"/>
        </w:tblCellMar>
        <w:tblLook w:val="04A0" w:firstRow="1" w:lastRow="0" w:firstColumn="1" w:lastColumn="0" w:noHBand="0" w:noVBand="1"/>
      </w:tblPr>
      <w:tblGrid>
        <w:gridCol w:w="4600"/>
        <w:gridCol w:w="1340"/>
      </w:tblGrid>
      <w:tr w:rsidR="00E6217F" w:rsidRPr="006E165F" w14:paraId="03C72E7B" w14:textId="77777777" w:rsidTr="00320ADA">
        <w:trPr>
          <w:trHeight w:val="300"/>
          <w:jc w:val="center"/>
        </w:trPr>
        <w:tc>
          <w:tcPr>
            <w:tcW w:w="4600" w:type="dxa"/>
            <w:tcBorders>
              <w:top w:val="single" w:sz="8" w:space="0" w:color="auto"/>
              <w:left w:val="single" w:sz="8" w:space="0" w:color="auto"/>
              <w:bottom w:val="single" w:sz="8" w:space="0" w:color="auto"/>
              <w:right w:val="single" w:sz="8" w:space="0" w:color="auto"/>
            </w:tcBorders>
            <w:shd w:val="clear" w:color="000000" w:fill="C00000"/>
            <w:noWrap/>
            <w:vAlign w:val="center"/>
            <w:hideMark/>
          </w:tcPr>
          <w:p w14:paraId="4E4C07AB" w14:textId="77777777" w:rsidR="00E6217F" w:rsidRPr="006E165F" w:rsidRDefault="00E6217F" w:rsidP="00811B06">
            <w:pPr>
              <w:spacing w:after="0" w:line="240" w:lineRule="auto"/>
              <w:ind w:left="426"/>
              <w:jc w:val="center"/>
              <w:rPr>
                <w:rFonts w:ascii="Segoe UI Semilight" w:eastAsia="Times New Roman" w:hAnsi="Segoe UI Semilight" w:cs="Segoe UI Semilight"/>
                <w:b/>
                <w:bCs/>
                <w:sz w:val="20"/>
                <w:szCs w:val="20"/>
                <w:lang w:eastAsia="es-CO"/>
              </w:rPr>
            </w:pPr>
            <w:r w:rsidRPr="006E165F">
              <w:rPr>
                <w:rFonts w:ascii="Segoe UI Semilight" w:eastAsia="Times New Roman" w:hAnsi="Segoe UI Semilight" w:cs="Segoe UI Semilight"/>
                <w:b/>
                <w:bCs/>
                <w:sz w:val="20"/>
                <w:szCs w:val="20"/>
                <w:lang w:eastAsia="es-CO"/>
              </w:rPr>
              <w:t>Descripción Licenciamiento</w:t>
            </w:r>
          </w:p>
        </w:tc>
        <w:tc>
          <w:tcPr>
            <w:tcW w:w="1340" w:type="dxa"/>
            <w:tcBorders>
              <w:top w:val="single" w:sz="8" w:space="0" w:color="auto"/>
              <w:left w:val="nil"/>
              <w:bottom w:val="single" w:sz="8" w:space="0" w:color="auto"/>
              <w:right w:val="single" w:sz="8" w:space="0" w:color="auto"/>
            </w:tcBorders>
            <w:shd w:val="clear" w:color="000000" w:fill="C00000"/>
            <w:noWrap/>
            <w:vAlign w:val="center"/>
            <w:hideMark/>
          </w:tcPr>
          <w:p w14:paraId="55CF10DF" w14:textId="77777777" w:rsidR="00E6217F" w:rsidRPr="006E165F" w:rsidRDefault="00E6217F" w:rsidP="00811B06">
            <w:pPr>
              <w:spacing w:after="0" w:line="240" w:lineRule="auto"/>
              <w:ind w:left="426"/>
              <w:jc w:val="center"/>
              <w:rPr>
                <w:rFonts w:ascii="Segoe UI Semilight" w:eastAsia="Times New Roman" w:hAnsi="Segoe UI Semilight" w:cs="Segoe UI Semilight"/>
                <w:b/>
                <w:bCs/>
                <w:sz w:val="20"/>
                <w:szCs w:val="20"/>
                <w:lang w:eastAsia="es-CO"/>
              </w:rPr>
            </w:pPr>
            <w:r w:rsidRPr="006E165F">
              <w:rPr>
                <w:rFonts w:ascii="Segoe UI Semilight" w:eastAsia="Times New Roman" w:hAnsi="Segoe UI Semilight" w:cs="Segoe UI Semilight"/>
                <w:b/>
                <w:bCs/>
                <w:sz w:val="20"/>
                <w:szCs w:val="20"/>
                <w:lang w:eastAsia="es-CO"/>
              </w:rPr>
              <w:t>Cantidad</w:t>
            </w:r>
          </w:p>
        </w:tc>
      </w:tr>
      <w:tr w:rsidR="00E6217F" w:rsidRPr="006E165F" w14:paraId="40FC1934"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0B4ED4A4"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proofErr w:type="spellStart"/>
            <w:r w:rsidRPr="006E165F">
              <w:rPr>
                <w:rFonts w:ascii="Segoe UI Semilight" w:hAnsi="Segoe UI Semilight" w:cs="Segoe UI Semilight"/>
                <w:spacing w:val="-3"/>
                <w:sz w:val="20"/>
                <w:szCs w:val="20"/>
                <w:u w:color="000000"/>
                <w:lang w:eastAsia="es-CO"/>
              </w:rPr>
              <w:t>Extension</w:t>
            </w:r>
            <w:proofErr w:type="spellEnd"/>
            <w:r w:rsidRPr="006E165F">
              <w:rPr>
                <w:rFonts w:ascii="Segoe UI Semilight" w:hAnsi="Segoe UI Semilight" w:cs="Segoe UI Semilight"/>
                <w:spacing w:val="-3"/>
                <w:sz w:val="20"/>
                <w:szCs w:val="20"/>
                <w:u w:color="000000"/>
                <w:lang w:eastAsia="es-CO"/>
              </w:rPr>
              <w:t xml:space="preserve"> Core Suite</w:t>
            </w:r>
          </w:p>
        </w:tc>
        <w:tc>
          <w:tcPr>
            <w:tcW w:w="1340" w:type="dxa"/>
            <w:tcBorders>
              <w:top w:val="nil"/>
              <w:left w:val="nil"/>
              <w:bottom w:val="single" w:sz="8" w:space="0" w:color="auto"/>
              <w:right w:val="single" w:sz="8" w:space="0" w:color="auto"/>
            </w:tcBorders>
            <w:shd w:val="clear" w:color="auto" w:fill="auto"/>
            <w:noWrap/>
            <w:vAlign w:val="center"/>
            <w:hideMark/>
          </w:tcPr>
          <w:p w14:paraId="6A4054A4"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653</w:t>
            </w:r>
          </w:p>
        </w:tc>
      </w:tr>
      <w:tr w:rsidR="00E6217F" w:rsidRPr="006E165F" w14:paraId="462FE65C"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225FC2DF"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val="en-US" w:eastAsia="es-CO"/>
              </w:rPr>
            </w:pPr>
            <w:r w:rsidRPr="006E165F">
              <w:rPr>
                <w:rFonts w:ascii="Segoe UI Semilight" w:hAnsi="Segoe UI Semilight" w:cs="Segoe UI Semilight"/>
                <w:spacing w:val="-3"/>
                <w:sz w:val="20"/>
                <w:szCs w:val="20"/>
                <w:u w:color="000000"/>
                <w:lang w:val="en-US" w:eastAsia="es-CO"/>
              </w:rPr>
              <w:t>Session Border Controller Standard Enterprise</w:t>
            </w:r>
          </w:p>
        </w:tc>
        <w:tc>
          <w:tcPr>
            <w:tcW w:w="1340" w:type="dxa"/>
            <w:tcBorders>
              <w:top w:val="nil"/>
              <w:left w:val="nil"/>
              <w:bottom w:val="single" w:sz="8" w:space="0" w:color="auto"/>
              <w:right w:val="single" w:sz="8" w:space="0" w:color="auto"/>
            </w:tcBorders>
            <w:shd w:val="clear" w:color="auto" w:fill="auto"/>
            <w:noWrap/>
            <w:vAlign w:val="center"/>
            <w:hideMark/>
          </w:tcPr>
          <w:p w14:paraId="4EC3BCD4"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372</w:t>
            </w:r>
          </w:p>
        </w:tc>
      </w:tr>
      <w:tr w:rsidR="00E6217F" w:rsidRPr="006E165F" w14:paraId="35361DB6"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36A52CFE"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proofErr w:type="spellStart"/>
            <w:r w:rsidRPr="006E165F">
              <w:rPr>
                <w:rFonts w:ascii="Segoe UI Semilight" w:hAnsi="Segoe UI Semilight" w:cs="Segoe UI Semilight"/>
                <w:spacing w:val="-3"/>
                <w:sz w:val="20"/>
                <w:szCs w:val="20"/>
                <w:u w:color="000000"/>
                <w:lang w:eastAsia="es-CO"/>
              </w:rPr>
              <w:t>Session</w:t>
            </w:r>
            <w:proofErr w:type="spellEnd"/>
            <w:r w:rsidRPr="006E165F">
              <w:rPr>
                <w:rFonts w:ascii="Segoe UI Semilight" w:hAnsi="Segoe UI Semilight" w:cs="Segoe UI Semilight"/>
                <w:spacing w:val="-3"/>
                <w:sz w:val="20"/>
                <w:szCs w:val="20"/>
                <w:u w:color="000000"/>
                <w:lang w:eastAsia="es-CO"/>
              </w:rPr>
              <w:t xml:space="preserve"> </w:t>
            </w:r>
            <w:proofErr w:type="spellStart"/>
            <w:r w:rsidRPr="006E165F">
              <w:rPr>
                <w:rFonts w:ascii="Segoe UI Semilight" w:hAnsi="Segoe UI Semilight" w:cs="Segoe UI Semilight"/>
                <w:spacing w:val="-3"/>
                <w:sz w:val="20"/>
                <w:szCs w:val="20"/>
                <w:u w:color="000000"/>
                <w:lang w:eastAsia="es-CO"/>
              </w:rPr>
              <w:t>Border</w:t>
            </w:r>
            <w:proofErr w:type="spellEnd"/>
            <w:r w:rsidRPr="006E165F">
              <w:rPr>
                <w:rFonts w:ascii="Segoe UI Semilight" w:hAnsi="Segoe UI Semilight" w:cs="Segoe UI Semilight"/>
                <w:spacing w:val="-3"/>
                <w:sz w:val="20"/>
                <w:szCs w:val="20"/>
                <w:u w:color="000000"/>
                <w:lang w:eastAsia="es-CO"/>
              </w:rPr>
              <w:t xml:space="preserve"> </w:t>
            </w:r>
            <w:proofErr w:type="spellStart"/>
            <w:r w:rsidRPr="006E165F">
              <w:rPr>
                <w:rFonts w:ascii="Segoe UI Semilight" w:hAnsi="Segoe UI Semilight" w:cs="Segoe UI Semilight"/>
                <w:spacing w:val="-3"/>
                <w:sz w:val="20"/>
                <w:szCs w:val="20"/>
                <w:u w:color="000000"/>
                <w:lang w:eastAsia="es-CO"/>
              </w:rPr>
              <w:t>Controller</w:t>
            </w:r>
            <w:proofErr w:type="spellEnd"/>
            <w:r w:rsidRPr="006E165F">
              <w:rPr>
                <w:rFonts w:ascii="Segoe UI Semilight" w:hAnsi="Segoe UI Semilight" w:cs="Segoe UI Semilight"/>
                <w:spacing w:val="-3"/>
                <w:sz w:val="20"/>
                <w:szCs w:val="20"/>
                <w:u w:color="000000"/>
                <w:lang w:eastAsia="es-CO"/>
              </w:rPr>
              <w:t xml:space="preserve"> </w:t>
            </w:r>
            <w:proofErr w:type="spellStart"/>
            <w:r w:rsidRPr="006E165F">
              <w:rPr>
                <w:rFonts w:ascii="Segoe UI Semilight" w:hAnsi="Segoe UI Semilight" w:cs="Segoe UI Semilight"/>
                <w:spacing w:val="-3"/>
                <w:sz w:val="20"/>
                <w:szCs w:val="20"/>
                <w:u w:color="000000"/>
                <w:lang w:eastAsia="es-CO"/>
              </w:rPr>
              <w:t>Advance</w:t>
            </w:r>
            <w:proofErr w:type="spellEnd"/>
            <w:r w:rsidRPr="006E165F">
              <w:rPr>
                <w:rFonts w:ascii="Segoe UI Semilight" w:hAnsi="Segoe UI Semilight" w:cs="Segoe UI Semilight"/>
                <w:spacing w:val="-3"/>
                <w:sz w:val="20"/>
                <w:szCs w:val="20"/>
                <w:u w:color="000000"/>
                <w:lang w:eastAsia="es-CO"/>
              </w:rPr>
              <w:t xml:space="preserve"> </w:t>
            </w:r>
          </w:p>
        </w:tc>
        <w:tc>
          <w:tcPr>
            <w:tcW w:w="1340" w:type="dxa"/>
            <w:tcBorders>
              <w:top w:val="nil"/>
              <w:left w:val="nil"/>
              <w:bottom w:val="single" w:sz="8" w:space="0" w:color="auto"/>
              <w:right w:val="single" w:sz="8" w:space="0" w:color="auto"/>
            </w:tcBorders>
            <w:shd w:val="clear" w:color="auto" w:fill="auto"/>
            <w:noWrap/>
            <w:vAlign w:val="center"/>
            <w:hideMark/>
          </w:tcPr>
          <w:p w14:paraId="79BBD061"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193</w:t>
            </w:r>
          </w:p>
        </w:tc>
      </w:tr>
      <w:tr w:rsidR="00E6217F" w:rsidRPr="006E165F" w14:paraId="243CDE84"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781EAE59"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val="en-US" w:eastAsia="es-CO"/>
              </w:rPr>
            </w:pPr>
            <w:r w:rsidRPr="006E165F">
              <w:rPr>
                <w:rFonts w:ascii="Segoe UI Semilight" w:hAnsi="Segoe UI Semilight" w:cs="Segoe UI Semilight"/>
                <w:spacing w:val="-3"/>
                <w:sz w:val="20"/>
                <w:szCs w:val="20"/>
                <w:u w:color="000000"/>
                <w:lang w:val="en-US" w:eastAsia="es-CO"/>
              </w:rPr>
              <w:t>AVP single CPU Embedded Servers</w:t>
            </w:r>
          </w:p>
        </w:tc>
        <w:tc>
          <w:tcPr>
            <w:tcW w:w="1340" w:type="dxa"/>
            <w:tcBorders>
              <w:top w:val="nil"/>
              <w:left w:val="nil"/>
              <w:bottom w:val="single" w:sz="8" w:space="0" w:color="auto"/>
              <w:right w:val="single" w:sz="8" w:space="0" w:color="auto"/>
            </w:tcBorders>
            <w:shd w:val="clear" w:color="auto" w:fill="auto"/>
            <w:noWrap/>
            <w:vAlign w:val="center"/>
            <w:hideMark/>
          </w:tcPr>
          <w:p w14:paraId="4C13875D"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7</w:t>
            </w:r>
          </w:p>
        </w:tc>
      </w:tr>
      <w:tr w:rsidR="00E6217F" w:rsidRPr="006E165F" w14:paraId="04B3BD7F"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4E313EBA"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proofErr w:type="spellStart"/>
            <w:r w:rsidRPr="006E165F">
              <w:rPr>
                <w:rFonts w:ascii="Segoe UI Semilight" w:hAnsi="Segoe UI Semilight" w:cs="Segoe UI Semilight"/>
                <w:spacing w:val="-3"/>
                <w:sz w:val="20"/>
                <w:szCs w:val="20"/>
                <w:u w:color="000000"/>
                <w:lang w:eastAsia="es-CO"/>
              </w:rPr>
              <w:t>Attendant</w:t>
            </w:r>
            <w:proofErr w:type="spellEnd"/>
          </w:p>
        </w:tc>
        <w:tc>
          <w:tcPr>
            <w:tcW w:w="1340" w:type="dxa"/>
            <w:tcBorders>
              <w:top w:val="nil"/>
              <w:left w:val="nil"/>
              <w:bottom w:val="single" w:sz="8" w:space="0" w:color="auto"/>
              <w:right w:val="single" w:sz="8" w:space="0" w:color="auto"/>
            </w:tcBorders>
            <w:shd w:val="clear" w:color="auto" w:fill="auto"/>
            <w:noWrap/>
            <w:vAlign w:val="center"/>
            <w:hideMark/>
          </w:tcPr>
          <w:p w14:paraId="52403811"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3</w:t>
            </w:r>
          </w:p>
        </w:tc>
      </w:tr>
      <w:tr w:rsidR="00E6217F" w:rsidRPr="006E165F" w14:paraId="1058E069"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7E795207"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AVP Dual CPU</w:t>
            </w:r>
          </w:p>
        </w:tc>
        <w:tc>
          <w:tcPr>
            <w:tcW w:w="1340" w:type="dxa"/>
            <w:tcBorders>
              <w:top w:val="nil"/>
              <w:left w:val="nil"/>
              <w:bottom w:val="single" w:sz="8" w:space="0" w:color="auto"/>
              <w:right w:val="single" w:sz="8" w:space="0" w:color="auto"/>
            </w:tcBorders>
            <w:shd w:val="clear" w:color="auto" w:fill="auto"/>
            <w:noWrap/>
            <w:vAlign w:val="center"/>
            <w:hideMark/>
          </w:tcPr>
          <w:p w14:paraId="0F4CCCC8"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2</w:t>
            </w:r>
          </w:p>
        </w:tc>
      </w:tr>
      <w:tr w:rsidR="00E6217F" w:rsidRPr="006E165F" w14:paraId="3CDF35F6"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3CA5E81F"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proofErr w:type="spellStart"/>
            <w:r w:rsidRPr="006E165F">
              <w:rPr>
                <w:rFonts w:ascii="Segoe UI Semilight" w:hAnsi="Segoe UI Semilight" w:cs="Segoe UI Semilight"/>
                <w:spacing w:val="-3"/>
                <w:sz w:val="20"/>
                <w:szCs w:val="20"/>
                <w:u w:color="000000"/>
                <w:lang w:eastAsia="es-CO"/>
              </w:rPr>
              <w:t>Session</w:t>
            </w:r>
            <w:proofErr w:type="spellEnd"/>
            <w:r w:rsidRPr="006E165F">
              <w:rPr>
                <w:rFonts w:ascii="Segoe UI Semilight" w:hAnsi="Segoe UI Semilight" w:cs="Segoe UI Semilight"/>
                <w:spacing w:val="-3"/>
                <w:sz w:val="20"/>
                <w:szCs w:val="20"/>
                <w:u w:color="000000"/>
                <w:lang w:eastAsia="es-CO"/>
              </w:rPr>
              <w:t xml:space="preserve"> Manager</w:t>
            </w:r>
          </w:p>
        </w:tc>
        <w:tc>
          <w:tcPr>
            <w:tcW w:w="1340" w:type="dxa"/>
            <w:tcBorders>
              <w:top w:val="nil"/>
              <w:left w:val="nil"/>
              <w:bottom w:val="single" w:sz="8" w:space="0" w:color="auto"/>
              <w:right w:val="single" w:sz="8" w:space="0" w:color="auto"/>
            </w:tcBorders>
            <w:shd w:val="clear" w:color="auto" w:fill="auto"/>
            <w:noWrap/>
            <w:vAlign w:val="center"/>
            <w:hideMark/>
          </w:tcPr>
          <w:p w14:paraId="43C6CE25"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2</w:t>
            </w:r>
          </w:p>
        </w:tc>
      </w:tr>
      <w:tr w:rsidR="00E6217F" w:rsidRPr="006E165F" w14:paraId="3F07659C" w14:textId="77777777" w:rsidTr="00320ADA">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5A25F402" w14:textId="77777777" w:rsidR="00E6217F" w:rsidRPr="006E165F" w:rsidRDefault="00E6217F" w:rsidP="00811B06">
            <w:pPr>
              <w:spacing w:after="0" w:line="240" w:lineRule="auto"/>
              <w:ind w:left="426"/>
              <w:jc w:val="both"/>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 xml:space="preserve">AVP </w:t>
            </w:r>
            <w:proofErr w:type="gramStart"/>
            <w:r w:rsidRPr="006E165F">
              <w:rPr>
                <w:rFonts w:ascii="Segoe UI Semilight" w:hAnsi="Segoe UI Semilight" w:cs="Segoe UI Semilight"/>
                <w:spacing w:val="-3"/>
                <w:sz w:val="20"/>
                <w:szCs w:val="20"/>
                <w:u w:color="000000"/>
                <w:lang w:eastAsia="es-CO"/>
              </w:rPr>
              <w:t>Single</w:t>
            </w:r>
            <w:proofErr w:type="gramEnd"/>
            <w:r w:rsidRPr="006E165F">
              <w:rPr>
                <w:rFonts w:ascii="Segoe UI Semilight" w:hAnsi="Segoe UI Semilight" w:cs="Segoe UI Semilight"/>
                <w:spacing w:val="-3"/>
                <w:sz w:val="20"/>
                <w:szCs w:val="20"/>
                <w:u w:color="000000"/>
                <w:lang w:eastAsia="es-CO"/>
              </w:rPr>
              <w:t xml:space="preserve"> CPU</w:t>
            </w:r>
          </w:p>
        </w:tc>
        <w:tc>
          <w:tcPr>
            <w:tcW w:w="1340" w:type="dxa"/>
            <w:tcBorders>
              <w:top w:val="nil"/>
              <w:left w:val="nil"/>
              <w:bottom w:val="single" w:sz="8" w:space="0" w:color="auto"/>
              <w:right w:val="single" w:sz="8" w:space="0" w:color="auto"/>
            </w:tcBorders>
            <w:shd w:val="clear" w:color="auto" w:fill="auto"/>
            <w:noWrap/>
            <w:vAlign w:val="center"/>
            <w:hideMark/>
          </w:tcPr>
          <w:p w14:paraId="7D0EE22A" w14:textId="77777777" w:rsidR="00E6217F" w:rsidRPr="006E165F" w:rsidRDefault="00E6217F" w:rsidP="00811B06">
            <w:pPr>
              <w:spacing w:after="0" w:line="240" w:lineRule="auto"/>
              <w:ind w:left="426"/>
              <w:jc w:val="center"/>
              <w:rPr>
                <w:rFonts w:ascii="Segoe UI Semilight" w:hAnsi="Segoe UI Semilight" w:cs="Segoe UI Semilight"/>
                <w:spacing w:val="-3"/>
                <w:sz w:val="20"/>
                <w:szCs w:val="20"/>
                <w:u w:color="000000"/>
                <w:lang w:eastAsia="es-CO"/>
              </w:rPr>
            </w:pPr>
            <w:r w:rsidRPr="006E165F">
              <w:rPr>
                <w:rFonts w:ascii="Segoe UI Semilight" w:hAnsi="Segoe UI Semilight" w:cs="Segoe UI Semilight"/>
                <w:spacing w:val="-3"/>
                <w:sz w:val="20"/>
                <w:szCs w:val="20"/>
                <w:u w:color="000000"/>
                <w:lang w:eastAsia="es-CO"/>
              </w:rPr>
              <w:t>1</w:t>
            </w:r>
          </w:p>
        </w:tc>
      </w:tr>
      <w:bookmarkEnd w:id="2"/>
    </w:tbl>
    <w:p w14:paraId="19D1F15C" w14:textId="77777777" w:rsidR="00E6217F" w:rsidRPr="006E165F" w:rsidRDefault="00E6217F" w:rsidP="00811B06">
      <w:pPr>
        <w:keepNext/>
        <w:tabs>
          <w:tab w:val="left" w:pos="709"/>
        </w:tabs>
        <w:spacing w:after="0" w:line="240" w:lineRule="auto"/>
        <w:ind w:left="426"/>
        <w:jc w:val="both"/>
        <w:outlineLvl w:val="0"/>
        <w:rPr>
          <w:rFonts w:ascii="Segoe UI Semilight" w:eastAsia="Arial Unicode MS" w:hAnsi="Segoe UI Semilight" w:cs="Segoe UI Semilight"/>
          <w:bCs/>
          <w:sz w:val="20"/>
          <w:szCs w:val="20"/>
          <w:bdr w:val="nil"/>
          <w:lang w:val="es-CO"/>
        </w:rPr>
      </w:pPr>
    </w:p>
    <w:p w14:paraId="2625082D"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bookmarkStart w:id="3" w:name="_Hlk157503917"/>
      <w:r w:rsidRPr="006E165F">
        <w:rPr>
          <w:rFonts w:ascii="Segoe UI Semilight" w:eastAsia="Arial Unicode MS" w:hAnsi="Segoe UI Semilight" w:cs="Segoe UI Semilight"/>
          <w:bCs/>
          <w:sz w:val="20"/>
          <w:szCs w:val="20"/>
          <w:bdr w:val="nil"/>
          <w:lang w:val="es-CO" w:eastAsia="ar-SA"/>
        </w:rPr>
        <w:t xml:space="preserve">Administrar el inventario de extensiones y realizar todos los trámites para gestionar los inventarios de los equipos que componen la solución </w:t>
      </w:r>
      <w:bookmarkEnd w:id="3"/>
      <w:r w:rsidRPr="006E165F">
        <w:rPr>
          <w:rFonts w:ascii="Segoe UI Semilight" w:eastAsia="Arial Unicode MS" w:hAnsi="Segoe UI Semilight" w:cs="Segoe UI Semilight"/>
          <w:bCs/>
          <w:sz w:val="20"/>
          <w:szCs w:val="20"/>
          <w:bdr w:val="nil"/>
          <w:lang w:val="es-CO" w:eastAsia="ar-SA"/>
        </w:rPr>
        <w:t xml:space="preserve">(recibirlos, registrarlos, administrarlos, custodiarlos, trasladarlos y darles de baja) de acuerdo con los procedimientos establecidos por ProColombia (ver Anexo No.15 ANS Comunicaciones unificadas AVAYA), Para el caso de los accesorios que son propiedad de PROCOLOMBIA, se deberá mantener/anexar un registro fotográfico para que en el momento de la devolución se pueda verificar el estado, este registro fotográfico se debe mantener actualizado, la administración incluye tener la información actualizada de las extensiones en uso y las libres. El registro fotográfico tendrá lugar al momento en que se asigna el activo al funcionario que corresponde, y </w:t>
      </w:r>
      <w:r w:rsidRPr="006E165F">
        <w:rPr>
          <w:rFonts w:ascii="Segoe UI Semilight" w:eastAsia="Arial Unicode MS" w:hAnsi="Segoe UI Semilight" w:cs="Segoe UI Semilight"/>
          <w:bCs/>
          <w:sz w:val="20"/>
          <w:szCs w:val="20"/>
          <w:bdr w:val="nil"/>
          <w:lang w:val="es-CO" w:eastAsia="ar-SA"/>
        </w:rPr>
        <w:lastRenderedPageBreak/>
        <w:t xml:space="preserve">cuando dicho activo de devuelve, de conformidad con lo previsto en el documento denominado manual de reporte de daños y robos de equipos de </w:t>
      </w:r>
      <w:proofErr w:type="spellStart"/>
      <w:r w:rsidRPr="006E165F">
        <w:rPr>
          <w:rFonts w:ascii="Segoe UI Semilight" w:eastAsia="Arial Unicode MS" w:hAnsi="Segoe UI Semilight" w:cs="Segoe UI Semilight"/>
          <w:bCs/>
          <w:sz w:val="20"/>
          <w:szCs w:val="20"/>
          <w:bdr w:val="nil"/>
          <w:lang w:val="es-CO" w:eastAsia="ar-SA"/>
        </w:rPr>
        <w:t>computo</w:t>
      </w:r>
      <w:proofErr w:type="spellEnd"/>
      <w:r w:rsidRPr="006E165F">
        <w:rPr>
          <w:rFonts w:ascii="Segoe UI Semilight" w:eastAsia="Arial Unicode MS" w:hAnsi="Segoe UI Semilight" w:cs="Segoe UI Semilight"/>
          <w:bCs/>
          <w:sz w:val="20"/>
          <w:szCs w:val="20"/>
          <w:bdr w:val="nil"/>
          <w:lang w:val="es-CO" w:eastAsia="ar-SA"/>
        </w:rPr>
        <w:t xml:space="preserve">, electrónicos y activos (Anexo No. 16). </w:t>
      </w:r>
    </w:p>
    <w:p w14:paraId="75B77133"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Recibir, validar y generar un acta de recibido de los equipos físicos registrados en el inventario entregado por el proveedor actual.</w:t>
      </w:r>
    </w:p>
    <w:p w14:paraId="197E9CFA"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Realizar todos los trámites para gestionar las garantías con el fabricante de los equipos que componen la solución.</w:t>
      </w:r>
    </w:p>
    <w:p w14:paraId="2958E895"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Programar y ejecutar mantenimientos preventivos una vez al año y correctivos a la plataforma en cualquier momento cuando se presentan las fallas que sean impredecibles. </w:t>
      </w:r>
    </w:p>
    <w:p w14:paraId="52DF53BA"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Administrar, optimizar y garantizar la permanente actualización del Firmware más estable liberada por el fabricante y generación de copias de respaldo de los componentes de la solución de Comunicaciones Unificadas y Telefonía IP que apliquen (servidores, equipos IP Office, Gateway, Switches, teléfonos, extensiones, entre otros).</w:t>
      </w:r>
    </w:p>
    <w:p w14:paraId="5C9BD7DE"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Instalar el </w:t>
      </w:r>
      <w:proofErr w:type="spellStart"/>
      <w:r w:rsidRPr="006E165F">
        <w:rPr>
          <w:rFonts w:ascii="Segoe UI Semilight" w:eastAsia="Arial Unicode MS" w:hAnsi="Segoe UI Semilight" w:cs="Segoe UI Semilight"/>
          <w:bCs/>
          <w:sz w:val="20"/>
          <w:szCs w:val="20"/>
          <w:bdr w:val="nil"/>
          <w:lang w:val="es-CO" w:eastAsia="ar-SA"/>
        </w:rPr>
        <w:t>Softphone</w:t>
      </w:r>
      <w:proofErr w:type="spellEnd"/>
      <w:r w:rsidRPr="006E165F">
        <w:rPr>
          <w:rFonts w:ascii="Segoe UI Semilight" w:eastAsia="Arial Unicode MS" w:hAnsi="Segoe UI Semilight" w:cs="Segoe UI Semilight"/>
          <w:bCs/>
          <w:sz w:val="20"/>
          <w:szCs w:val="20"/>
          <w:bdr w:val="nil"/>
          <w:lang w:val="es-CO" w:eastAsia="ar-SA"/>
        </w:rPr>
        <w:t xml:space="preserve"> en los dispositivos móviles y computadores de los funcionarios nuevos de ProColombia.</w:t>
      </w:r>
    </w:p>
    <w:p w14:paraId="61B53C8F"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Utilizar las mejores prácticas (metodología ITIL) para el manejo de incidentes, requerimientos, problemas, lecciones aprendidas que permitan su registro, documentación, seguimiento, por lo tanto, debe contar con una mesa de servicios o solución donde se gestionen los casos (incidentes, requerimientos, problemas).</w:t>
      </w:r>
    </w:p>
    <w:p w14:paraId="00E11CC9"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Poner a disposición de ProColombia un especialista del servicio 100% presencial con los equipos necesarios para que preste su servicio en las instalaciones de ProColombia con quien se realice la administración, el seguimiento y evalúe oportunidades de mejora y monitoreo.</w:t>
      </w:r>
    </w:p>
    <w:p w14:paraId="5719EE89"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Se deberá contar con un soporte técnico en sitio medio tiempo, 100% presencial para el soporte de los funcionarios y la administración del inventario.</w:t>
      </w:r>
    </w:p>
    <w:p w14:paraId="18E0DB5C"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El proveedor debe suministrar el computador y la licencia de Microsoft office 365 E5 a los recursos asignados para la administración y soporte de la plataforma de telefonía de PROCOLOMBIA.</w:t>
      </w:r>
    </w:p>
    <w:p w14:paraId="054C1258"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Contar con un servicio y equipo de trabajo que respalde la ejecución de este y permita a PROCOLOMBIA recibir recomendaciones de nuevas tecnologías, nuevas características de la solución que sean aplicables a las necesidades organizacionales con el criterio de automatización, eficiencia operativa, aprovechamiento de nuevas tecnologías, entre otros. </w:t>
      </w:r>
    </w:p>
    <w:p w14:paraId="52687D1B"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Generar mínimo un (1) plan de mejora mensual para optimizar el uso, las capacidades disponibles y la configuración de la solución de telefonía objeto de este contrato.</w:t>
      </w:r>
    </w:p>
    <w:p w14:paraId="0D94450F"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Documentar todos los procesos, mejoras, actividades operativas, entre otros que se realicen durante la ejecución del contrato. Esta documentación debe quedar registrada en la base de conocimiento de PROCOLOMBIA, el proveedor deberá presentar un plan de documentación donde al menos un documento se postule mensualmente a la base de conocimiento.</w:t>
      </w:r>
    </w:p>
    <w:p w14:paraId="0C2A1889"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Realizar junto con el proveedor actual la recepción de la solución, recibir el inventario físico y la documentación durante un (1) mes sin costo para ProColombia, este tiempo no hará parte del contrato y por lo tanto no hace parte del presupuesto asignado al mismo. El CONTRATISTA deberá entregar un plan de trabajo con los hitos de la transición del servicio.</w:t>
      </w:r>
    </w:p>
    <w:p w14:paraId="45FBE934"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Para la transición y entrega del servicio entre el proveedor actual y el proveedor seleccionado, el proveedor seleccionado deberá garantizar un (1) mes de servicio sin costo para ProColombia y entregará un plan de trabajo para recibir el servicio y el inventario físico de la plataforma de comunicaciones unificadas AVAYA.</w:t>
      </w:r>
    </w:p>
    <w:p w14:paraId="6C2E5AE3"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Generar los informes mensuales de gestión dentro de los primeros 5 (cinco) días calendario, donde se reporte el comportamiento de la solución de telefonía, indicadores de disponibilidad de la </w:t>
      </w:r>
      <w:r w:rsidRPr="006E165F">
        <w:rPr>
          <w:rFonts w:ascii="Segoe UI Semilight" w:eastAsia="Arial Unicode MS" w:hAnsi="Segoe UI Semilight" w:cs="Segoe UI Semilight"/>
          <w:bCs/>
          <w:sz w:val="20"/>
          <w:szCs w:val="20"/>
          <w:bdr w:val="nil"/>
          <w:lang w:val="es-CO" w:eastAsia="ar-SA"/>
        </w:rPr>
        <w:lastRenderedPageBreak/>
        <w:t>plataforma, los casos atendidos (incidentes, requerimientos, problemas y novedades de nómina) y cumplimiento de los ANS (Anexo No.4) e indicadores que se definan junto con PROCOLOMBIA.</w:t>
      </w:r>
    </w:p>
    <w:p w14:paraId="49619EFD"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Citar un comité ejecutivo mensual donde se presenten presente el comportamiento de la solución de telefonía y los indicadores de la disponibilidad y cumplimiento de los ANS.</w:t>
      </w:r>
    </w:p>
    <w:p w14:paraId="411D38BC"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Si los ANS establecidos no se cumplen por más de 2 meses consecutivos, el proveedor deberá establecer planes de acción que aseguren el cumplimiento del servicio, bajo los acuerdos acá pactados hasta que cumpla los niveles de servicio contratados sin costo para PROCOLOMBIA.</w:t>
      </w:r>
    </w:p>
    <w:p w14:paraId="1916628F"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Proponer y ejecutar un esquema de verificación de la calidad del servicio contratado y de esta manera recibir propuestas de mejoramiento continuo del servicio que se brinde a PROCOLOMBIA. </w:t>
      </w:r>
    </w:p>
    <w:p w14:paraId="0ACFCEC3"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Administrar las nuevas licencias y equipos de telefonía que adquiera PROCOLOMBIA para su operación durante la vigencia del contrato.</w:t>
      </w:r>
    </w:p>
    <w:p w14:paraId="613BB4E7"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El proveedor deberá disponer de horas de servicio mensual que permita contar con la participación en proyectos de implementación u oportunidades de mejora propuestos por el mismo para mejorar el servicio.</w:t>
      </w:r>
    </w:p>
    <w:p w14:paraId="4A97E63F"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Velar por la seguridad de la plataforma de telefonía de PROCOLOMBIA, realizando monitoreos preventivos y realizando acciones correctivas y/o definiendo políticas pertinentes.</w:t>
      </w:r>
    </w:p>
    <w:p w14:paraId="4068E10B" w14:textId="493F7AC6"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Brindar soporte y administrar la plataforma de tarificación (PC SISTEL – VISOF) con la que cuenta PROCOLOMBIA, ésta debe ser renovada por </w:t>
      </w:r>
      <w:r w:rsidR="005D2103">
        <w:rPr>
          <w:rFonts w:ascii="Segoe UI Semilight" w:eastAsia="Arial Unicode MS" w:hAnsi="Segoe UI Semilight" w:cs="Segoe UI Semilight"/>
          <w:bCs/>
          <w:sz w:val="20"/>
          <w:szCs w:val="20"/>
          <w:bdr w:val="nil"/>
          <w:lang w:val="es-CO" w:eastAsia="ar-SA"/>
        </w:rPr>
        <w:t>EL CONTRATISTA</w:t>
      </w:r>
      <w:r w:rsidR="005D2103" w:rsidRPr="006E165F">
        <w:rPr>
          <w:rFonts w:ascii="Segoe UI Semilight" w:eastAsia="Arial Unicode MS" w:hAnsi="Segoe UI Semilight" w:cs="Segoe UI Semilight"/>
          <w:bCs/>
          <w:sz w:val="20"/>
          <w:szCs w:val="20"/>
          <w:bdr w:val="nil"/>
          <w:lang w:val="es-CO" w:eastAsia="ar-SA"/>
        </w:rPr>
        <w:t xml:space="preserve"> </w:t>
      </w:r>
      <w:r w:rsidRPr="006E165F">
        <w:rPr>
          <w:rFonts w:ascii="Segoe UI Semilight" w:eastAsia="Arial Unicode MS" w:hAnsi="Segoe UI Semilight" w:cs="Segoe UI Semilight"/>
          <w:bCs/>
          <w:sz w:val="20"/>
          <w:szCs w:val="20"/>
          <w:bdr w:val="nil"/>
          <w:lang w:val="es-CO" w:eastAsia="ar-SA"/>
        </w:rPr>
        <w:t>con el fabricante por el mismo periodo de tiempo del contrato que se requiere suscribir.</w:t>
      </w:r>
    </w:p>
    <w:p w14:paraId="128E3AE4" w14:textId="77777777" w:rsidR="00E6217F" w:rsidRPr="006E165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 xml:space="preserve"> El proveedor debe contar con licencia legal de TEAMVIEWER en la última versión disponible para el acceso y conexión remota para dar soporte técnico a los usuarios de PROCOLOMBIA. </w:t>
      </w:r>
    </w:p>
    <w:p w14:paraId="7575F2C6" w14:textId="6C958A98" w:rsidR="00E6217F" w:rsidRDefault="00E6217F" w:rsidP="00811B06">
      <w:pPr>
        <w:pStyle w:val="Prrafodelista"/>
        <w:keepNext/>
        <w:numPr>
          <w:ilvl w:val="2"/>
          <w:numId w:val="13"/>
        </w:numPr>
        <w:tabs>
          <w:tab w:val="left" w:pos="709"/>
        </w:tabs>
        <w:spacing w:after="0" w:line="240" w:lineRule="auto"/>
        <w:ind w:left="426" w:hanging="709"/>
        <w:jc w:val="both"/>
        <w:outlineLvl w:val="0"/>
        <w:rPr>
          <w:rFonts w:ascii="Segoe UI Semilight" w:eastAsia="Arial Unicode MS" w:hAnsi="Segoe UI Semilight" w:cs="Segoe UI Semilight"/>
          <w:bCs/>
          <w:sz w:val="20"/>
          <w:szCs w:val="20"/>
          <w:bdr w:val="nil"/>
          <w:lang w:val="es-CO" w:eastAsia="ar-SA"/>
        </w:rPr>
      </w:pPr>
      <w:r w:rsidRPr="006E165F">
        <w:rPr>
          <w:rFonts w:ascii="Segoe UI Semilight" w:eastAsia="Arial Unicode MS" w:hAnsi="Segoe UI Semilight" w:cs="Segoe UI Semilight"/>
          <w:bCs/>
          <w:sz w:val="20"/>
          <w:szCs w:val="20"/>
          <w:bdr w:val="nil"/>
          <w:lang w:val="es-CO" w:eastAsia="ar-SA"/>
        </w:rPr>
        <w:t>Ante rotación de recursos el proveedor deberá proponer un plan de choque para evitar que actividades comprometidas se desvíen del plan de trabajo propuesto, (esto debe asumirlo por lo menos 1 y 2 semanas)</w:t>
      </w:r>
      <w:r w:rsidR="00811B06">
        <w:rPr>
          <w:rFonts w:ascii="Segoe UI Semilight" w:eastAsia="Arial Unicode MS" w:hAnsi="Segoe UI Semilight" w:cs="Segoe UI Semilight"/>
          <w:bCs/>
          <w:sz w:val="20"/>
          <w:szCs w:val="20"/>
          <w:bdr w:val="nil"/>
          <w:lang w:val="es-CO" w:eastAsia="ar-SA"/>
        </w:rPr>
        <w:t>.</w:t>
      </w:r>
    </w:p>
    <w:p w14:paraId="637916D9" w14:textId="77777777" w:rsidR="00811B06" w:rsidRPr="006E165F" w:rsidRDefault="00811B06" w:rsidP="00811B06">
      <w:pPr>
        <w:pStyle w:val="Prrafodelista"/>
        <w:keepNext/>
        <w:tabs>
          <w:tab w:val="left" w:pos="709"/>
        </w:tabs>
        <w:spacing w:after="0" w:line="240" w:lineRule="auto"/>
        <w:ind w:left="426"/>
        <w:jc w:val="both"/>
        <w:outlineLvl w:val="0"/>
        <w:rPr>
          <w:rFonts w:ascii="Segoe UI Semilight" w:eastAsia="Arial Unicode MS" w:hAnsi="Segoe UI Semilight" w:cs="Segoe UI Semilight"/>
          <w:bCs/>
          <w:sz w:val="20"/>
          <w:szCs w:val="20"/>
          <w:bdr w:val="nil"/>
          <w:lang w:val="es-CO" w:eastAsia="ar-SA"/>
        </w:rPr>
      </w:pPr>
    </w:p>
    <w:p w14:paraId="7EC0BC7C" w14:textId="7BBD213E" w:rsidR="004247BD" w:rsidRDefault="004247BD" w:rsidP="006E165F">
      <w:pPr>
        <w:spacing w:after="0" w:line="240" w:lineRule="auto"/>
        <w:contextualSpacing/>
        <w:jc w:val="both"/>
        <w:rPr>
          <w:rFonts w:ascii="Segoe UI Semilight" w:eastAsia="Times New Roman" w:hAnsi="Segoe UI Semilight" w:cs="Segoe UI Semilight"/>
          <w:bCs/>
          <w:sz w:val="20"/>
          <w:szCs w:val="20"/>
          <w:lang w:val="es-CO" w:eastAsia="ko-KR"/>
        </w:rPr>
      </w:pPr>
      <w:r w:rsidRPr="006E165F">
        <w:rPr>
          <w:rFonts w:ascii="Segoe UI Semilight" w:eastAsia="Times New Roman" w:hAnsi="Segoe UI Semilight" w:cs="Segoe UI Semilight"/>
          <w:b/>
          <w:sz w:val="20"/>
          <w:szCs w:val="20"/>
          <w:lang w:val="es-CO" w:eastAsia="ko-KR"/>
        </w:rPr>
        <w:t>2.2 ENTREGABLES:</w:t>
      </w:r>
      <w:r w:rsidR="00811B06">
        <w:rPr>
          <w:rFonts w:ascii="Segoe UI Semilight" w:eastAsia="Times New Roman" w:hAnsi="Segoe UI Semilight" w:cs="Segoe UI Semilight"/>
          <w:b/>
          <w:sz w:val="20"/>
          <w:szCs w:val="20"/>
          <w:lang w:val="es-CO" w:eastAsia="ko-KR"/>
        </w:rPr>
        <w:t xml:space="preserve"> </w:t>
      </w:r>
      <w:r w:rsidRPr="006E165F">
        <w:rPr>
          <w:rFonts w:ascii="Segoe UI Semilight" w:eastAsia="Times New Roman" w:hAnsi="Segoe UI Semilight" w:cs="Segoe UI Semilight"/>
          <w:bCs/>
          <w:sz w:val="20"/>
          <w:szCs w:val="20"/>
          <w:lang w:val="es-CO" w:eastAsia="ko-KR"/>
        </w:rPr>
        <w:t xml:space="preserve">EL CONTRATISTA debe entregar dentro </w:t>
      </w:r>
      <w:r w:rsidR="00EC43B9" w:rsidRPr="006E165F">
        <w:rPr>
          <w:rFonts w:ascii="Segoe UI Semilight" w:eastAsia="Times New Roman" w:hAnsi="Segoe UI Semilight" w:cs="Segoe UI Semilight"/>
          <w:bCs/>
          <w:sz w:val="20"/>
          <w:szCs w:val="20"/>
          <w:lang w:val="es-CO" w:eastAsia="ko-KR"/>
        </w:rPr>
        <w:t>los siguientes productos a la supervisión del contrato:</w:t>
      </w:r>
    </w:p>
    <w:p w14:paraId="27E02A7E" w14:textId="77777777" w:rsidR="00811B06" w:rsidRPr="00811B06" w:rsidRDefault="00811B06" w:rsidP="006E165F">
      <w:pPr>
        <w:spacing w:after="0" w:line="240" w:lineRule="auto"/>
        <w:contextualSpacing/>
        <w:jc w:val="both"/>
        <w:rPr>
          <w:rFonts w:ascii="Segoe UI Semilight" w:eastAsia="Times New Roman" w:hAnsi="Segoe UI Semilight" w:cs="Segoe UI Semilight"/>
          <w:b/>
          <w:sz w:val="20"/>
          <w:szCs w:val="20"/>
          <w:lang w:val="es-CO" w:eastAsia="ko-KR"/>
        </w:rPr>
      </w:pPr>
    </w:p>
    <w:p w14:paraId="5459028D"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Cronograma de la transición del servicio, una vez se cuente con la aprobación de las pólizas requeridas para la ejecución del contrato.</w:t>
      </w:r>
    </w:p>
    <w:p w14:paraId="75C3C28C"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Plan de implementación y toma del servicio, una vez se cuente con la aprobación de las pólizas requeridas para la ejecución del contrato.</w:t>
      </w:r>
    </w:p>
    <w:p w14:paraId="720B6134"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Acta de inicio del servicio.</w:t>
      </w:r>
    </w:p>
    <w:p w14:paraId="399CFAE8"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Informe mensual de gestión (como mínimo debe contener planes de mejora, indicadores de la operación, cumplimiento de ANS, administración de la plataforma, comportamiento de los casos, por usuario y área).</w:t>
      </w:r>
    </w:p>
    <w:p w14:paraId="5652693A"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Actas del comité ejecutivo mensual.</w:t>
      </w:r>
    </w:p>
    <w:p w14:paraId="329BB2D5" w14:textId="77777777" w:rsidR="00EC43B9" w:rsidRPr="006E165F" w:rsidRDefault="00EC43B9" w:rsidP="006E165F">
      <w:pPr>
        <w:pStyle w:val="Prrafodelista"/>
        <w:widowControl w:val="0"/>
        <w:numPr>
          <w:ilvl w:val="2"/>
          <w:numId w:val="13"/>
        </w:numPr>
        <w:pBdr>
          <w:top w:val="nil"/>
          <w:left w:val="nil"/>
          <w:bottom w:val="nil"/>
          <w:right w:val="nil"/>
          <w:between w:val="nil"/>
          <w:bar w:val="nil"/>
        </w:pBdr>
        <w:tabs>
          <w:tab w:val="left" w:pos="220"/>
          <w:tab w:val="left" w:pos="720"/>
        </w:tabs>
        <w:autoSpaceDE w:val="0"/>
        <w:autoSpaceDN w:val="0"/>
        <w:adjustRightInd w:val="0"/>
        <w:spacing w:after="0" w:line="240" w:lineRule="auto"/>
        <w:ind w:left="426" w:hanging="447"/>
        <w:contextualSpacing w:val="0"/>
        <w:jc w:val="both"/>
        <w:rPr>
          <w:rFonts w:ascii="Segoe UI Semilight" w:hAnsi="Segoe UI Semilight" w:cs="Segoe UI Semilight"/>
          <w:sz w:val="20"/>
          <w:szCs w:val="20"/>
          <w:lang w:val="es-CO"/>
        </w:rPr>
      </w:pPr>
      <w:r w:rsidRPr="006E165F">
        <w:rPr>
          <w:rFonts w:ascii="Segoe UI Semilight" w:hAnsi="Segoe UI Semilight" w:cs="Segoe UI Semilight"/>
          <w:sz w:val="20"/>
          <w:szCs w:val="20"/>
          <w:lang w:val="es-CO"/>
        </w:rPr>
        <w:t>Modelo del servicio para ProColombia, una vez se cuente con la aprobación de las pólizas requeridas para la ejecución del contrato.</w:t>
      </w:r>
    </w:p>
    <w:p w14:paraId="21148EC0" w14:textId="77777777" w:rsidR="004247BD" w:rsidRPr="006E165F" w:rsidRDefault="004247BD" w:rsidP="006E165F">
      <w:pPr>
        <w:spacing w:after="0" w:line="240" w:lineRule="auto"/>
        <w:contextualSpacing/>
        <w:jc w:val="both"/>
        <w:rPr>
          <w:rStyle w:val="Nmerodepgina"/>
          <w:rFonts w:ascii="Segoe UI Semilight" w:hAnsi="Segoe UI Semilight" w:cs="Segoe UI Semilight"/>
          <w:color w:val="000000" w:themeColor="text1"/>
          <w:sz w:val="20"/>
          <w:szCs w:val="20"/>
          <w:lang w:val="es-CO"/>
        </w:rPr>
      </w:pPr>
    </w:p>
    <w:p w14:paraId="430BD662"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CO" w:eastAsia="ko-KR"/>
        </w:rPr>
      </w:pPr>
      <w:r w:rsidRPr="006E165F">
        <w:rPr>
          <w:rFonts w:ascii="Segoe UI Semilight" w:eastAsia="Times New Roman" w:hAnsi="Segoe UI Semilight" w:cs="Segoe UI Semilight"/>
          <w:b/>
          <w:bCs/>
          <w:sz w:val="20"/>
          <w:szCs w:val="20"/>
          <w:lang w:val="es-CO" w:eastAsia="ko-KR"/>
        </w:rPr>
        <w:t xml:space="preserve">CLÁUSULA TERCERA – OBLIGACIONES GENERALES DEL CONTRATISTA: </w:t>
      </w:r>
      <w:r w:rsidRPr="006E165F">
        <w:rPr>
          <w:rFonts w:ascii="Segoe UI Semilight" w:eastAsia="Times New Roman" w:hAnsi="Segoe UI Semilight" w:cs="Segoe UI Semilight"/>
          <w:bCs/>
          <w:sz w:val="20"/>
          <w:szCs w:val="20"/>
          <w:lang w:val="es-CO" w:eastAsia="ko-KR"/>
        </w:rPr>
        <w:t xml:space="preserve">En virtud del presente Contrato son obligaciones generales del </w:t>
      </w:r>
      <w:r w:rsidRPr="006E165F">
        <w:rPr>
          <w:rFonts w:ascii="Segoe UI Semilight" w:eastAsia="Times New Roman" w:hAnsi="Segoe UI Semilight" w:cs="Segoe UI Semilight"/>
          <w:b/>
          <w:bCs/>
          <w:sz w:val="20"/>
          <w:szCs w:val="20"/>
          <w:lang w:val="es-CO" w:eastAsia="ko-KR"/>
        </w:rPr>
        <w:t>CONTRATISTA</w:t>
      </w:r>
      <w:r w:rsidRPr="006E165F">
        <w:rPr>
          <w:rFonts w:ascii="Segoe UI Semilight" w:eastAsia="Times New Roman" w:hAnsi="Segoe UI Semilight" w:cs="Segoe UI Semilight"/>
          <w:bCs/>
          <w:sz w:val="20"/>
          <w:szCs w:val="20"/>
          <w:lang w:val="es-CO" w:eastAsia="ko-KR"/>
        </w:rPr>
        <w:t xml:space="preserve"> las siguientes:</w:t>
      </w:r>
    </w:p>
    <w:p w14:paraId="382C58D3" w14:textId="77777777" w:rsidR="004247BD" w:rsidRPr="006E165F" w:rsidRDefault="004247BD" w:rsidP="006E165F">
      <w:pPr>
        <w:widowControl w:val="0"/>
        <w:spacing w:after="0" w:line="240" w:lineRule="auto"/>
        <w:contextualSpacing/>
        <w:jc w:val="both"/>
        <w:rPr>
          <w:rFonts w:ascii="Segoe UI Semilight" w:eastAsia="Times New Roman" w:hAnsi="Segoe UI Semilight" w:cs="Segoe UI Semilight"/>
          <w:snapToGrid w:val="0"/>
          <w:sz w:val="20"/>
          <w:szCs w:val="20"/>
          <w:lang w:val="es-CO" w:eastAsia="es-ES"/>
        </w:rPr>
      </w:pPr>
    </w:p>
    <w:p w14:paraId="18586DB9"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sz w:val="20"/>
          <w:szCs w:val="20"/>
          <w:lang w:val="es-CO" w:eastAsia="ko-KR"/>
        </w:rPr>
      </w:pPr>
      <w:r w:rsidRPr="006E165F">
        <w:rPr>
          <w:rFonts w:ascii="Segoe UI Semilight" w:eastAsia="Times New Roman" w:hAnsi="Segoe UI Semilight" w:cs="Segoe UI Semilight"/>
          <w:sz w:val="20"/>
          <w:szCs w:val="20"/>
          <w:lang w:val="es-CO" w:eastAsia="ko-KR"/>
        </w:rPr>
        <w:lastRenderedPageBreak/>
        <w:t>3.1 Ejecutar en forma eficiente y oportuna el objeto del presente contrato de conformidad con las cláusulas contenidas en él, y de acuerdo con los servicios requeridos en los términos de referencia</w:t>
      </w:r>
      <w:r w:rsidRPr="006E165F">
        <w:rPr>
          <w:rFonts w:ascii="Segoe UI Semilight" w:eastAsia="Times New Roman" w:hAnsi="Segoe UI Semilight" w:cs="Segoe UI Semilight"/>
          <w:color w:val="000000"/>
          <w:sz w:val="20"/>
          <w:szCs w:val="20"/>
          <w:lang w:val="es-CO" w:eastAsia="ko-KR"/>
        </w:rPr>
        <w:t xml:space="preserve">, y ofrecidos </w:t>
      </w:r>
      <w:r w:rsidRPr="006E165F">
        <w:rPr>
          <w:rFonts w:ascii="Segoe UI Semilight" w:eastAsia="Times New Roman" w:hAnsi="Segoe UI Semilight" w:cs="Segoe UI Semilight"/>
          <w:sz w:val="20"/>
          <w:szCs w:val="20"/>
          <w:lang w:val="es-CO" w:eastAsia="ko-KR"/>
        </w:rPr>
        <w:t>en la Propuesta.</w:t>
      </w:r>
    </w:p>
    <w:p w14:paraId="1376083C"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spacing w:val="-2"/>
          <w:sz w:val="20"/>
          <w:szCs w:val="20"/>
        </w:rPr>
        <w:t xml:space="preserve">3.2 Presentar a </w:t>
      </w:r>
      <w:r w:rsidRPr="006E165F">
        <w:rPr>
          <w:rFonts w:ascii="Segoe UI Semilight" w:hAnsi="Segoe UI Semilight" w:cs="Segoe UI Semilight"/>
          <w:b/>
          <w:spacing w:val="-2"/>
          <w:sz w:val="20"/>
          <w:szCs w:val="20"/>
        </w:rPr>
        <w:t>PROCOLOMBIA</w:t>
      </w:r>
      <w:r w:rsidRPr="006E165F">
        <w:rPr>
          <w:rFonts w:ascii="Segoe UI Semilight" w:hAnsi="Segoe UI Semilight" w:cs="Segoe UI Semilight"/>
          <w:spacing w:val="-2"/>
          <w:sz w:val="20"/>
          <w:szCs w:val="20"/>
        </w:rPr>
        <w:t xml:space="preserve"> los entregables establecidos en el presente contrato y en la propuesta, dentro de los plazos y en los términos pactados en este documento y por las partes, cuando haya lugar.</w:t>
      </w:r>
    </w:p>
    <w:p w14:paraId="322697DA"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spacing w:val="-2"/>
          <w:sz w:val="20"/>
          <w:szCs w:val="20"/>
        </w:rPr>
        <w:t>3.3 Dar estricto cumplimiento a la metodología y aspectos técnicos ofrecidos en la Propuesta para la ejecución de las actividades y obligaciones objeto del presente contrato.</w:t>
      </w:r>
    </w:p>
    <w:p w14:paraId="0D9C4690"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sz w:val="20"/>
          <w:szCs w:val="20"/>
          <w:lang w:val="es-ES_tradnl"/>
        </w:rPr>
        <w:t xml:space="preserve">3.4 Seguir las recomendaciones que le imparta </w:t>
      </w:r>
      <w:r w:rsidRPr="006E165F">
        <w:rPr>
          <w:rFonts w:ascii="Segoe UI Semilight" w:hAnsi="Segoe UI Semilight" w:cs="Segoe UI Semilight"/>
          <w:b/>
          <w:bCs/>
          <w:sz w:val="20"/>
          <w:szCs w:val="20"/>
          <w:lang w:val="es-ES_tradnl"/>
        </w:rPr>
        <w:t xml:space="preserve">PROCOLOMBIA </w:t>
      </w:r>
      <w:r w:rsidRPr="006E165F">
        <w:rPr>
          <w:rFonts w:ascii="Segoe UI Semilight" w:hAnsi="Segoe UI Semilight" w:cs="Segoe UI Semilight"/>
          <w:sz w:val="20"/>
          <w:szCs w:val="20"/>
          <w:lang w:val="es-ES_tradnl"/>
        </w:rPr>
        <w:t>a través del supervisor, en procura del eficiente y eficaz desarrollo del Contrato.</w:t>
      </w:r>
    </w:p>
    <w:p w14:paraId="3F4BB6EA"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spacing w:val="-2"/>
          <w:sz w:val="20"/>
          <w:szCs w:val="20"/>
        </w:rPr>
        <w:t xml:space="preserve">3.5 Aclarar, corregir, complementar o adicionar los documentos entregados en desarrollo del presente contrato, cuya aclaración, corrección, complementación o adición le solicite </w:t>
      </w:r>
      <w:r w:rsidRPr="006E165F">
        <w:rPr>
          <w:rFonts w:ascii="Segoe UI Semilight" w:hAnsi="Segoe UI Semilight" w:cs="Segoe UI Semilight"/>
          <w:b/>
          <w:spacing w:val="-2"/>
          <w:sz w:val="20"/>
          <w:szCs w:val="20"/>
        </w:rPr>
        <w:t xml:space="preserve">PROCOLOMBIA </w:t>
      </w:r>
      <w:r w:rsidRPr="006E165F">
        <w:rPr>
          <w:rFonts w:ascii="Segoe UI Semilight" w:hAnsi="Segoe UI Semilight" w:cs="Segoe UI Semilight"/>
          <w:sz w:val="20"/>
          <w:szCs w:val="20"/>
          <w:lang w:val="es-ES_tradnl"/>
        </w:rPr>
        <w:t>a través del supervisor</w:t>
      </w:r>
      <w:r w:rsidRPr="006E165F">
        <w:rPr>
          <w:rFonts w:ascii="Segoe UI Semilight" w:hAnsi="Segoe UI Semilight" w:cs="Segoe UI Semilight"/>
          <w:spacing w:val="-2"/>
          <w:sz w:val="20"/>
          <w:szCs w:val="20"/>
        </w:rPr>
        <w:t xml:space="preserve">, sin que esto genere costo adicional para </w:t>
      </w:r>
      <w:r w:rsidRPr="006E165F">
        <w:rPr>
          <w:rFonts w:ascii="Segoe UI Semilight" w:hAnsi="Segoe UI Semilight" w:cs="Segoe UI Semilight"/>
          <w:b/>
          <w:spacing w:val="-2"/>
          <w:sz w:val="20"/>
          <w:szCs w:val="20"/>
        </w:rPr>
        <w:t>PROCOLOMBIA</w:t>
      </w:r>
      <w:r w:rsidRPr="006E165F">
        <w:rPr>
          <w:rFonts w:ascii="Segoe UI Semilight" w:hAnsi="Segoe UI Semilight" w:cs="Segoe UI Semilight"/>
          <w:spacing w:val="-2"/>
          <w:sz w:val="20"/>
          <w:szCs w:val="20"/>
        </w:rPr>
        <w:t>.</w:t>
      </w:r>
    </w:p>
    <w:p w14:paraId="56B4F61D"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color w:val="000000"/>
          <w:sz w:val="20"/>
          <w:szCs w:val="20"/>
        </w:rPr>
        <w:t>3.6 Guardar absoluta reserva sobre los documentos e informaciones a los que tenga acceso por la ejecución del presente Contrato.</w:t>
      </w:r>
    </w:p>
    <w:p w14:paraId="77529ED5" w14:textId="77777777" w:rsidR="004247BD" w:rsidRPr="006E165F" w:rsidRDefault="004247BD" w:rsidP="006E165F">
      <w:pPr>
        <w:widowControl w:val="0"/>
        <w:spacing w:after="0" w:line="240" w:lineRule="auto"/>
        <w:ind w:left="-11"/>
        <w:contextualSpacing/>
        <w:jc w:val="both"/>
        <w:rPr>
          <w:rFonts w:ascii="Segoe UI Semilight" w:hAnsi="Segoe UI Semilight" w:cs="Segoe UI Semilight"/>
          <w:sz w:val="20"/>
          <w:szCs w:val="20"/>
        </w:rPr>
      </w:pPr>
      <w:r w:rsidRPr="006E165F">
        <w:rPr>
          <w:rFonts w:ascii="Segoe UI Semilight" w:eastAsia="Cambria" w:hAnsi="Segoe UI Semilight" w:cs="Segoe UI Semilight"/>
          <w:sz w:val="20"/>
          <w:szCs w:val="20"/>
          <w:lang w:val="es-ES_tradnl"/>
        </w:rPr>
        <w:t xml:space="preserve">3.7 Presentar los informes que le solicite </w:t>
      </w:r>
      <w:r w:rsidRPr="006E165F">
        <w:rPr>
          <w:rFonts w:ascii="Segoe UI Semilight" w:eastAsia="Cambria" w:hAnsi="Segoe UI Semilight" w:cs="Segoe UI Semilight"/>
          <w:b/>
          <w:sz w:val="20"/>
          <w:szCs w:val="20"/>
          <w:lang w:val="es-ES_tradnl"/>
        </w:rPr>
        <w:t>PROCOLOMBIA</w:t>
      </w:r>
      <w:r w:rsidRPr="006E165F">
        <w:rPr>
          <w:rFonts w:ascii="Segoe UI Semilight" w:eastAsia="Cambria" w:hAnsi="Segoe UI Semilight" w:cs="Segoe UI Semilight"/>
          <w:sz w:val="20"/>
          <w:szCs w:val="20"/>
          <w:lang w:val="es-ES_tradnl"/>
        </w:rPr>
        <w:t xml:space="preserve"> en cualquier momento en relación con la ejecución del objeto de esta contratación.</w:t>
      </w:r>
    </w:p>
    <w:p w14:paraId="37A44B96" w14:textId="77777777" w:rsidR="004247BD" w:rsidRPr="006E165F" w:rsidRDefault="004247BD" w:rsidP="006E165F">
      <w:pPr>
        <w:widowControl w:val="0"/>
        <w:spacing w:after="0" w:line="240" w:lineRule="auto"/>
        <w:ind w:left="-11"/>
        <w:contextualSpacing/>
        <w:jc w:val="both"/>
        <w:rPr>
          <w:rFonts w:ascii="Segoe UI Semilight" w:hAnsi="Segoe UI Semilight" w:cs="Segoe UI Semilight"/>
          <w:sz w:val="20"/>
          <w:szCs w:val="20"/>
        </w:rPr>
      </w:pPr>
      <w:r w:rsidRPr="006E165F">
        <w:rPr>
          <w:rFonts w:ascii="Segoe UI Semilight" w:hAnsi="Segoe UI Semilight" w:cs="Segoe UI Semilight"/>
          <w:bCs/>
          <w:sz w:val="20"/>
          <w:szCs w:val="20"/>
          <w:lang w:val="es-ES_tradnl"/>
        </w:rPr>
        <w:t>3.8 Desplegar todas las actividades necesarias para cumplir cabalmente y de manera diligente con el objeto contractual.</w:t>
      </w:r>
    </w:p>
    <w:p w14:paraId="34F49D39"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eastAsia="Times New Roman" w:hAnsi="Segoe UI Semilight" w:cs="Segoe UI Semilight"/>
          <w:sz w:val="20"/>
          <w:szCs w:val="20"/>
          <w:lang w:val="es-ES_tradnl" w:eastAsia="ko-KR"/>
        </w:rPr>
        <w:t xml:space="preserve">3.9. Informar por escrito oportunamente al Supervisor, en caso de presentarse alguna situación anormal en la ejecución de los servicios objeto del contrato o </w:t>
      </w:r>
      <w:r w:rsidRPr="006E165F">
        <w:rPr>
          <w:rFonts w:ascii="Segoe UI Semilight" w:hAnsi="Segoe UI Semilight" w:cs="Segoe UI Semilight"/>
          <w:sz w:val="20"/>
          <w:szCs w:val="20"/>
          <w:lang w:val="es-ES_tradnl"/>
        </w:rPr>
        <w:t xml:space="preserve">cualquier incidencia, acontecimiento o situación que pueda afectar la ejecución </w:t>
      </w:r>
      <w:proofErr w:type="gramStart"/>
      <w:r w:rsidRPr="006E165F">
        <w:rPr>
          <w:rFonts w:ascii="Segoe UI Semilight" w:hAnsi="Segoe UI Semilight" w:cs="Segoe UI Semilight"/>
          <w:sz w:val="20"/>
          <w:szCs w:val="20"/>
          <w:lang w:val="es-ES_tradnl"/>
        </w:rPr>
        <w:t>del mismo</w:t>
      </w:r>
      <w:proofErr w:type="gramEnd"/>
      <w:r w:rsidRPr="006E165F">
        <w:rPr>
          <w:rFonts w:ascii="Segoe UI Semilight" w:hAnsi="Segoe UI Semilight" w:cs="Segoe UI Semilight"/>
          <w:sz w:val="20"/>
          <w:szCs w:val="20"/>
          <w:lang w:val="es-ES_tradnl"/>
        </w:rPr>
        <w:t>.</w:t>
      </w:r>
    </w:p>
    <w:p w14:paraId="2740647B"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eastAsia="Times New Roman" w:hAnsi="Segoe UI Semilight" w:cs="Segoe UI Semilight"/>
          <w:color w:val="000000"/>
          <w:sz w:val="20"/>
          <w:szCs w:val="20"/>
          <w:lang w:val="es-CO" w:eastAsia="ko-KR"/>
        </w:rPr>
        <w:t xml:space="preserve">3.10. Respetar los procesos y procedimientos de </w:t>
      </w:r>
      <w:r w:rsidRPr="006E165F">
        <w:rPr>
          <w:rFonts w:ascii="Segoe UI Semilight" w:eastAsia="Times New Roman" w:hAnsi="Segoe UI Semilight" w:cs="Segoe UI Semilight"/>
          <w:b/>
          <w:color w:val="000000"/>
          <w:sz w:val="20"/>
          <w:szCs w:val="20"/>
          <w:lang w:val="es-CO" w:eastAsia="ko-KR"/>
        </w:rPr>
        <w:t>FIDUCOLDEX</w:t>
      </w:r>
      <w:r w:rsidRPr="006E165F">
        <w:rPr>
          <w:rFonts w:ascii="Segoe UI Semilight" w:eastAsia="Times New Roman" w:hAnsi="Segoe UI Semilight" w:cs="Segoe UI Semilight"/>
          <w:color w:val="000000"/>
          <w:sz w:val="20"/>
          <w:szCs w:val="20"/>
          <w:lang w:val="es-CO" w:eastAsia="ko-KR"/>
        </w:rPr>
        <w:t>, para la presentación de facturas y demás trámites requeridos para el efecto.</w:t>
      </w:r>
    </w:p>
    <w:p w14:paraId="6C5B952D"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eastAsia="Times New Roman" w:hAnsi="Segoe UI Semilight" w:cs="Segoe UI Semilight"/>
          <w:sz w:val="20"/>
          <w:szCs w:val="20"/>
          <w:lang w:val="es-CO" w:eastAsia="ko-KR"/>
        </w:rPr>
        <w:t xml:space="preserve">3.11. Contar con el recurso humano técnico, calificado, idóneo y suficiente, para el adecuado </w:t>
      </w:r>
      <w:r w:rsidRPr="006E165F">
        <w:rPr>
          <w:rFonts w:ascii="Segoe UI Semilight" w:hAnsi="Segoe UI Semilight" w:cs="Segoe UI Semilight"/>
          <w:color w:val="000000"/>
          <w:sz w:val="20"/>
          <w:szCs w:val="20"/>
        </w:rPr>
        <w:t>cumplimiento de las obligaciones que asume en virtud del presente documento</w:t>
      </w:r>
      <w:r w:rsidRPr="006E165F">
        <w:rPr>
          <w:rFonts w:ascii="Segoe UI Semilight" w:eastAsia="Times New Roman" w:hAnsi="Segoe UI Semilight" w:cs="Segoe UI Semilight"/>
          <w:sz w:val="20"/>
          <w:szCs w:val="20"/>
          <w:lang w:val="es-CO" w:eastAsia="ko-KR"/>
        </w:rPr>
        <w:t xml:space="preserve">, de conformidad con lo indicado en los términos de referencia y </w:t>
      </w:r>
      <w:r w:rsidRPr="006E165F">
        <w:rPr>
          <w:rFonts w:ascii="Segoe UI Semilight" w:eastAsia="Batang" w:hAnsi="Segoe UI Semilight" w:cs="Segoe UI Semilight"/>
          <w:color w:val="000000"/>
          <w:sz w:val="20"/>
          <w:szCs w:val="20"/>
        </w:rPr>
        <w:t>la propuesta</w:t>
      </w:r>
      <w:r w:rsidRPr="006E165F">
        <w:rPr>
          <w:rFonts w:ascii="Segoe UI Semilight" w:eastAsia="Times New Roman" w:hAnsi="Segoe UI Semilight" w:cs="Segoe UI Semilight"/>
          <w:sz w:val="20"/>
          <w:szCs w:val="20"/>
          <w:lang w:val="es-CO" w:eastAsia="ko-KR"/>
        </w:rPr>
        <w:t>.</w:t>
      </w:r>
    </w:p>
    <w:p w14:paraId="1076DF07" w14:textId="77777777" w:rsidR="004247BD" w:rsidRPr="006E165F" w:rsidRDefault="004247BD" w:rsidP="006E165F">
      <w:pPr>
        <w:suppressAutoHyphens/>
        <w:spacing w:after="0" w:line="240" w:lineRule="auto"/>
        <w:ind w:left="-11"/>
        <w:contextualSpacing/>
        <w:jc w:val="both"/>
        <w:rPr>
          <w:rFonts w:ascii="Segoe UI Semilight" w:eastAsia="Times New Roman" w:hAnsi="Segoe UI Semilight" w:cs="Segoe UI Semilight"/>
          <w:color w:val="000000"/>
          <w:sz w:val="20"/>
          <w:szCs w:val="20"/>
          <w:lang w:val="es-CO" w:eastAsia="ko-KR"/>
        </w:rPr>
      </w:pPr>
      <w:r w:rsidRPr="006E165F">
        <w:rPr>
          <w:rFonts w:ascii="Segoe UI Semilight" w:hAnsi="Segoe UI Semilight" w:cs="Segoe UI Semilight"/>
          <w:sz w:val="20"/>
          <w:szCs w:val="20"/>
          <w:lang w:val="es-ES_tradnl"/>
        </w:rPr>
        <w:t>3.12, 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w:t>
      </w:r>
      <w:r w:rsidRPr="006E165F">
        <w:rPr>
          <w:rFonts w:ascii="Segoe UI Semilight" w:eastAsia="Times New Roman" w:hAnsi="Segoe UI Semilight" w:cs="Segoe UI Semilight"/>
          <w:color w:val="000000"/>
          <w:sz w:val="20"/>
          <w:szCs w:val="20"/>
          <w:lang w:val="es-CO" w:eastAsia="ko-KR"/>
        </w:rPr>
        <w:t xml:space="preserve">, pudiendo ser requerido en cualquier tiempo por </w:t>
      </w:r>
      <w:r w:rsidRPr="006E165F">
        <w:rPr>
          <w:rFonts w:ascii="Segoe UI Semilight" w:eastAsia="Times New Roman" w:hAnsi="Segoe UI Semilight" w:cs="Segoe UI Semilight"/>
          <w:b/>
          <w:color w:val="000000"/>
          <w:sz w:val="20"/>
          <w:szCs w:val="20"/>
          <w:lang w:val="es-CO" w:eastAsia="ko-KR"/>
        </w:rPr>
        <w:t xml:space="preserve">PROCOLOMBIA </w:t>
      </w:r>
      <w:r w:rsidRPr="006E165F">
        <w:rPr>
          <w:rFonts w:ascii="Segoe UI Semilight" w:eastAsia="Times New Roman" w:hAnsi="Segoe UI Semilight" w:cs="Segoe UI Semilight"/>
          <w:color w:val="000000"/>
          <w:sz w:val="20"/>
          <w:szCs w:val="20"/>
          <w:lang w:val="es-CO" w:eastAsia="ko-KR"/>
        </w:rPr>
        <w:t>para que aporte las planillas que certifiquen los pagos.</w:t>
      </w:r>
    </w:p>
    <w:p w14:paraId="3B56D6CD" w14:textId="77777777" w:rsidR="004247BD" w:rsidRPr="006E165F" w:rsidRDefault="004247BD" w:rsidP="006E165F">
      <w:pPr>
        <w:suppressAutoHyphens/>
        <w:spacing w:after="0" w:line="240" w:lineRule="auto"/>
        <w:ind w:left="-11"/>
        <w:contextualSpacing/>
        <w:jc w:val="both"/>
        <w:rPr>
          <w:rFonts w:ascii="Segoe UI Semilight" w:hAnsi="Segoe UI Semilight" w:cs="Segoe UI Semilight"/>
          <w:color w:val="000000"/>
          <w:sz w:val="20"/>
          <w:szCs w:val="20"/>
        </w:rPr>
      </w:pPr>
      <w:r w:rsidRPr="006E165F">
        <w:rPr>
          <w:rFonts w:ascii="Segoe UI Semilight" w:eastAsia="Times New Roman" w:hAnsi="Segoe UI Semilight" w:cs="Segoe UI Semilight"/>
          <w:color w:val="000000"/>
          <w:sz w:val="20"/>
          <w:szCs w:val="20"/>
          <w:lang w:val="es-CO" w:eastAsia="ko-KR"/>
        </w:rPr>
        <w:t xml:space="preserve">3.13. Informar oportunamente a </w:t>
      </w:r>
      <w:r w:rsidRPr="006E165F">
        <w:rPr>
          <w:rFonts w:ascii="Segoe UI Semilight" w:eastAsia="Times New Roman" w:hAnsi="Segoe UI Semilight" w:cs="Segoe UI Semilight"/>
          <w:b/>
          <w:color w:val="000000"/>
          <w:sz w:val="20"/>
          <w:szCs w:val="20"/>
          <w:lang w:val="es-CO" w:eastAsia="ko-KR"/>
        </w:rPr>
        <w:t>PROCOLOMBIA</w:t>
      </w:r>
      <w:r w:rsidRPr="006E165F">
        <w:rPr>
          <w:rFonts w:ascii="Segoe UI Semilight" w:eastAsia="Times New Roman" w:hAnsi="Segoe UI Semilight" w:cs="Segoe UI Semilight"/>
          <w:color w:val="000000"/>
          <w:sz w:val="20"/>
          <w:szCs w:val="20"/>
          <w:lang w:val="es-CO" w:eastAsia="ko-KR"/>
        </w:rPr>
        <w:t xml:space="preserve"> de cualquier cambio de dirección de notificación, representación legal, y toda la información indicada en la CLÁUSULA </w:t>
      </w:r>
      <w:r w:rsidRPr="006E165F">
        <w:rPr>
          <w:rFonts w:ascii="Segoe UI Semilight" w:hAnsi="Segoe UI Semilight" w:cs="Segoe UI Semilight"/>
          <w:bCs/>
          <w:sz w:val="20"/>
          <w:szCs w:val="20"/>
          <w:highlight w:val="yellow"/>
          <w:lang w:val="es-ES_tradnl"/>
        </w:rPr>
        <w:t>VIGÉSIMA NOVENA</w:t>
      </w:r>
      <w:r w:rsidRPr="006E165F">
        <w:rPr>
          <w:rFonts w:ascii="Segoe UI Semilight" w:hAnsi="Segoe UI Semilight" w:cs="Segoe UI Semilight"/>
          <w:bCs/>
          <w:sz w:val="20"/>
          <w:szCs w:val="20"/>
          <w:lang w:val="es-ES_tradnl"/>
        </w:rPr>
        <w:t xml:space="preserve"> </w:t>
      </w:r>
      <w:r w:rsidRPr="006E165F">
        <w:rPr>
          <w:rFonts w:ascii="Segoe UI Semilight" w:eastAsia="Times New Roman" w:hAnsi="Segoe UI Semilight" w:cs="Segoe UI Semilight"/>
          <w:color w:val="000000"/>
          <w:sz w:val="20"/>
          <w:szCs w:val="20"/>
          <w:lang w:val="es-CO" w:eastAsia="ko-KR"/>
        </w:rPr>
        <w:t>del presente contrato. Las demás obligaciones que contribuyan a garantizar el cabal cumplimiento, ejecución y finalización del presente Contrato,</w:t>
      </w:r>
      <w:r w:rsidRPr="006E165F">
        <w:rPr>
          <w:rFonts w:ascii="Segoe UI Semilight" w:hAnsi="Segoe UI Semilight" w:cs="Segoe UI Semilight"/>
          <w:color w:val="000000"/>
          <w:sz w:val="20"/>
          <w:szCs w:val="20"/>
        </w:rPr>
        <w:t xml:space="preserve"> que sean propias de este tipo de contratos de acuerdo con la ley o que aparezcan consignadas en otras cláusulas de este documento.</w:t>
      </w:r>
    </w:p>
    <w:p w14:paraId="4D468FEF" w14:textId="75ED9491"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MX" w:eastAsia="ko-KR"/>
        </w:rPr>
      </w:pPr>
      <w:r w:rsidRPr="006E165F">
        <w:rPr>
          <w:rFonts w:ascii="Segoe UI Semilight" w:eastAsia="Times New Roman" w:hAnsi="Segoe UI Semilight" w:cs="Segoe UI Semilight"/>
          <w:sz w:val="20"/>
          <w:szCs w:val="20"/>
          <w:lang w:val="es-MX" w:eastAsia="ko-KR"/>
        </w:rPr>
        <w:t>3.1</w:t>
      </w:r>
      <w:r w:rsidR="00AC474C">
        <w:rPr>
          <w:rFonts w:ascii="Segoe UI Semilight" w:eastAsia="Times New Roman" w:hAnsi="Segoe UI Semilight" w:cs="Segoe UI Semilight"/>
          <w:sz w:val="20"/>
          <w:szCs w:val="20"/>
          <w:lang w:val="es-MX" w:eastAsia="ko-KR"/>
        </w:rPr>
        <w:t>4</w:t>
      </w:r>
      <w:r w:rsidRPr="006E165F">
        <w:rPr>
          <w:rFonts w:ascii="Segoe UI Semilight" w:eastAsia="Times New Roman" w:hAnsi="Segoe UI Semilight" w:cs="Segoe UI Semilight"/>
          <w:sz w:val="20"/>
          <w:szCs w:val="20"/>
          <w:lang w:val="es-MX" w:eastAsia="ko-KR"/>
        </w:rPr>
        <w:t xml:space="preserve"> </w:t>
      </w:r>
      <w:proofErr w:type="gramStart"/>
      <w:r w:rsidRPr="006E165F">
        <w:rPr>
          <w:rFonts w:ascii="Segoe UI Semilight" w:eastAsia="Times New Roman" w:hAnsi="Segoe UI Semilight" w:cs="Segoe UI Semilight"/>
          <w:sz w:val="20"/>
          <w:szCs w:val="20"/>
          <w:lang w:val="es-MX" w:eastAsia="ko-KR"/>
        </w:rPr>
        <w:t>En caso que</w:t>
      </w:r>
      <w:proofErr w:type="gramEnd"/>
      <w:r w:rsidRPr="006E165F">
        <w:rPr>
          <w:rFonts w:ascii="Segoe UI Semilight" w:eastAsia="Times New Roman" w:hAnsi="Segoe UI Semilight" w:cs="Segoe UI Semilight"/>
          <w:sz w:val="20"/>
          <w:szCs w:val="20"/>
          <w:lang w:val="es-MX" w:eastAsia="ko-KR"/>
        </w:rPr>
        <w:t xml:space="preserve"> el </w:t>
      </w:r>
      <w:r w:rsidRPr="006E165F">
        <w:rPr>
          <w:rFonts w:ascii="Segoe UI Semilight" w:eastAsia="Times New Roman" w:hAnsi="Segoe UI Semilight" w:cs="Segoe UI Semilight"/>
          <w:b/>
          <w:bCs/>
          <w:sz w:val="20"/>
          <w:szCs w:val="20"/>
          <w:lang w:val="es-MX" w:eastAsia="ko-KR"/>
        </w:rPr>
        <w:t>CONTRATISTA</w:t>
      </w:r>
      <w:r w:rsidRPr="006E165F">
        <w:rPr>
          <w:rFonts w:ascii="Segoe UI Semilight" w:eastAsia="Times New Roman" w:hAnsi="Segoe UI Semilight" w:cs="Segoe UI Semilight"/>
          <w:sz w:val="20"/>
          <w:szCs w:val="20"/>
          <w:lang w:val="es-MX" w:eastAsia="ko-KR"/>
        </w:rPr>
        <w:t xml:space="preserve">, este obligado a llevar contabilidad, deberá registrar en la misma, bien sea, por centro de costo o de manera individualizada los recursos provenientes del presente contrato, de forma que permita al Estado verificar la ejecución y aplicación de los mismos. Lo anterior, en cumplimiento del artículo 50 de la Ley 2195 de 2022, como practica de transparencia y de buen gobierno corporativo. </w:t>
      </w:r>
    </w:p>
    <w:p w14:paraId="270CA83B" w14:textId="77777777" w:rsidR="004247BD" w:rsidRPr="006E165F" w:rsidRDefault="004247BD" w:rsidP="006E165F">
      <w:pPr>
        <w:spacing w:after="0" w:line="240" w:lineRule="auto"/>
        <w:contextualSpacing/>
        <w:jc w:val="both"/>
        <w:rPr>
          <w:rFonts w:ascii="Segoe UI Semilight" w:eastAsia="Times New Roman" w:hAnsi="Segoe UI Semilight" w:cs="Segoe UI Semilight"/>
          <w:color w:val="FF0000"/>
          <w:sz w:val="20"/>
          <w:szCs w:val="20"/>
          <w:lang w:val="es-MX" w:eastAsia="ko-KR"/>
        </w:rPr>
      </w:pPr>
    </w:p>
    <w:p w14:paraId="2B9EA232"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CO" w:eastAsia="ko-KR"/>
        </w:rPr>
      </w:pPr>
      <w:r w:rsidRPr="006E165F">
        <w:rPr>
          <w:rFonts w:ascii="Segoe UI Semilight" w:eastAsia="Times New Roman" w:hAnsi="Segoe UI Semilight" w:cs="Segoe UI Semilight"/>
          <w:b/>
          <w:sz w:val="20"/>
          <w:szCs w:val="20"/>
          <w:lang w:val="es-MX" w:eastAsia="ko-KR"/>
        </w:rPr>
        <w:t xml:space="preserve">CLAUSULA CUARTA - OBLIGACIONES DE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b/>
          <w:sz w:val="20"/>
          <w:szCs w:val="20"/>
          <w:lang w:val="es-MX" w:eastAsia="ko-KR"/>
        </w:rPr>
        <w:t xml:space="preserve">: </w:t>
      </w:r>
      <w:r w:rsidRPr="006E165F">
        <w:rPr>
          <w:rFonts w:ascii="Segoe UI Semilight" w:eastAsia="Times New Roman" w:hAnsi="Segoe UI Semilight" w:cs="Segoe UI Semilight"/>
          <w:bCs/>
          <w:sz w:val="20"/>
          <w:szCs w:val="20"/>
          <w:lang w:val="es-CO" w:eastAsia="ko-KR"/>
        </w:rPr>
        <w:t>En virtud del presente Contrato son obligaciones de PROCOLOMBIA las siguientes:</w:t>
      </w:r>
    </w:p>
    <w:p w14:paraId="7FC12BEE"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p>
    <w:p w14:paraId="30BF4C83" w14:textId="77777777" w:rsidR="004247BD" w:rsidRPr="006E165F" w:rsidRDefault="004247BD" w:rsidP="006E165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6E165F">
        <w:rPr>
          <w:rFonts w:ascii="Segoe UI Semilight" w:eastAsia="Times New Roman" w:hAnsi="Segoe UI Semilight" w:cs="Segoe UI Semilight"/>
          <w:sz w:val="20"/>
          <w:szCs w:val="20"/>
          <w:lang w:eastAsia="ko-KR"/>
        </w:rPr>
        <w:t>4.1 Pagar el valor del contrato en los términos y condiciones señalados.</w:t>
      </w:r>
    </w:p>
    <w:p w14:paraId="35E70B97" w14:textId="77777777" w:rsidR="004247BD" w:rsidRPr="006E165F" w:rsidRDefault="004247BD" w:rsidP="006E165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6E165F">
        <w:rPr>
          <w:rFonts w:ascii="Segoe UI Semilight" w:eastAsia="Times New Roman" w:hAnsi="Segoe UI Semilight" w:cs="Segoe UI Semilight"/>
          <w:sz w:val="20"/>
          <w:szCs w:val="20"/>
          <w:lang w:eastAsia="ko-KR"/>
        </w:rPr>
        <w:lastRenderedPageBreak/>
        <w:t xml:space="preserve">4.2 Brindar la colaboración que necesite el </w:t>
      </w:r>
      <w:r w:rsidRPr="006E165F">
        <w:rPr>
          <w:rFonts w:ascii="Segoe UI Semilight" w:eastAsia="Times New Roman" w:hAnsi="Segoe UI Semilight" w:cs="Segoe UI Semilight"/>
          <w:b/>
          <w:bCs/>
          <w:sz w:val="20"/>
          <w:szCs w:val="20"/>
          <w:lang w:eastAsia="ko-KR"/>
        </w:rPr>
        <w:t>CONTRATISTA</w:t>
      </w:r>
      <w:r w:rsidRPr="006E165F">
        <w:rPr>
          <w:rFonts w:ascii="Segoe UI Semilight" w:eastAsia="Times New Roman" w:hAnsi="Segoe UI Semilight" w:cs="Segoe UI Semilight"/>
          <w:sz w:val="20"/>
          <w:szCs w:val="20"/>
          <w:lang w:eastAsia="ko-KR"/>
        </w:rPr>
        <w:t>, para la adecuada ejecución del presente contrato.</w:t>
      </w:r>
    </w:p>
    <w:p w14:paraId="7BB47D10" w14:textId="77777777" w:rsidR="004247BD" w:rsidRPr="006E165F" w:rsidRDefault="004247BD" w:rsidP="006E165F">
      <w:pPr>
        <w:spacing w:after="0" w:line="240" w:lineRule="auto"/>
        <w:ind w:left="-11"/>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4.3 Efectuar el seguimiento y control del contrato.</w:t>
      </w:r>
    </w:p>
    <w:p w14:paraId="562ECD84" w14:textId="77777777" w:rsidR="004247BD" w:rsidRPr="006E165F" w:rsidRDefault="004247BD" w:rsidP="006E165F">
      <w:pPr>
        <w:spacing w:after="0" w:line="240" w:lineRule="auto"/>
        <w:ind w:left="-11"/>
        <w:contextualSpacing/>
        <w:jc w:val="both"/>
        <w:rPr>
          <w:rFonts w:ascii="Segoe UI Semilight" w:eastAsia="Times New Roman" w:hAnsi="Segoe UI Semilight" w:cs="Segoe UI Semilight"/>
          <w:color w:val="000000"/>
          <w:sz w:val="20"/>
          <w:szCs w:val="20"/>
          <w:lang w:eastAsia="ko-KR"/>
        </w:rPr>
      </w:pPr>
      <w:r w:rsidRPr="006E165F">
        <w:rPr>
          <w:rFonts w:ascii="Segoe UI Semilight" w:eastAsia="Times New Roman" w:hAnsi="Segoe UI Semilight" w:cs="Segoe UI Semilight"/>
          <w:color w:val="000000"/>
          <w:sz w:val="20"/>
          <w:szCs w:val="20"/>
          <w:lang w:eastAsia="ko-KR"/>
        </w:rPr>
        <w:t xml:space="preserve">4.4 Exigir la ejecución idónea y oportuna del objeto contratado, conforme a los términos de referencia y la propuesta ofrecida y aceptada por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color w:val="000000"/>
          <w:sz w:val="20"/>
          <w:szCs w:val="20"/>
          <w:lang w:eastAsia="ko-KR"/>
        </w:rPr>
        <w:t xml:space="preserve"> </w:t>
      </w:r>
    </w:p>
    <w:p w14:paraId="5C8F20C9" w14:textId="77777777" w:rsidR="004247BD" w:rsidRPr="006E165F" w:rsidRDefault="004247BD" w:rsidP="006E165F">
      <w:pPr>
        <w:spacing w:after="0" w:line="240" w:lineRule="auto"/>
        <w:ind w:left="-11"/>
        <w:contextualSpacing/>
        <w:jc w:val="both"/>
        <w:rPr>
          <w:rFonts w:ascii="Segoe UI Semilight" w:eastAsia="Times New Roman" w:hAnsi="Segoe UI Semilight" w:cs="Segoe UI Semilight"/>
          <w:sz w:val="20"/>
          <w:szCs w:val="20"/>
          <w:lang w:eastAsia="ko-KR"/>
        </w:rPr>
      </w:pPr>
      <w:r w:rsidRPr="006E165F">
        <w:rPr>
          <w:rFonts w:ascii="Segoe UI Semilight" w:hAnsi="Segoe UI Semilight" w:cs="Segoe UI Semilight"/>
          <w:sz w:val="20"/>
          <w:szCs w:val="20"/>
        </w:rPr>
        <w:t xml:space="preserve">4.5 Informar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cualquier incidencia, acontecimiento o situación que pueda afectar la ejecución del presente contrato</w:t>
      </w:r>
      <w:r w:rsidRPr="006E165F">
        <w:rPr>
          <w:rFonts w:ascii="Segoe UI Semilight" w:eastAsia="Times New Roman" w:hAnsi="Segoe UI Semilight" w:cs="Segoe UI Semilight"/>
          <w:color w:val="000000"/>
          <w:sz w:val="20"/>
          <w:szCs w:val="20"/>
          <w:lang w:eastAsia="ko-KR"/>
        </w:rPr>
        <w:t>.</w:t>
      </w:r>
    </w:p>
    <w:p w14:paraId="79E9A512"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lang w:eastAsia="ko-KR"/>
        </w:rPr>
      </w:pPr>
    </w:p>
    <w:p w14:paraId="27BEB140" w14:textId="0901DD1B" w:rsidR="004247BD" w:rsidRPr="006E165F" w:rsidRDefault="004247BD" w:rsidP="006E165F">
      <w:pPr>
        <w:spacing w:after="0" w:line="240" w:lineRule="auto"/>
        <w:jc w:val="both"/>
        <w:rPr>
          <w:rFonts w:ascii="Segoe UI Semilight" w:hAnsi="Segoe UI Semilight" w:cs="Segoe UI Semilight"/>
          <w:sz w:val="20"/>
          <w:szCs w:val="20"/>
          <w:lang w:val="es-CO"/>
        </w:rPr>
      </w:pPr>
      <w:r w:rsidRPr="006E165F">
        <w:rPr>
          <w:rFonts w:ascii="Segoe UI Semilight" w:eastAsia="Times New Roman" w:hAnsi="Segoe UI Semilight" w:cs="Segoe UI Semilight"/>
          <w:b/>
          <w:sz w:val="20"/>
          <w:szCs w:val="20"/>
          <w:lang w:val="es-ES_tradnl" w:eastAsia="ko-KR"/>
        </w:rPr>
        <w:t>CLÁUSULA QUINTA – DURACIÓN:</w:t>
      </w:r>
      <w:r w:rsidRPr="006E165F">
        <w:rPr>
          <w:rFonts w:ascii="Segoe UI Semilight" w:eastAsia="Times New Roman" w:hAnsi="Segoe UI Semilight" w:cs="Segoe UI Semilight"/>
          <w:snapToGrid w:val="0"/>
          <w:color w:val="000000"/>
          <w:sz w:val="20"/>
          <w:szCs w:val="20"/>
          <w:lang w:eastAsia="ko-KR"/>
        </w:rPr>
        <w:t xml:space="preserve"> </w:t>
      </w:r>
      <w:r w:rsidRPr="006E165F">
        <w:rPr>
          <w:rFonts w:ascii="Segoe UI Semilight" w:hAnsi="Segoe UI Semilight" w:cs="Segoe UI Semilight"/>
          <w:sz w:val="20"/>
          <w:szCs w:val="20"/>
          <w:lang w:val="es-CO"/>
        </w:rPr>
        <w:t xml:space="preserve">La duración del contrato que se suscriba será de </w:t>
      </w:r>
      <w:r w:rsidR="00751931" w:rsidRPr="006E165F">
        <w:rPr>
          <w:rFonts w:ascii="Segoe UI Semilight" w:hAnsi="Segoe UI Semilight" w:cs="Segoe UI Semilight"/>
          <w:sz w:val="20"/>
          <w:szCs w:val="20"/>
          <w:lang w:val="es-CO"/>
        </w:rPr>
        <w:t xml:space="preserve">hasta </w:t>
      </w:r>
      <w:r w:rsidR="00751931" w:rsidRPr="006E165F">
        <w:rPr>
          <w:rFonts w:ascii="Segoe UI Semilight" w:hAnsi="Segoe UI Semilight" w:cs="Segoe UI Semilight"/>
          <w:b/>
          <w:bCs/>
          <w:sz w:val="20"/>
          <w:szCs w:val="20"/>
          <w:lang w:val="es-CO"/>
        </w:rPr>
        <w:t>TRES (13) MESES COMPUESTOS POR DOCE (12) MESES DE PRESTACIÓN DE SERVICIO CONTADOS A PARTIR DE LA SUSCRIPCIÓN DEL ACTA DE INICIO Y UN (1) MES DE EMPALME PREVIA APROBACIÓN DE LAS GARANTÍAS</w:t>
      </w:r>
      <w:r w:rsidR="00751931" w:rsidRPr="006E165F">
        <w:rPr>
          <w:rFonts w:ascii="Segoe UI Semilight" w:hAnsi="Segoe UI Semilight" w:cs="Segoe UI Semilight"/>
          <w:sz w:val="20"/>
          <w:szCs w:val="20"/>
          <w:lang w:val="es-CO"/>
        </w:rPr>
        <w:t>, teniendo en cuenta que la fecha aproximada de inicio de los servicios será el 11 de mayo de 2024 (se debe estimar dentro del cronograma mínimo 30 días de empalme con el actual proveedor previo al inicio del servicio). El mes de empalme no genera valor en favor del contratista.</w:t>
      </w:r>
    </w:p>
    <w:p w14:paraId="131169DD" w14:textId="59A2A31D" w:rsidR="004247BD" w:rsidRPr="006E165F" w:rsidRDefault="004247BD" w:rsidP="006E165F">
      <w:pPr>
        <w:spacing w:after="0" w:line="240" w:lineRule="auto"/>
        <w:contextualSpacing/>
        <w:jc w:val="both"/>
        <w:rPr>
          <w:rFonts w:ascii="Segoe UI Semilight" w:eastAsia="Times New Roman" w:hAnsi="Segoe UI Semilight" w:cs="Segoe UI Semilight"/>
          <w:snapToGrid w:val="0"/>
          <w:color w:val="000000"/>
          <w:sz w:val="20"/>
          <w:szCs w:val="20"/>
          <w:lang w:val="es-CO" w:eastAsia="ko-KR"/>
        </w:rPr>
      </w:pPr>
    </w:p>
    <w:p w14:paraId="1E1708D2"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ES_tradnl" w:eastAsia="ko-KR"/>
        </w:rPr>
      </w:pPr>
      <w:r w:rsidRPr="006E165F">
        <w:rPr>
          <w:rFonts w:ascii="Segoe UI Semilight" w:eastAsia="Times New Roman" w:hAnsi="Segoe UI Semilight" w:cs="Segoe UI Semilight"/>
          <w:b/>
          <w:snapToGrid w:val="0"/>
          <w:color w:val="000000"/>
          <w:sz w:val="20"/>
          <w:szCs w:val="20"/>
          <w:lang w:eastAsia="ko-KR"/>
        </w:rPr>
        <w:t>PARÁGRAFO:</w:t>
      </w:r>
      <w:r w:rsidRPr="006E165F">
        <w:rPr>
          <w:rFonts w:ascii="Segoe UI Semilight" w:eastAsia="Times New Roman" w:hAnsi="Segoe UI Semilight" w:cs="Segoe UI Semilight"/>
          <w:snapToGrid w:val="0"/>
          <w:color w:val="000000"/>
          <w:sz w:val="20"/>
          <w:szCs w:val="20"/>
          <w:lang w:eastAsia="ko-KR"/>
        </w:rPr>
        <w:t xml:space="preserve"> El plazo podrá ser prorrogado de común acuerdo por las partes o terminado de manera anticipada por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snapToGrid w:val="0"/>
          <w:color w:val="000000"/>
          <w:sz w:val="20"/>
          <w:szCs w:val="20"/>
          <w:lang w:eastAsia="ko-KR"/>
        </w:rPr>
        <w:t xml:space="preserve"> en cualquier tiempo, dando aviso por escrito de tal hecho al </w:t>
      </w:r>
      <w:r w:rsidRPr="006E165F">
        <w:rPr>
          <w:rFonts w:ascii="Segoe UI Semilight" w:eastAsia="Times New Roman" w:hAnsi="Segoe UI Semilight" w:cs="Segoe UI Semilight"/>
          <w:b/>
          <w:snapToGrid w:val="0"/>
          <w:color w:val="000000"/>
          <w:sz w:val="20"/>
          <w:szCs w:val="20"/>
          <w:lang w:eastAsia="ko-KR"/>
        </w:rPr>
        <w:t>CONTRATISTA</w:t>
      </w:r>
      <w:r w:rsidRPr="006E165F">
        <w:rPr>
          <w:rFonts w:ascii="Segoe UI Semilight" w:eastAsia="Times New Roman" w:hAnsi="Segoe UI Semilight" w:cs="Segoe UI Semilight"/>
          <w:snapToGrid w:val="0"/>
          <w:color w:val="000000"/>
          <w:sz w:val="20"/>
          <w:szCs w:val="20"/>
          <w:lang w:eastAsia="ko-KR"/>
        </w:rPr>
        <w:t xml:space="preserve"> con una antelación mínima de treinta (30) días calendario a la fecha de terminación, previo reconocimiento y pago por los servicios prestados, sin que este hecho genere obligación alguna de indemnizar o bonificar al </w:t>
      </w:r>
      <w:r w:rsidRPr="006E165F">
        <w:rPr>
          <w:rFonts w:ascii="Segoe UI Semilight" w:eastAsia="Times New Roman" w:hAnsi="Segoe UI Semilight" w:cs="Segoe UI Semilight"/>
          <w:b/>
          <w:snapToGrid w:val="0"/>
          <w:color w:val="000000"/>
          <w:sz w:val="20"/>
          <w:szCs w:val="20"/>
          <w:lang w:eastAsia="ko-KR"/>
        </w:rPr>
        <w:t>CONTRATISTA.</w:t>
      </w:r>
    </w:p>
    <w:p w14:paraId="74BA2957"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u w:val="single"/>
          <w:lang w:val="es-ES_tradnl" w:eastAsia="ko-KR"/>
        </w:rPr>
      </w:pPr>
    </w:p>
    <w:p w14:paraId="24D0F2A2" w14:textId="77777777" w:rsidR="004247BD" w:rsidRPr="006E165F" w:rsidRDefault="004247BD" w:rsidP="006E165F">
      <w:pPr>
        <w:tabs>
          <w:tab w:val="left" w:pos="426"/>
        </w:tabs>
        <w:spacing w:after="0" w:line="240" w:lineRule="auto"/>
        <w:jc w:val="both"/>
        <w:rPr>
          <w:rFonts w:ascii="Segoe UI Semilight" w:hAnsi="Segoe UI Semilight" w:cs="Segoe UI Semilight"/>
          <w:iCs/>
          <w:sz w:val="20"/>
          <w:szCs w:val="20"/>
        </w:rPr>
      </w:pPr>
      <w:r w:rsidRPr="006E165F">
        <w:rPr>
          <w:rFonts w:ascii="Segoe UI Semilight" w:eastAsia="Times New Roman" w:hAnsi="Segoe UI Semilight" w:cs="Segoe UI Semilight"/>
          <w:b/>
          <w:sz w:val="20"/>
          <w:szCs w:val="20"/>
          <w:lang w:val="es-ES_tradnl" w:eastAsia="ko-KR"/>
        </w:rPr>
        <w:t xml:space="preserve">CLÁUSULA SEXTA - VALOR Y FORMA DE PAGO: </w:t>
      </w:r>
      <w:r w:rsidRPr="006E165F">
        <w:rPr>
          <w:rFonts w:ascii="Segoe UI Semilight" w:hAnsi="Segoe UI Semilight" w:cs="Segoe UI Semilight"/>
          <w:iCs/>
          <w:sz w:val="20"/>
          <w:szCs w:val="20"/>
          <w:lang w:val="es-ES"/>
        </w:rPr>
        <w:t xml:space="preserve">El valor del presente Contrato se establece en la suma </w:t>
      </w:r>
      <w:r w:rsidRPr="006E165F">
        <w:rPr>
          <w:rFonts w:ascii="Segoe UI Semilight" w:hAnsi="Segoe UI Semilight" w:cs="Segoe UI Semilight"/>
          <w:b/>
          <w:bCs/>
          <w:iCs/>
          <w:sz w:val="20"/>
          <w:szCs w:val="20"/>
          <w:lang w:val="es-ES"/>
        </w:rPr>
        <w:t xml:space="preserve">($___________________) </w:t>
      </w:r>
      <w:r w:rsidRPr="006E165F">
        <w:rPr>
          <w:rFonts w:ascii="Segoe UI Semilight" w:hAnsi="Segoe UI Semilight" w:cs="Segoe UI Semilight"/>
          <w:snapToGrid w:val="0"/>
          <w:sz w:val="20"/>
          <w:szCs w:val="20"/>
        </w:rPr>
        <w:t>incluido IVA y todos los gravámenes e impuestos a que haya lugar</w:t>
      </w:r>
      <w:r w:rsidRPr="006E165F">
        <w:rPr>
          <w:rFonts w:ascii="Segoe UI Semilight" w:hAnsi="Segoe UI Semilight" w:cs="Segoe UI Semilight"/>
          <w:b/>
          <w:bCs/>
          <w:iCs/>
          <w:sz w:val="20"/>
          <w:szCs w:val="20"/>
          <w:lang w:val="es-ES"/>
        </w:rPr>
        <w:t>,</w:t>
      </w:r>
      <w:r w:rsidRPr="006E165F">
        <w:rPr>
          <w:rStyle w:val="CharacterStyle1"/>
          <w:rFonts w:ascii="Segoe UI Semilight" w:hAnsi="Segoe UI Semilight" w:cs="Segoe UI Semilight"/>
          <w:szCs w:val="20"/>
        </w:rPr>
        <w:t xml:space="preserve"> </w:t>
      </w:r>
      <w:r w:rsidRPr="006E165F">
        <w:rPr>
          <w:rFonts w:ascii="Segoe UI Semilight" w:hAnsi="Segoe UI Semilight" w:cs="Segoe UI Semilight"/>
          <w:iCs/>
          <w:sz w:val="20"/>
          <w:szCs w:val="20"/>
        </w:rPr>
        <w:t xml:space="preserve">que </w:t>
      </w:r>
      <w:r w:rsidRPr="006E165F">
        <w:rPr>
          <w:rFonts w:ascii="Segoe UI Semilight" w:eastAsia="Times New Roman" w:hAnsi="Segoe UI Semilight" w:cs="Segoe UI Semilight"/>
          <w:b/>
          <w:sz w:val="20"/>
          <w:szCs w:val="20"/>
          <w:lang w:eastAsia="ko-KR"/>
        </w:rPr>
        <w:t>PROCOLOMBIA</w:t>
      </w:r>
      <w:r w:rsidRPr="006E165F">
        <w:rPr>
          <w:rFonts w:ascii="Segoe UI Semilight" w:hAnsi="Segoe UI Semilight" w:cs="Segoe UI Semilight"/>
          <w:iCs/>
          <w:sz w:val="20"/>
          <w:szCs w:val="20"/>
        </w:rPr>
        <w:t xml:space="preserve"> pagará de la siguiente forma:</w:t>
      </w:r>
    </w:p>
    <w:p w14:paraId="7EF8E66C" w14:textId="77777777" w:rsidR="004247BD" w:rsidRPr="006E165F" w:rsidRDefault="004247BD" w:rsidP="006E165F">
      <w:pPr>
        <w:spacing w:after="0" w:line="240" w:lineRule="auto"/>
        <w:contextualSpacing/>
        <w:jc w:val="both"/>
        <w:rPr>
          <w:rFonts w:ascii="Segoe UI Semilight" w:hAnsi="Segoe UI Semilight" w:cs="Segoe UI Semilight"/>
          <w:iCs/>
          <w:sz w:val="20"/>
          <w:szCs w:val="20"/>
        </w:rPr>
      </w:pPr>
    </w:p>
    <w:p w14:paraId="3F4A19FA" w14:textId="22E32C07" w:rsidR="00105228" w:rsidRPr="006E165F" w:rsidRDefault="00105228" w:rsidP="006E165F">
      <w:pPr>
        <w:pStyle w:val="Prrafodelista"/>
        <w:numPr>
          <w:ilvl w:val="0"/>
          <w:numId w:val="15"/>
        </w:numPr>
        <w:tabs>
          <w:tab w:val="left" w:pos="426"/>
        </w:tabs>
        <w:spacing w:after="0" w:line="240" w:lineRule="auto"/>
        <w:jc w:val="both"/>
        <w:rPr>
          <w:rStyle w:val="Nmerodepgina"/>
          <w:rFonts w:ascii="Segoe UI Semilight" w:hAnsi="Segoe UI Semilight" w:cs="Segoe UI Semilight"/>
          <w:color w:val="000000" w:themeColor="text1"/>
          <w:sz w:val="20"/>
          <w:szCs w:val="20"/>
          <w:u w:color="000000"/>
          <w:bdr w:val="nil"/>
          <w:lang w:eastAsia="es-CO"/>
        </w:rPr>
      </w:pPr>
      <w:r w:rsidRPr="006E165F">
        <w:rPr>
          <w:rStyle w:val="Nmerodepgina"/>
          <w:rFonts w:ascii="Segoe UI Semilight" w:hAnsi="Segoe UI Semilight" w:cs="Segoe UI Semilight"/>
          <w:color w:val="000000" w:themeColor="text1"/>
          <w:sz w:val="20"/>
          <w:szCs w:val="20"/>
          <w:u w:color="000000"/>
          <w:bdr w:val="nil"/>
          <w:lang w:eastAsia="es-CO"/>
        </w:rPr>
        <w:t>El pago se realizará en doce (12) mensualidades iguales vencidas previa entrega del informe correspondiente a los servicios efectivamente prestados por el proveedor y recibidos a satisfacción por parte del supervisor del contrato. La fecha de radicación de la factura debe ser los primeros 10 días del mes.</w:t>
      </w:r>
    </w:p>
    <w:p w14:paraId="015FF107" w14:textId="77777777" w:rsidR="00105228" w:rsidRPr="006E165F" w:rsidRDefault="00105228" w:rsidP="006E165F">
      <w:pPr>
        <w:tabs>
          <w:tab w:val="left" w:pos="426"/>
        </w:tabs>
        <w:spacing w:after="0" w:line="240" w:lineRule="auto"/>
        <w:jc w:val="both"/>
        <w:rPr>
          <w:rStyle w:val="Nmerodepgina"/>
          <w:rFonts w:ascii="Segoe UI Semilight" w:hAnsi="Segoe UI Semilight" w:cs="Segoe UI Semilight"/>
          <w:color w:val="000000" w:themeColor="text1"/>
          <w:sz w:val="20"/>
          <w:szCs w:val="20"/>
          <w:u w:color="000000"/>
          <w:bdr w:val="nil"/>
          <w:lang w:eastAsia="es-CO"/>
        </w:rPr>
      </w:pPr>
    </w:p>
    <w:p w14:paraId="1808E564" w14:textId="0C9D6529" w:rsidR="004247BD" w:rsidRPr="006E165F" w:rsidRDefault="004247BD" w:rsidP="006E165F">
      <w:pPr>
        <w:tabs>
          <w:tab w:val="left" w:pos="426"/>
        </w:tabs>
        <w:spacing w:after="0" w:line="240" w:lineRule="auto"/>
        <w:jc w:val="both"/>
        <w:rPr>
          <w:rFonts w:ascii="Segoe UI Semilight" w:hAnsi="Segoe UI Semilight" w:cs="Segoe UI Semilight"/>
          <w:snapToGrid w:val="0"/>
          <w:sz w:val="20"/>
          <w:szCs w:val="20"/>
        </w:rPr>
      </w:pPr>
      <w:r w:rsidRPr="006E165F">
        <w:rPr>
          <w:rFonts w:ascii="Segoe UI Semilight" w:hAnsi="Segoe UI Semilight" w:cs="Segoe UI Semilight"/>
          <w:b/>
          <w:bCs/>
          <w:snapToGrid w:val="0"/>
          <w:sz w:val="20"/>
          <w:szCs w:val="20"/>
        </w:rPr>
        <w:t>PARÁGRAFO PRIMERO– IMPUESTOS:</w:t>
      </w:r>
      <w:r w:rsidRPr="006E165F">
        <w:rPr>
          <w:rFonts w:ascii="Segoe UI Semilight" w:hAnsi="Segoe UI Semilight" w:cs="Segoe UI Semilight"/>
          <w:snapToGrid w:val="0"/>
          <w:sz w:val="20"/>
          <w:szCs w:val="20"/>
        </w:rPr>
        <w:t xml:space="preserve"> sin perjuicio de lo anterior, se señala que todos los impuestos, tasas y contribuciones que se puedan causar de la celebración, ejecución y/o liquidación del presente contrato, serán de cargo exclusivo del </w:t>
      </w:r>
      <w:r w:rsidR="001856C9">
        <w:rPr>
          <w:rFonts w:ascii="Segoe UI Semilight" w:hAnsi="Segoe UI Semilight" w:cs="Segoe UI Semilight"/>
          <w:snapToGrid w:val="0"/>
          <w:sz w:val="20"/>
          <w:szCs w:val="20"/>
        </w:rPr>
        <w:t>CONTRATISTA</w:t>
      </w:r>
      <w:r w:rsidRPr="006E165F">
        <w:rPr>
          <w:rFonts w:ascii="Segoe UI Semilight" w:hAnsi="Segoe UI Semilight" w:cs="Segoe UI Semilight"/>
          <w:snapToGrid w:val="0"/>
          <w:sz w:val="20"/>
          <w:szCs w:val="20"/>
        </w:rPr>
        <w:t>.</w:t>
      </w:r>
    </w:p>
    <w:p w14:paraId="1B01906D" w14:textId="77777777" w:rsidR="004247BD" w:rsidRPr="006E165F" w:rsidRDefault="004247BD" w:rsidP="006E165F">
      <w:pPr>
        <w:tabs>
          <w:tab w:val="left" w:pos="426"/>
        </w:tabs>
        <w:spacing w:after="0" w:line="240" w:lineRule="auto"/>
        <w:jc w:val="both"/>
        <w:rPr>
          <w:rFonts w:ascii="Segoe UI Semilight" w:hAnsi="Segoe UI Semilight" w:cs="Segoe UI Semilight"/>
          <w:snapToGrid w:val="0"/>
          <w:sz w:val="20"/>
          <w:szCs w:val="20"/>
        </w:rPr>
      </w:pPr>
    </w:p>
    <w:p w14:paraId="2854F88F" w14:textId="77777777" w:rsidR="004247BD" w:rsidRPr="006E165F" w:rsidRDefault="004247BD" w:rsidP="006E165F">
      <w:pPr>
        <w:spacing w:after="0" w:line="240" w:lineRule="auto"/>
        <w:jc w:val="both"/>
        <w:rPr>
          <w:rFonts w:ascii="Segoe UI Semilight" w:eastAsia="Times New Roman" w:hAnsi="Segoe UI Semilight" w:cs="Segoe UI Semilight"/>
          <w:sz w:val="20"/>
          <w:szCs w:val="20"/>
          <w:lang w:eastAsia="ko-KR"/>
        </w:rPr>
      </w:pPr>
      <w:r w:rsidRPr="006E165F">
        <w:rPr>
          <w:rFonts w:ascii="Segoe UI Semilight" w:hAnsi="Segoe UI Semilight" w:cs="Segoe UI Semilight"/>
          <w:b/>
          <w:sz w:val="20"/>
          <w:szCs w:val="20"/>
          <w:lang w:val="es-ES_tradnl"/>
        </w:rPr>
        <w:t>PARAGRAFO SEGUNDO</w:t>
      </w:r>
      <w:r w:rsidRPr="006E165F">
        <w:rPr>
          <w:rFonts w:ascii="Segoe UI Semilight" w:hAnsi="Segoe UI Semilight" w:cs="Segoe UI Semilight"/>
          <w:sz w:val="20"/>
          <w:szCs w:val="20"/>
          <w:lang w:val="es-ES_tradnl"/>
        </w:rPr>
        <w:t>:</w:t>
      </w:r>
      <w:r w:rsidRPr="006E165F">
        <w:rPr>
          <w:rFonts w:ascii="Segoe UI Semilight" w:eastAsia="Times New Roman" w:hAnsi="Segoe UI Semilight" w:cs="Segoe UI Semilight"/>
          <w:b/>
          <w:sz w:val="20"/>
          <w:szCs w:val="20"/>
          <w:lang w:val="es-ES_tradnl" w:eastAsia="ko-KR"/>
        </w:rPr>
        <w:t xml:space="preserve"> </w:t>
      </w:r>
      <w:r w:rsidRPr="006E165F">
        <w:rPr>
          <w:rFonts w:ascii="Segoe UI Semilight" w:eastAsia="Times New Roman" w:hAnsi="Segoe UI Semilight" w:cs="Segoe UI Semilight"/>
          <w:sz w:val="20"/>
          <w:szCs w:val="20"/>
          <w:lang w:eastAsia="ko-KR"/>
        </w:rPr>
        <w:t xml:space="preserve">El valor de los servicios prestados por el </w:t>
      </w:r>
      <w:r w:rsidRPr="006E165F">
        <w:rPr>
          <w:rFonts w:ascii="Segoe UI Semilight" w:eastAsia="Times New Roman" w:hAnsi="Segoe UI Semilight" w:cs="Segoe UI Semilight"/>
          <w:b/>
          <w:sz w:val="20"/>
          <w:szCs w:val="20"/>
          <w:lang w:eastAsia="ko-KR"/>
        </w:rPr>
        <w:t>CONTRATISTA</w:t>
      </w:r>
      <w:r w:rsidRPr="006E165F">
        <w:rPr>
          <w:rFonts w:ascii="Segoe UI Semilight" w:eastAsia="Times New Roman" w:hAnsi="Segoe UI Semilight" w:cs="Segoe UI Semilight"/>
          <w:sz w:val="20"/>
          <w:szCs w:val="20"/>
          <w:lang w:eastAsia="ko-KR"/>
        </w:rPr>
        <w:t xml:space="preserve">, </w:t>
      </w:r>
      <w:r w:rsidRPr="006E165F">
        <w:rPr>
          <w:rFonts w:ascii="Segoe UI Semilight" w:eastAsia="Times New Roman" w:hAnsi="Segoe UI Semilight" w:cs="Segoe UI Semilight"/>
          <w:sz w:val="20"/>
          <w:szCs w:val="20"/>
          <w:lang w:val="es-ES" w:eastAsia="es-ES"/>
        </w:rPr>
        <w:t>comprende</w:t>
      </w:r>
      <w:r w:rsidRPr="006E165F">
        <w:rPr>
          <w:rFonts w:ascii="Segoe UI Semilight" w:eastAsia="Times New Roman" w:hAnsi="Segoe UI Semilight" w:cs="Segoe UI Semilight"/>
          <w:b/>
          <w:sz w:val="20"/>
          <w:szCs w:val="20"/>
          <w:lang w:val="es-ES" w:eastAsia="es-ES"/>
        </w:rPr>
        <w:t xml:space="preserve"> </w:t>
      </w:r>
      <w:r w:rsidRPr="006E165F">
        <w:rPr>
          <w:rFonts w:ascii="Segoe UI Semilight" w:eastAsia="Times New Roman" w:hAnsi="Segoe UI Semilight" w:cs="Segoe UI Semilight"/>
          <w:sz w:val="20"/>
          <w:szCs w:val="20"/>
          <w:lang w:val="es-ES" w:eastAsia="es-ES"/>
        </w:rPr>
        <w:t>todos los costos y gastos en que incurra para cumplir con el objeto del Contrato</w:t>
      </w:r>
      <w:r w:rsidRPr="006E165F">
        <w:rPr>
          <w:rFonts w:ascii="Segoe UI Semilight" w:eastAsia="Times New Roman" w:hAnsi="Segoe UI Semilight" w:cs="Segoe UI Semilight"/>
          <w:sz w:val="20"/>
          <w:szCs w:val="20"/>
          <w:lang w:eastAsia="ko-KR"/>
        </w:rPr>
        <w:t xml:space="preserve"> y las obligaciones derivadas del mismo, y se mantendrá vigente durante el término de duración del Contrato. En caso de requerirse desplazamientos a ciudades fuera de Bogotá, </w:t>
      </w:r>
      <w:r w:rsidRPr="006E165F">
        <w:rPr>
          <w:rFonts w:ascii="Segoe UI Semilight" w:hAnsi="Segoe UI Semilight" w:cs="Segoe UI Semilight"/>
          <w:b/>
          <w:iCs/>
          <w:sz w:val="20"/>
          <w:szCs w:val="20"/>
        </w:rPr>
        <w:t>PROCOLOMBIA</w:t>
      </w:r>
      <w:r w:rsidRPr="006E165F">
        <w:rPr>
          <w:rFonts w:ascii="Segoe UI Semilight" w:hAnsi="Segoe UI Semilight" w:cs="Segoe UI Semilight"/>
          <w:iCs/>
          <w:sz w:val="20"/>
          <w:szCs w:val="20"/>
        </w:rPr>
        <w:t xml:space="preserve">, no reconocerá el pago de tiquetes aéreos, hospedaje, viáticos, alimentación, transporte terrestre. Estos costos serán asumidos por </w:t>
      </w:r>
      <w:r w:rsidRPr="006E165F">
        <w:rPr>
          <w:rFonts w:ascii="Segoe UI Semilight" w:eastAsia="Arial Unicode MS" w:hAnsi="Segoe UI Semilight" w:cs="Segoe UI Semilight"/>
          <w:sz w:val="20"/>
          <w:szCs w:val="20"/>
          <w:lang w:val="es-CO" w:eastAsia="es-ES"/>
        </w:rPr>
        <w:t xml:space="preserve">el </w:t>
      </w:r>
      <w:r w:rsidRPr="006E165F">
        <w:rPr>
          <w:rFonts w:ascii="Segoe UI Semilight" w:eastAsia="Arial Unicode MS" w:hAnsi="Segoe UI Semilight" w:cs="Segoe UI Semilight"/>
          <w:b/>
          <w:bCs/>
          <w:sz w:val="20"/>
          <w:szCs w:val="20"/>
          <w:lang w:val="es-CO" w:eastAsia="es-ES"/>
        </w:rPr>
        <w:t>CONTRATISTA</w:t>
      </w:r>
      <w:r w:rsidRPr="006E165F">
        <w:rPr>
          <w:rFonts w:ascii="Segoe UI Semilight" w:eastAsia="Arial Unicode MS" w:hAnsi="Segoe UI Semilight" w:cs="Segoe UI Semilight"/>
          <w:sz w:val="20"/>
          <w:szCs w:val="20"/>
          <w:lang w:val="es-CO" w:eastAsia="es-ES"/>
        </w:rPr>
        <w:t>.</w:t>
      </w:r>
    </w:p>
    <w:p w14:paraId="5ED04783"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p>
    <w:p w14:paraId="775443F4" w14:textId="77777777" w:rsidR="004247BD" w:rsidRPr="006E165F" w:rsidRDefault="004247BD" w:rsidP="006E165F">
      <w:pPr>
        <w:spacing w:after="0" w:line="240" w:lineRule="auto"/>
        <w:contextualSpacing/>
        <w:jc w:val="both"/>
        <w:rPr>
          <w:rFonts w:ascii="Segoe UI Semilight" w:eastAsia="Arial" w:hAnsi="Segoe UI Semilight" w:cs="Segoe UI Semilight"/>
          <w:b/>
          <w:sz w:val="20"/>
          <w:szCs w:val="20"/>
        </w:rPr>
      </w:pPr>
      <w:r w:rsidRPr="006E165F">
        <w:rPr>
          <w:rFonts w:ascii="Segoe UI Semilight" w:eastAsia="Times New Roman" w:hAnsi="Segoe UI Semilight" w:cs="Segoe UI Semilight"/>
          <w:b/>
          <w:sz w:val="20"/>
          <w:szCs w:val="20"/>
          <w:lang w:val="es-ES_tradnl" w:eastAsia="ko-KR"/>
        </w:rPr>
        <w:t xml:space="preserve">PARÁGRAFO TERCERO: </w:t>
      </w:r>
      <w:r w:rsidRPr="006E165F">
        <w:rPr>
          <w:rFonts w:ascii="Segoe UI Semilight" w:eastAsia="Arial" w:hAnsi="Segoe UI Semilight" w:cs="Segoe UI Semilight"/>
          <w:sz w:val="20"/>
          <w:szCs w:val="20"/>
        </w:rPr>
        <w:t>Para proceder con el pago,</w:t>
      </w:r>
      <w:r w:rsidRPr="006E165F">
        <w:rPr>
          <w:rFonts w:ascii="Segoe UI Semilight" w:eastAsia="Arial" w:hAnsi="Segoe UI Semilight" w:cs="Segoe UI Semilight"/>
          <w:b/>
          <w:sz w:val="20"/>
          <w:szCs w:val="20"/>
        </w:rPr>
        <w:t xml:space="preserve"> PROCOLOMBIA </w:t>
      </w:r>
      <w:r w:rsidRPr="006E165F">
        <w:rPr>
          <w:rFonts w:ascii="Segoe UI Semilight" w:eastAsia="Arial" w:hAnsi="Segoe UI Semilight" w:cs="Segoe UI Semilight"/>
          <w:sz w:val="20"/>
          <w:szCs w:val="20"/>
        </w:rPr>
        <w:t xml:space="preserve">previamente verificará que el </w:t>
      </w:r>
      <w:r w:rsidRPr="006E165F">
        <w:rPr>
          <w:rFonts w:ascii="Segoe UI Semilight" w:hAnsi="Segoe UI Semilight" w:cs="Segoe UI Semilight"/>
          <w:b/>
          <w:iCs/>
          <w:sz w:val="20"/>
          <w:szCs w:val="20"/>
        </w:rPr>
        <w:t>CONTRATISTA</w:t>
      </w:r>
      <w:r w:rsidRPr="006E165F">
        <w:rPr>
          <w:rFonts w:ascii="Segoe UI Semilight" w:hAnsi="Segoe UI Semilight" w:cs="Segoe UI Semilight"/>
          <w:iCs/>
          <w:sz w:val="20"/>
          <w:szCs w:val="20"/>
        </w:rPr>
        <w:t xml:space="preserve"> </w:t>
      </w:r>
      <w:r w:rsidRPr="006E165F">
        <w:rPr>
          <w:rFonts w:ascii="Segoe UI Semilight" w:eastAsia="Arial" w:hAnsi="Segoe UI Semilight" w:cs="Segoe UI Semilight"/>
          <w:sz w:val="20"/>
          <w:szCs w:val="20"/>
        </w:rPr>
        <w:t>haya constituido la póliza de que trata la cláusula séptima y que esta se encuentre aprobada. Serán requisitos para el pago los siguientes:</w:t>
      </w:r>
      <w:r w:rsidRPr="006E165F">
        <w:rPr>
          <w:rFonts w:ascii="Segoe UI Semilight" w:eastAsia="Arial" w:hAnsi="Segoe UI Semilight" w:cs="Segoe UI Semilight"/>
          <w:b/>
          <w:sz w:val="20"/>
          <w:szCs w:val="20"/>
        </w:rPr>
        <w:t xml:space="preserve"> </w:t>
      </w:r>
    </w:p>
    <w:p w14:paraId="76BFDFE6" w14:textId="77777777" w:rsidR="004247BD" w:rsidRPr="006E165F" w:rsidRDefault="004247BD" w:rsidP="006E165F">
      <w:pPr>
        <w:spacing w:after="0" w:line="240" w:lineRule="auto"/>
        <w:contextualSpacing/>
        <w:jc w:val="both"/>
        <w:rPr>
          <w:rFonts w:ascii="Segoe UI Semilight" w:eastAsia="Arial" w:hAnsi="Segoe UI Semilight" w:cs="Segoe UI Semilight"/>
          <w:b/>
          <w:sz w:val="20"/>
          <w:szCs w:val="20"/>
        </w:rPr>
      </w:pPr>
    </w:p>
    <w:p w14:paraId="39FD68ED" w14:textId="77777777" w:rsidR="004247BD" w:rsidRPr="006E165F" w:rsidRDefault="004247BD" w:rsidP="006E165F">
      <w:pPr>
        <w:spacing w:after="0" w:line="240" w:lineRule="auto"/>
        <w:contextualSpacing/>
        <w:jc w:val="both"/>
        <w:rPr>
          <w:rFonts w:ascii="Segoe UI Semilight" w:eastAsia="Times New Roman" w:hAnsi="Segoe UI Semilight" w:cs="Segoe UI Semilight"/>
          <w:b/>
          <w:bCs/>
          <w:iCs/>
          <w:sz w:val="20"/>
          <w:szCs w:val="20"/>
          <w:lang w:val="es-ES_tradnl" w:eastAsia="ko-KR"/>
        </w:rPr>
      </w:pPr>
      <w:r w:rsidRPr="006E165F">
        <w:rPr>
          <w:rFonts w:ascii="Segoe UI Semilight" w:eastAsia="Arial" w:hAnsi="Segoe UI Semilight" w:cs="Segoe UI Semilight"/>
          <w:b/>
          <w:sz w:val="20"/>
          <w:szCs w:val="20"/>
        </w:rPr>
        <w:t>(i)</w:t>
      </w:r>
      <w:r w:rsidRPr="006E165F">
        <w:rPr>
          <w:rFonts w:ascii="Segoe UI Semilight" w:eastAsia="Arial" w:hAnsi="Segoe UI Semilight" w:cs="Segoe UI Semilight"/>
          <w:sz w:val="20"/>
          <w:szCs w:val="20"/>
        </w:rPr>
        <w:t xml:space="preserve"> La presentación de la factura o cuenta de cobro con el lleno de los requisitos legales y el visto bueno del supervisor, a nombre de </w:t>
      </w:r>
      <w:r w:rsidRPr="006E165F">
        <w:rPr>
          <w:rFonts w:ascii="Segoe UI Semilight" w:hAnsi="Segoe UI Semilight" w:cs="Segoe UI Semilight"/>
          <w:b/>
          <w:sz w:val="20"/>
          <w:szCs w:val="20"/>
        </w:rPr>
        <w:t xml:space="preserve">FIDEICOMISOS SOCIEDAD FIDUCIARIA FIDUCOLDEX como vocero de </w:t>
      </w:r>
      <w:r w:rsidRPr="006E165F">
        <w:rPr>
          <w:rFonts w:ascii="Segoe UI Semilight" w:hAnsi="Segoe UI Semilight" w:cs="Segoe UI Semilight"/>
          <w:b/>
          <w:sz w:val="20"/>
          <w:szCs w:val="20"/>
        </w:rPr>
        <w:lastRenderedPageBreak/>
        <w:t>PROCOLOMBIA, NIT.830.054.060-5</w:t>
      </w:r>
      <w:r w:rsidRPr="006E165F">
        <w:rPr>
          <w:rFonts w:ascii="Segoe UI Semilight" w:hAnsi="Segoe UI Semilight" w:cs="Segoe UI Semilight"/>
          <w:sz w:val="20"/>
          <w:szCs w:val="20"/>
        </w:rPr>
        <w:t xml:space="preserve">. En el cuerpo de la factura o cuenta de cobro se debe indicar que corresponde al presente contrato, celebrado con el fideicomiso </w:t>
      </w:r>
      <w:r w:rsidRPr="006E165F">
        <w:rPr>
          <w:rFonts w:ascii="Segoe UI Semilight" w:hAnsi="Segoe UI Semilight" w:cs="Segoe UI Semilight"/>
          <w:b/>
          <w:sz w:val="20"/>
          <w:szCs w:val="20"/>
        </w:rPr>
        <w:t>PROCOLOMBIA</w:t>
      </w:r>
      <w:r w:rsidRPr="006E165F">
        <w:rPr>
          <w:rFonts w:ascii="Segoe UI Semilight" w:eastAsia="Arial" w:hAnsi="Segoe UI Semilight" w:cs="Segoe UI Semilight"/>
          <w:sz w:val="20"/>
          <w:szCs w:val="20"/>
        </w:rPr>
        <w:t xml:space="preserve">, </w:t>
      </w:r>
      <w:r w:rsidRPr="006E165F">
        <w:rPr>
          <w:rFonts w:ascii="Segoe UI Semilight" w:eastAsia="Arial" w:hAnsi="Segoe UI Semilight" w:cs="Segoe UI Semilight"/>
          <w:b/>
          <w:sz w:val="20"/>
          <w:szCs w:val="20"/>
        </w:rPr>
        <w:t>(</w:t>
      </w:r>
      <w:proofErr w:type="spellStart"/>
      <w:r w:rsidRPr="006E165F">
        <w:rPr>
          <w:rFonts w:ascii="Segoe UI Semilight" w:eastAsia="Arial" w:hAnsi="Segoe UI Semilight" w:cs="Segoe UI Semilight"/>
          <w:b/>
          <w:sz w:val="20"/>
          <w:szCs w:val="20"/>
        </w:rPr>
        <w:t>ii</w:t>
      </w:r>
      <w:proofErr w:type="spellEnd"/>
      <w:r w:rsidRPr="006E165F">
        <w:rPr>
          <w:rFonts w:ascii="Segoe UI Semilight" w:eastAsia="Arial" w:hAnsi="Segoe UI Semilight" w:cs="Segoe UI Semilight"/>
          <w:b/>
          <w:iCs/>
          <w:sz w:val="20"/>
          <w:szCs w:val="20"/>
        </w:rPr>
        <w:t>)</w:t>
      </w:r>
      <w:r w:rsidRPr="006E165F">
        <w:rPr>
          <w:rFonts w:ascii="Segoe UI Semilight" w:eastAsia="Arial" w:hAnsi="Segoe UI Semilight" w:cs="Segoe UI Semilight"/>
          <w:iCs/>
          <w:sz w:val="20"/>
          <w:szCs w:val="20"/>
        </w:rPr>
        <w:t xml:space="preserve"> Anexar a la factura o cuenta de cobro, </w:t>
      </w:r>
      <w:r w:rsidRPr="006E165F">
        <w:rPr>
          <w:rStyle w:val="nfasis"/>
          <w:rFonts w:ascii="Segoe UI Semilight" w:hAnsi="Segoe UI Semilight" w:cs="Segoe UI Semilight"/>
          <w:sz w:val="20"/>
          <w:szCs w:val="20"/>
        </w:rPr>
        <w:t>la certificación de estar al día en el pago de los aportes al Sistema de Seguridad Social y Parafiscales de sus empleados.</w:t>
      </w:r>
    </w:p>
    <w:p w14:paraId="49AF1501" w14:textId="77777777" w:rsidR="004247BD" w:rsidRPr="006E165F" w:rsidRDefault="004247BD" w:rsidP="006E165F">
      <w:pPr>
        <w:spacing w:after="0" w:line="240" w:lineRule="auto"/>
        <w:contextualSpacing/>
        <w:jc w:val="both"/>
        <w:rPr>
          <w:rFonts w:ascii="Segoe UI Semilight" w:eastAsia="Times New Roman" w:hAnsi="Segoe UI Semilight" w:cs="Segoe UI Semilight"/>
          <w:b/>
          <w:bCs/>
          <w:sz w:val="20"/>
          <w:szCs w:val="20"/>
          <w:lang w:val="es-ES_tradnl" w:eastAsia="ko-KR"/>
        </w:rPr>
      </w:pPr>
    </w:p>
    <w:p w14:paraId="5CC59716"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ES_tradnl" w:eastAsia="ko-KR"/>
        </w:rPr>
      </w:pPr>
      <w:r w:rsidRPr="006E165F">
        <w:rPr>
          <w:rFonts w:ascii="Segoe UI Semilight" w:eastAsia="Times New Roman" w:hAnsi="Segoe UI Semilight" w:cs="Segoe UI Semilight"/>
          <w:b/>
          <w:bCs/>
          <w:sz w:val="20"/>
          <w:szCs w:val="20"/>
          <w:lang w:val="es-ES_tradnl" w:eastAsia="ko-KR"/>
        </w:rPr>
        <w:t xml:space="preserve">PARÁGRAFO CUARTO: </w:t>
      </w:r>
      <w:r w:rsidRPr="006E165F">
        <w:rPr>
          <w:rFonts w:ascii="Segoe UI Semilight" w:eastAsia="Times New Roman" w:hAnsi="Segoe UI Semilight" w:cs="Segoe UI Semilight"/>
          <w:bCs/>
          <w:sz w:val="20"/>
          <w:szCs w:val="20"/>
          <w:lang w:val="es-ES_tradnl" w:eastAsia="ko-KR"/>
        </w:rPr>
        <w:t xml:space="preserve">Las partes convienen que </w:t>
      </w:r>
      <w:r w:rsidRPr="006E165F">
        <w:rPr>
          <w:rFonts w:ascii="Segoe UI Semilight" w:eastAsia="Times New Roman" w:hAnsi="Segoe UI Semilight" w:cs="Segoe UI Semilight"/>
          <w:b/>
          <w:bCs/>
          <w:sz w:val="20"/>
          <w:szCs w:val="20"/>
          <w:lang w:val="es-ES_tradnl" w:eastAsia="ko-KR"/>
        </w:rPr>
        <w:t>PROCOLOMBIA</w:t>
      </w:r>
      <w:r w:rsidRPr="006E165F">
        <w:rPr>
          <w:rFonts w:ascii="Segoe UI Semilight" w:eastAsia="Times New Roman" w:hAnsi="Segoe UI Semilight" w:cs="Segoe UI Semilight"/>
          <w:bCs/>
          <w:sz w:val="20"/>
          <w:szCs w:val="20"/>
          <w:lang w:val="es-ES_tradnl" w:eastAsia="ko-KR"/>
        </w:rPr>
        <w:t xml:space="preserve"> podrá negar o aplazar el pago total o parcial de la factura o cuenta de cobro cuando se presente uno cualquiera de los siguientes eventos:</w:t>
      </w:r>
    </w:p>
    <w:p w14:paraId="23420B06"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ES_tradnl" w:eastAsia="ko-KR"/>
        </w:rPr>
      </w:pPr>
    </w:p>
    <w:p w14:paraId="37ADAB77"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Cuando la obligación respectiva haya sido cancelada con anterioridad.</w:t>
      </w:r>
    </w:p>
    <w:p w14:paraId="1C97B63F"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se cite en forma incorrecta el NIT o el nombre del obligado al pago.  </w:t>
      </w:r>
    </w:p>
    <w:p w14:paraId="03374357"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Cuando el contenido de la factura o cuenta de cobro no esté de acuerdo con las condiciones del contrato.</w:t>
      </w:r>
    </w:p>
    <w:p w14:paraId="7A1F19C6"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la factura o cuenta de cobro se radique enmendado o alterado en su contenido original y con ello se altere el concepto o el valor real del mismo. </w:t>
      </w:r>
    </w:p>
    <w:p w14:paraId="162CB17A"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Cuando se presente la factura o cuenta de corbo sin el lleno de los requisitos que fije la ley o regulación tributaria.</w:t>
      </w:r>
    </w:p>
    <w:p w14:paraId="4BA15921"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Cuando no se presente el original de la factura o cuenta de cobro, no obstante, en casos extraordinarios el pago podrá causarse con la copia, debiendo entregar el original en el momento del pago.</w:t>
      </w:r>
    </w:p>
    <w:p w14:paraId="07E52F98"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no se haya aceptado el bien o servicio por el supervisor del contrato. </w:t>
      </w:r>
    </w:p>
    <w:p w14:paraId="7E5F7D35"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el supervisor haya presentado reclamo escrito sobre el bien o servicio, dentro de los tres (3) días calendario siguientes a la recepción de la factura o cuenta de cobro. </w:t>
      </w:r>
    </w:p>
    <w:p w14:paraId="305353CA"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se pretenda el cobro de la factura por un tercero distinto del emisor, que no haya cumplido con el aviso previo o los demás requisitos de la Ley 1231 de 2008. Para que la factura, pueda endosarse el vendedor o emisor debe haber dejado constancia expresa de su intención en el título y solo podrá endosarse una vez aceptado el título. </w:t>
      </w:r>
    </w:p>
    <w:p w14:paraId="07C237D7"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reciba orden de autoridad competente que suspenda la circulación de la factura o cuenta de cobro, o afecte los derechos relacionados con la misma o con el negocio causal que le dio origen. </w:t>
      </w:r>
    </w:p>
    <w:p w14:paraId="40E4E336" w14:textId="77777777" w:rsidR="004247BD" w:rsidRPr="006E165F" w:rsidRDefault="004247BD" w:rsidP="006E165F">
      <w:pPr>
        <w:numPr>
          <w:ilvl w:val="0"/>
          <w:numId w:val="2"/>
        </w:num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 xml:space="preserve">Cuando el </w:t>
      </w:r>
      <w:r w:rsidRPr="006E165F">
        <w:rPr>
          <w:rFonts w:ascii="Segoe UI Semilight" w:eastAsia="Times New Roman" w:hAnsi="Segoe UI Semilight" w:cs="Segoe UI Semilight"/>
          <w:b/>
          <w:sz w:val="20"/>
          <w:szCs w:val="20"/>
          <w:lang w:eastAsia="ko-KR"/>
        </w:rPr>
        <w:t>CONTRATISTA</w:t>
      </w:r>
      <w:r w:rsidRPr="006E165F">
        <w:rPr>
          <w:rFonts w:ascii="Segoe UI Semilight" w:eastAsia="Times New Roman" w:hAnsi="Segoe UI Semilight" w:cs="Segoe UI Semilight"/>
          <w:sz w:val="20"/>
          <w:szCs w:val="20"/>
          <w:lang w:eastAsia="ko-KR"/>
        </w:rPr>
        <w:t xml:space="preserve"> no haya cumplido con alguna obligación contenida en el contrato a satisfacción de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sz w:val="20"/>
          <w:szCs w:val="20"/>
          <w:lang w:eastAsia="ko-KR"/>
        </w:rPr>
        <w:t>.</w:t>
      </w:r>
    </w:p>
    <w:p w14:paraId="27ED599F"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
          <w:bCs/>
          <w:sz w:val="20"/>
          <w:szCs w:val="20"/>
          <w:lang w:val="es-ES_tradnl" w:eastAsia="ko-KR"/>
        </w:rPr>
      </w:pPr>
    </w:p>
    <w:p w14:paraId="5793FBC8"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Cs/>
          <w:sz w:val="20"/>
          <w:szCs w:val="20"/>
          <w:lang w:val="es-ES_tradnl" w:eastAsia="ko-KR"/>
        </w:rPr>
      </w:pPr>
      <w:r w:rsidRPr="006E165F">
        <w:rPr>
          <w:rFonts w:ascii="Segoe UI Semilight" w:eastAsia="Times New Roman" w:hAnsi="Segoe UI Semilight" w:cs="Segoe UI Semilight"/>
          <w:b/>
          <w:bCs/>
          <w:sz w:val="20"/>
          <w:szCs w:val="20"/>
          <w:lang w:val="es-ES_tradnl" w:eastAsia="ko-KR"/>
        </w:rPr>
        <w:t>PARÁGRAFO QUINTO:</w:t>
      </w:r>
      <w:r w:rsidRPr="006E165F">
        <w:rPr>
          <w:rFonts w:ascii="Segoe UI Semilight" w:eastAsia="Times New Roman" w:hAnsi="Segoe UI Semilight" w:cs="Segoe UI Semilight"/>
          <w:bCs/>
          <w:sz w:val="20"/>
          <w:szCs w:val="20"/>
          <w:lang w:val="es-ES_tradnl" w:eastAsia="ko-KR"/>
        </w:rPr>
        <w:t xml:space="preserve"> Los pagos se realizarán dentro de los treinta (30) días calendario siguientes a la radicación de la factura, mediante radicación al correo electrónico factura.electronica@fiducoldex.com.co, o en las oficinas de FIDUCOLDEX vocera de PROCOLOMBIA, ubicadas en la Calle 28 No. 13 A 24 Piso 6° de la ciudad de Bogotá D.C., el pago se efectuará mediante consignación en la cuenta que indique el CONTRATISTA en la respectiva factura y/o en el Formato de Inscripción de Proveedores.</w:t>
      </w:r>
    </w:p>
    <w:p w14:paraId="632F0B62"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ES_tradnl" w:eastAsia="ko-KR"/>
        </w:rPr>
      </w:pPr>
    </w:p>
    <w:p w14:paraId="1ED4A5BD" w14:textId="77777777" w:rsidR="004247BD" w:rsidRPr="006E165F" w:rsidRDefault="004247BD" w:rsidP="006E165F">
      <w:pPr>
        <w:spacing w:after="0" w:line="240" w:lineRule="auto"/>
        <w:contextualSpacing/>
        <w:jc w:val="both"/>
        <w:rPr>
          <w:rFonts w:ascii="Segoe UI Semilight" w:eastAsia="Times New Roman" w:hAnsi="Segoe UI Semilight" w:cs="Segoe UI Semilight"/>
          <w:bCs/>
          <w:sz w:val="20"/>
          <w:szCs w:val="20"/>
          <w:lang w:val="es-ES_tradnl" w:eastAsia="ko-KR"/>
        </w:rPr>
      </w:pPr>
      <w:r w:rsidRPr="006E165F">
        <w:rPr>
          <w:rFonts w:ascii="Segoe UI Semilight" w:eastAsia="Times New Roman" w:hAnsi="Segoe UI Semilight" w:cs="Segoe UI Semilight"/>
          <w:b/>
          <w:bCs/>
          <w:sz w:val="20"/>
          <w:szCs w:val="20"/>
          <w:lang w:val="es-ES_tradnl" w:eastAsia="ko-KR"/>
        </w:rPr>
        <w:t xml:space="preserve">PARÁGRAFO SEXTO – IMPUESTOS: </w:t>
      </w:r>
      <w:r w:rsidRPr="006E165F">
        <w:rPr>
          <w:rFonts w:ascii="Segoe UI Semilight" w:eastAsia="Times New Roman" w:hAnsi="Segoe UI Semilight" w:cs="Segoe UI Semilight"/>
          <w:bCs/>
          <w:sz w:val="20"/>
          <w:szCs w:val="20"/>
          <w:lang w:val="es-ES_tradnl" w:eastAsia="ko-KR"/>
        </w:rPr>
        <w:t xml:space="preserve">Todos los impuestos, tasas y contribuciones que se puedan causar de la celebración, ejecución y/o liquidación del presente contrato, serán de cargo exclusivo del </w:t>
      </w:r>
      <w:r w:rsidRPr="006E165F">
        <w:rPr>
          <w:rFonts w:ascii="Segoe UI Semilight" w:eastAsia="Times New Roman" w:hAnsi="Segoe UI Semilight" w:cs="Segoe UI Semilight"/>
          <w:b/>
          <w:bCs/>
          <w:sz w:val="20"/>
          <w:szCs w:val="20"/>
          <w:lang w:val="es-ES_tradnl" w:eastAsia="ko-KR"/>
        </w:rPr>
        <w:t xml:space="preserve">CONTRATISTA. </w:t>
      </w:r>
      <w:r w:rsidRPr="006E165F">
        <w:rPr>
          <w:rFonts w:ascii="Segoe UI Semilight" w:hAnsi="Segoe UI Semilight" w:cs="Segoe UI Semilight"/>
          <w:sz w:val="20"/>
          <w:szCs w:val="20"/>
        </w:rPr>
        <w:t xml:space="preserve">En caso de que durante la ejecución del contrato existan otros gravámenes que actualmente no estén contemplados por la legislación colombiana y que se deban aplicar a este tipo de negocios, serán </w:t>
      </w:r>
      <w:r w:rsidRPr="006E165F">
        <w:rPr>
          <w:rFonts w:ascii="Segoe UI Semilight" w:hAnsi="Segoe UI Semilight" w:cs="Segoe UI Semilight"/>
          <w:sz w:val="20"/>
          <w:szCs w:val="20"/>
          <w:lang w:val="es-ES_tradnl"/>
        </w:rPr>
        <w:t>asumidos por quien corresponda según la ley o en su defecto por partes iguales.</w:t>
      </w:r>
    </w:p>
    <w:p w14:paraId="5EE71628" w14:textId="77777777" w:rsidR="004247BD" w:rsidRPr="006E165F" w:rsidRDefault="004247BD" w:rsidP="006E165F">
      <w:pPr>
        <w:tabs>
          <w:tab w:val="left" w:pos="426"/>
        </w:tabs>
        <w:spacing w:after="0" w:line="240" w:lineRule="auto"/>
        <w:contextualSpacing/>
        <w:jc w:val="both"/>
        <w:rPr>
          <w:rFonts w:ascii="Segoe UI Semilight" w:eastAsia="Times New Roman" w:hAnsi="Segoe UI Semilight" w:cs="Segoe UI Semilight"/>
          <w:sz w:val="20"/>
          <w:szCs w:val="20"/>
          <w:lang w:eastAsia="ko-KR"/>
        </w:rPr>
      </w:pPr>
    </w:p>
    <w:p w14:paraId="6249D5D8"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b/>
          <w:sz w:val="20"/>
          <w:szCs w:val="20"/>
          <w:lang w:val="es-ES_tradnl" w:eastAsia="ko-KR"/>
        </w:rPr>
        <w:lastRenderedPageBreak/>
        <w:t xml:space="preserve">CLÁUSULA SÉPTIMA – </w:t>
      </w:r>
      <w:r w:rsidRPr="006E165F">
        <w:rPr>
          <w:rFonts w:ascii="Segoe UI Semilight" w:eastAsia="Times New Roman" w:hAnsi="Segoe UI Semilight" w:cs="Segoe UI Semilight"/>
          <w:b/>
          <w:sz w:val="20"/>
          <w:szCs w:val="20"/>
          <w:lang w:eastAsia="ko-KR"/>
        </w:rPr>
        <w:t>GARANTÍAS: EL CONTRATISTA</w:t>
      </w:r>
      <w:r w:rsidRPr="006E165F">
        <w:rPr>
          <w:rFonts w:ascii="Segoe UI Semilight" w:eastAsia="Times New Roman" w:hAnsi="Segoe UI Semilight" w:cs="Segoe UI Semilight"/>
          <w:sz w:val="20"/>
          <w:szCs w:val="20"/>
          <w:lang w:eastAsia="ko-KR"/>
        </w:rPr>
        <w:t xml:space="preserve"> se obliga a constituir a favor de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sz w:val="20"/>
          <w:szCs w:val="20"/>
          <w:lang w:eastAsia="ko-KR"/>
        </w:rPr>
        <w:t xml:space="preserve">, en Formato para Particulares, una Póliza de Seguro para amparar el cumplimiento de la totalidad de las obligaciones contractuales, cuyo beneficiario debe ser la </w:t>
      </w:r>
      <w:r w:rsidRPr="006E165F">
        <w:rPr>
          <w:rFonts w:ascii="Segoe UI Semilight" w:eastAsia="Times New Roman" w:hAnsi="Segoe UI Semilight" w:cs="Segoe UI Semilight"/>
          <w:b/>
          <w:sz w:val="20"/>
          <w:szCs w:val="20"/>
          <w:lang w:val="es-ES_tradnl" w:eastAsia="ko-KR"/>
        </w:rPr>
        <w:t>FIDUCIARIA COLOMBIANA DE COMERCIO EXTERIOR S.A. – FIDUCOLDEX COMO VOCERA DE</w:t>
      </w:r>
      <w:r w:rsidRPr="006E165F">
        <w:rPr>
          <w:rFonts w:ascii="Segoe UI Semilight" w:eastAsia="Times New Roman" w:hAnsi="Segoe UI Semilight" w:cs="Segoe UI Semilight"/>
          <w:sz w:val="20"/>
          <w:szCs w:val="20"/>
          <w:lang w:val="es-ES_tradnl" w:eastAsia="ko-KR"/>
        </w:rPr>
        <w:t xml:space="preserve">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b/>
          <w:bCs/>
          <w:sz w:val="20"/>
          <w:szCs w:val="20"/>
          <w:lang w:eastAsia="ko-KR"/>
        </w:rPr>
        <w:t xml:space="preserve"> </w:t>
      </w:r>
      <w:r w:rsidRPr="006E165F">
        <w:rPr>
          <w:rFonts w:ascii="Segoe UI Semilight" w:eastAsia="Times New Roman" w:hAnsi="Segoe UI Semilight" w:cs="Segoe UI Semilight"/>
          <w:sz w:val="20"/>
          <w:szCs w:val="20"/>
          <w:lang w:eastAsia="ko-KR"/>
        </w:rPr>
        <w:t xml:space="preserve">con </w:t>
      </w:r>
      <w:r w:rsidRPr="006E165F">
        <w:rPr>
          <w:rFonts w:ascii="Segoe UI Semilight" w:eastAsia="Times New Roman" w:hAnsi="Segoe UI Semilight" w:cs="Segoe UI Semilight"/>
          <w:b/>
          <w:bCs/>
          <w:sz w:val="20"/>
          <w:szCs w:val="20"/>
          <w:lang w:eastAsia="ko-KR"/>
        </w:rPr>
        <w:t>NIT 830.054.060–5</w:t>
      </w:r>
      <w:r w:rsidRPr="006E165F">
        <w:rPr>
          <w:rFonts w:ascii="Segoe UI Semilight" w:eastAsia="Times New Roman" w:hAnsi="Segoe UI Semilight" w:cs="Segoe UI Semilight"/>
          <w:sz w:val="20"/>
          <w:szCs w:val="20"/>
          <w:lang w:eastAsia="ko-KR"/>
        </w:rPr>
        <w:t xml:space="preserve">. La póliza deberá ser expedida por una compañía de Seguros legalmente autorizada para funcionar en Colombia, que ampare: </w:t>
      </w:r>
    </w:p>
    <w:p w14:paraId="459DAD17"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p>
    <w:p w14:paraId="4D061B3B" w14:textId="77777777" w:rsidR="004247BD" w:rsidRPr="006E165F" w:rsidRDefault="004247BD" w:rsidP="006E165F">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6E165F">
        <w:rPr>
          <w:rFonts w:ascii="Segoe UI Semilight" w:eastAsia="Times New Roman" w:hAnsi="Segoe UI Semilight" w:cs="Segoe UI Semilight"/>
          <w:b/>
          <w:bCs/>
          <w:sz w:val="20"/>
          <w:szCs w:val="20"/>
          <w:u w:val="single"/>
          <w:lang w:eastAsia="ko-KR"/>
        </w:rPr>
        <w:t>Cumplimiento del Contrato</w:t>
      </w:r>
      <w:r w:rsidRPr="006E165F">
        <w:rPr>
          <w:rFonts w:ascii="Segoe UI Semilight" w:eastAsia="Times New Roman" w:hAnsi="Segoe UI Semilight" w:cs="Segoe UI Semilight"/>
          <w:sz w:val="20"/>
          <w:szCs w:val="20"/>
          <w:lang w:eastAsia="ko-KR"/>
        </w:rPr>
        <w:t xml:space="preserve">: Por una cuantía equivalente al veinte por ciento (20%) del valor total del Contrato incluido IVA, con una vigencia igual a la de éste y cinco (5) meses más. </w:t>
      </w:r>
    </w:p>
    <w:p w14:paraId="7E4F7208" w14:textId="77777777" w:rsidR="004247BD" w:rsidRPr="006E165F" w:rsidRDefault="004247BD" w:rsidP="006E165F">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6E165F">
        <w:rPr>
          <w:rFonts w:ascii="Segoe UI Semilight" w:hAnsi="Segoe UI Semilight" w:cs="Segoe UI Semilight"/>
          <w:b/>
          <w:sz w:val="20"/>
          <w:szCs w:val="20"/>
          <w:u w:val="single"/>
          <w:lang w:eastAsia="ko-KR"/>
        </w:rPr>
        <w:t xml:space="preserve">Calidad del bien y/o servicio: </w:t>
      </w:r>
      <w:r w:rsidRPr="006E165F">
        <w:rPr>
          <w:rFonts w:ascii="Segoe UI Semilight" w:hAnsi="Segoe UI Semilight" w:cs="Segoe UI Semilight"/>
          <w:sz w:val="20"/>
          <w:szCs w:val="20"/>
          <w:lang w:eastAsia="ko-KR"/>
        </w:rPr>
        <w:t xml:space="preserve">Por una cuantía equivalente al veinte por ciento (20%) del valor </w:t>
      </w:r>
      <w:r w:rsidRPr="006E165F">
        <w:rPr>
          <w:rFonts w:ascii="Segoe UI Semilight" w:eastAsia="Times New Roman" w:hAnsi="Segoe UI Semilight" w:cs="Segoe UI Semilight"/>
          <w:sz w:val="20"/>
          <w:szCs w:val="20"/>
          <w:lang w:eastAsia="ko-KR"/>
        </w:rPr>
        <w:t>total del Contrato incluido IVA</w:t>
      </w:r>
      <w:r w:rsidRPr="006E165F">
        <w:rPr>
          <w:rFonts w:ascii="Segoe UI Semilight" w:hAnsi="Segoe UI Semilight" w:cs="Segoe UI Semilight"/>
          <w:sz w:val="20"/>
          <w:szCs w:val="20"/>
          <w:lang w:eastAsia="ko-KR"/>
        </w:rPr>
        <w:t>, con una vigencia igual a la del mismo y cinco (5) meses más</w:t>
      </w:r>
    </w:p>
    <w:p w14:paraId="48D6A7AC" w14:textId="77777777" w:rsidR="004247BD" w:rsidRPr="006E165F" w:rsidRDefault="004247BD" w:rsidP="006E165F">
      <w:pPr>
        <w:pStyle w:val="Prrafodelista"/>
        <w:numPr>
          <w:ilvl w:val="2"/>
          <w:numId w:val="4"/>
        </w:numPr>
        <w:spacing w:after="0" w:line="240" w:lineRule="auto"/>
        <w:ind w:left="426" w:hanging="426"/>
        <w:jc w:val="both"/>
        <w:rPr>
          <w:rFonts w:ascii="Segoe UI Semilight" w:eastAsia="Times New Roman" w:hAnsi="Segoe UI Semilight" w:cs="Segoe UI Semilight"/>
          <w:b/>
          <w:sz w:val="20"/>
          <w:szCs w:val="20"/>
          <w:u w:val="single"/>
          <w:lang w:eastAsia="ko-KR"/>
        </w:rPr>
      </w:pPr>
      <w:r w:rsidRPr="006E165F">
        <w:rPr>
          <w:rFonts w:ascii="Segoe UI Semilight" w:eastAsia="Times New Roman" w:hAnsi="Segoe UI Semilight" w:cs="Segoe UI Semilight"/>
          <w:b/>
          <w:bCs/>
          <w:sz w:val="20"/>
          <w:szCs w:val="20"/>
          <w:u w:val="single"/>
          <w:lang w:eastAsia="ko-KR"/>
        </w:rPr>
        <w:t>Pago de salarios y prestaciones sociales</w:t>
      </w:r>
      <w:r w:rsidRPr="006E165F">
        <w:rPr>
          <w:rFonts w:ascii="Segoe UI Semilight" w:eastAsia="Times New Roman" w:hAnsi="Segoe UI Semilight" w:cs="Segoe UI Semilight"/>
          <w:sz w:val="20"/>
          <w:szCs w:val="20"/>
          <w:lang w:eastAsia="ko-KR"/>
        </w:rPr>
        <w:t>: Por una cuantía equivalente al cinco por ciento (5%) del valor total del Contrato incluido IVA, con una vigencia igual a la de éste y treinta y siete (37) meses más.</w:t>
      </w:r>
    </w:p>
    <w:p w14:paraId="6DEB5A9B" w14:textId="77777777" w:rsidR="004247BD" w:rsidRPr="006E165F" w:rsidRDefault="004247BD" w:rsidP="006E165F">
      <w:pPr>
        <w:spacing w:after="0" w:line="240" w:lineRule="auto"/>
        <w:ind w:left="720"/>
        <w:contextualSpacing/>
        <w:jc w:val="both"/>
        <w:rPr>
          <w:rFonts w:ascii="Segoe UI Semilight" w:eastAsia="Times New Roman" w:hAnsi="Segoe UI Semilight" w:cs="Segoe UI Semilight"/>
          <w:sz w:val="20"/>
          <w:szCs w:val="20"/>
          <w:lang w:eastAsia="ko-KR"/>
        </w:rPr>
      </w:pPr>
    </w:p>
    <w:p w14:paraId="78FFE670" w14:textId="77777777" w:rsidR="004247BD" w:rsidRPr="006E165F" w:rsidRDefault="004247BD" w:rsidP="006E165F">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r w:rsidRPr="006E165F">
        <w:rPr>
          <w:rFonts w:ascii="Segoe UI Semilight" w:eastAsia="Times New Roman" w:hAnsi="Segoe UI Semilight" w:cs="Segoe UI Semilight"/>
          <w:b/>
          <w:bCs/>
          <w:color w:val="000000"/>
          <w:sz w:val="20"/>
          <w:szCs w:val="20"/>
          <w:lang w:eastAsia="es-CO"/>
        </w:rPr>
        <w:t xml:space="preserve">PARAGRAFO PRIMERO: </w:t>
      </w:r>
      <w:r w:rsidRPr="006E165F">
        <w:rPr>
          <w:rFonts w:ascii="Segoe UI Semilight" w:eastAsia="Times New Roman" w:hAnsi="Segoe UI Semilight" w:cs="Segoe UI Semilight"/>
          <w:bCs/>
          <w:color w:val="000000"/>
          <w:sz w:val="20"/>
          <w:szCs w:val="20"/>
          <w:lang w:eastAsia="es-CO"/>
        </w:rPr>
        <w:t xml:space="preserve">Estará a cargo del </w:t>
      </w:r>
      <w:r w:rsidRPr="006E165F">
        <w:rPr>
          <w:rFonts w:ascii="Segoe UI Semilight" w:eastAsia="Times New Roman" w:hAnsi="Segoe UI Semilight" w:cs="Segoe UI Semilight"/>
          <w:b/>
          <w:bCs/>
          <w:color w:val="000000"/>
          <w:sz w:val="20"/>
          <w:szCs w:val="20"/>
          <w:lang w:eastAsia="es-CO"/>
        </w:rPr>
        <w:t>CONTRATISTA</w:t>
      </w:r>
      <w:r w:rsidRPr="006E165F">
        <w:rPr>
          <w:rFonts w:ascii="Segoe UI Semilight" w:eastAsia="Times New Roman" w:hAnsi="Segoe UI Semilight" w:cs="Segoe UI Semilight"/>
          <w:bCs/>
          <w:color w:val="000000"/>
          <w:sz w:val="20"/>
          <w:szCs w:val="20"/>
          <w:lang w:eastAsia="es-CO"/>
        </w:rPr>
        <w:t xml:space="preserve">, el pago oportuno de las primas y erogaciones de constitución y mantenimiento de la póliza, por lo que debe acompañar a la misma, el recibo de pago de la prima o su equivalente, así como las condiciones generales. </w:t>
      </w:r>
    </w:p>
    <w:p w14:paraId="0C3859E4" w14:textId="77777777" w:rsidR="004247BD" w:rsidRPr="006E165F" w:rsidRDefault="004247BD" w:rsidP="006E165F">
      <w:pPr>
        <w:widowControl w:val="0"/>
        <w:autoSpaceDE w:val="0"/>
        <w:autoSpaceDN w:val="0"/>
        <w:adjustRightInd w:val="0"/>
        <w:spacing w:after="0" w:line="240" w:lineRule="auto"/>
        <w:contextualSpacing/>
        <w:jc w:val="both"/>
        <w:rPr>
          <w:rFonts w:ascii="Segoe UI Semilight" w:eastAsia="Times New Roman" w:hAnsi="Segoe UI Semilight" w:cs="Segoe UI Semilight"/>
          <w:bCs/>
          <w:color w:val="000000"/>
          <w:sz w:val="20"/>
          <w:szCs w:val="20"/>
          <w:lang w:eastAsia="es-CO"/>
        </w:rPr>
      </w:pPr>
    </w:p>
    <w:p w14:paraId="68DD3566" w14:textId="77777777" w:rsidR="004247BD" w:rsidRPr="006E165F" w:rsidRDefault="004247BD" w:rsidP="006E165F">
      <w:pPr>
        <w:widowControl w:val="0"/>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b/>
          <w:bCs/>
          <w:color w:val="000000"/>
          <w:sz w:val="20"/>
          <w:szCs w:val="20"/>
          <w:lang w:eastAsia="es-CO"/>
        </w:rPr>
        <w:t>PARAGRAFO SEGUNDO:</w:t>
      </w:r>
      <w:r w:rsidRPr="006E165F">
        <w:rPr>
          <w:rFonts w:ascii="Segoe UI Semilight" w:eastAsia="Times New Roman" w:hAnsi="Segoe UI Semilight" w:cs="Segoe UI Semilight"/>
          <w:bCs/>
          <w:color w:val="000000"/>
          <w:sz w:val="20"/>
          <w:szCs w:val="20"/>
          <w:lang w:eastAsia="es-CO"/>
        </w:rPr>
        <w:t xml:space="preserve"> </w:t>
      </w:r>
      <w:r w:rsidRPr="006E165F">
        <w:rPr>
          <w:rFonts w:ascii="Segoe UI Semilight" w:eastAsia="Times New Roman" w:hAnsi="Segoe UI Semilight" w:cs="Segoe UI Semilight"/>
          <w:sz w:val="20"/>
          <w:szCs w:val="20"/>
          <w:lang w:eastAsia="ko-KR"/>
        </w:rPr>
        <w:t xml:space="preserve">En caso de que haya necesidad de adicionar, prorrogar o suspender la ejecución, el </w:t>
      </w:r>
      <w:r w:rsidRPr="006E165F">
        <w:rPr>
          <w:rFonts w:ascii="Segoe UI Semilight" w:eastAsia="Times New Roman" w:hAnsi="Segoe UI Semilight" w:cs="Segoe UI Semilight"/>
          <w:b/>
          <w:sz w:val="20"/>
          <w:szCs w:val="20"/>
          <w:lang w:eastAsia="ko-KR"/>
        </w:rPr>
        <w:t>CONTRATISTA</w:t>
      </w:r>
      <w:r w:rsidRPr="006E165F">
        <w:rPr>
          <w:rFonts w:ascii="Segoe UI Semilight" w:eastAsia="Times New Roman" w:hAnsi="Segoe UI Semilight" w:cs="Segoe UI Semilight"/>
          <w:sz w:val="20"/>
          <w:szCs w:val="20"/>
          <w:lang w:eastAsia="ko-KR"/>
        </w:rPr>
        <w:t xml:space="preserve"> se obliga a modificar las garantías de acuerdo con lo establecido en el contrato y en las normas legales vigentes sobre la materia.</w:t>
      </w:r>
    </w:p>
    <w:p w14:paraId="09568564"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p>
    <w:p w14:paraId="5748000E"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eastAsia="Times New Roman" w:hAnsi="Segoe UI Semilight" w:cs="Segoe UI Semilight"/>
          <w:b/>
          <w:sz w:val="20"/>
          <w:szCs w:val="20"/>
          <w:lang w:eastAsia="ko-KR"/>
        </w:rPr>
        <w:t xml:space="preserve">CLÁUSULA OCTAVA – CLÁUSULA PENAL DE APREMIO: </w:t>
      </w:r>
      <w:r w:rsidRPr="006E165F">
        <w:rPr>
          <w:rFonts w:ascii="Segoe UI Semilight" w:hAnsi="Segoe UI Semilight" w:cs="Segoe UI Semilight"/>
          <w:b/>
          <w:sz w:val="20"/>
          <w:szCs w:val="20"/>
        </w:rPr>
        <w:t xml:space="preserve">PROCOLOMBIA </w:t>
      </w:r>
      <w:r w:rsidRPr="006E165F">
        <w:rPr>
          <w:rFonts w:ascii="Segoe UI Semilight" w:hAnsi="Segoe UI Semilight" w:cs="Segoe UI Semilight"/>
          <w:sz w:val="20"/>
          <w:szCs w:val="20"/>
        </w:rPr>
        <w:t xml:space="preserve">aplicará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apremios diarios del cero punto cinco por ciento (0.5%) del valor del contrato, sin que su imposición pueda superar el quince por ciento (15%) del valor del contrato, en los siguientes eventos:</w:t>
      </w:r>
    </w:p>
    <w:p w14:paraId="0036F1CE"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 </w:t>
      </w:r>
    </w:p>
    <w:p w14:paraId="56E721B5" w14:textId="77777777" w:rsidR="004247BD" w:rsidRPr="006E165F" w:rsidRDefault="004247BD" w:rsidP="006E165F">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Por el retardo o incumplimiento de cualquiera de las obligaciones a cargo del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estipuladas en el contrato.</w:t>
      </w:r>
    </w:p>
    <w:p w14:paraId="7C050D98" w14:textId="77777777" w:rsidR="004247BD" w:rsidRPr="006E165F" w:rsidRDefault="004247BD" w:rsidP="006E165F">
      <w:pPr>
        <w:numPr>
          <w:ilvl w:val="0"/>
          <w:numId w:val="3"/>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Por el cumplimiento imperfecto de las obligaciones a cargo del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w:t>
      </w:r>
    </w:p>
    <w:p w14:paraId="68E77D92"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Semilight" w:hAnsi="Segoe UI Semilight" w:cs="Segoe UI Semilight"/>
          <w:sz w:val="20"/>
          <w:szCs w:val="20"/>
        </w:rPr>
      </w:pPr>
    </w:p>
    <w:p w14:paraId="13C945E6"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La cláusula penal de apremio se aplicará siempre que la causa que le da origen no haya sido subsanada dentro de los tres (3) días hábiles siguientes a la notificación de su ocurrencia por parte de </w:t>
      </w:r>
      <w:r w:rsidRPr="006E165F">
        <w:rPr>
          <w:rFonts w:ascii="Segoe UI Semilight" w:hAnsi="Segoe UI Semilight" w:cs="Segoe UI Semilight"/>
          <w:b/>
          <w:sz w:val="20"/>
          <w:szCs w:val="20"/>
        </w:rPr>
        <w:t>PROCOLOMBIA</w:t>
      </w:r>
      <w:r w:rsidRPr="006E165F">
        <w:rPr>
          <w:rFonts w:ascii="Segoe UI Semilight" w:hAnsi="Segoe UI Semilight" w:cs="Segoe UI Semilight"/>
          <w:sz w:val="20"/>
          <w:szCs w:val="20"/>
        </w:rPr>
        <w:t xml:space="preserve">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w:t>
      </w:r>
    </w:p>
    <w:p w14:paraId="2B8B45B3"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p>
    <w:p w14:paraId="18FD9FE6"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Se aplicará un apremio diario hasta que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cese la conducta que dio origen a éste.</w:t>
      </w:r>
    </w:p>
    <w:p w14:paraId="54EBF30D"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p>
    <w:p w14:paraId="7AD811E9"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r w:rsidRPr="006E165F">
        <w:rPr>
          <w:rFonts w:ascii="Segoe UI Semilight" w:eastAsia="Times New Roman" w:hAnsi="Segoe UI Semilight" w:cs="Segoe UI Semilight"/>
          <w:sz w:val="20"/>
          <w:szCs w:val="20"/>
          <w:lang w:val="es-ES" w:eastAsia="ko-KR"/>
        </w:rPr>
        <w:t xml:space="preserve">La estipulación y el pago de esta cláusula penal dejan a salvo el derecho de </w:t>
      </w:r>
      <w:r w:rsidRPr="006E165F">
        <w:rPr>
          <w:rFonts w:ascii="Segoe UI Semilight" w:eastAsia="Times New Roman" w:hAnsi="Segoe UI Semilight" w:cs="Segoe UI Semilight"/>
          <w:b/>
          <w:sz w:val="20"/>
          <w:szCs w:val="20"/>
          <w:lang w:val="es-ES" w:eastAsia="ko-KR"/>
        </w:rPr>
        <w:t xml:space="preserve">PROCOLOMBIA </w:t>
      </w:r>
      <w:r w:rsidRPr="006E165F">
        <w:rPr>
          <w:rFonts w:ascii="Segoe UI Semilight" w:eastAsia="Times New Roman" w:hAnsi="Segoe UI Semilight" w:cs="Segoe UI Semilight"/>
          <w:sz w:val="20"/>
          <w:szCs w:val="20"/>
          <w:lang w:val="es-ES" w:eastAsia="ko-KR"/>
        </w:rPr>
        <w:t xml:space="preserve">de exigir acumulativamente con ella el cumplimiento del contrato; no obstante, </w:t>
      </w:r>
      <w:r w:rsidRPr="006E165F">
        <w:rPr>
          <w:rFonts w:ascii="Segoe UI Semilight" w:eastAsia="Times New Roman" w:hAnsi="Segoe UI Semilight" w:cs="Segoe UI Semilight"/>
          <w:sz w:val="20"/>
          <w:szCs w:val="20"/>
          <w:lang w:eastAsia="es-CO"/>
        </w:rPr>
        <w:t xml:space="preserve">si el monto total de las sumas a cargo del </w:t>
      </w:r>
      <w:r w:rsidRPr="006E165F">
        <w:rPr>
          <w:rFonts w:ascii="Segoe UI Semilight" w:eastAsia="Times New Roman" w:hAnsi="Segoe UI Semilight" w:cs="Segoe UI Semilight"/>
          <w:b/>
          <w:bCs/>
          <w:sz w:val="20"/>
          <w:szCs w:val="20"/>
          <w:lang w:eastAsia="es-CO"/>
        </w:rPr>
        <w:t>CONTRATISTA</w:t>
      </w:r>
      <w:r w:rsidRPr="006E165F">
        <w:rPr>
          <w:rFonts w:ascii="Segoe UI Semilight" w:eastAsia="Times New Roman" w:hAnsi="Segoe UI Semilight" w:cs="Segoe UI Semilight"/>
          <w:sz w:val="20"/>
          <w:szCs w:val="20"/>
          <w:lang w:eastAsia="es-CO"/>
        </w:rPr>
        <w:t xml:space="preserve"> por razón de esta cláusula penal de apremio fuere igual al quince por ciento (15%) del valor total del presente </w:t>
      </w:r>
      <w:r w:rsidRPr="006E165F">
        <w:rPr>
          <w:rFonts w:ascii="Segoe UI Semilight" w:eastAsia="Times New Roman" w:hAnsi="Segoe UI Semilight" w:cs="Segoe UI Semilight"/>
          <w:b/>
          <w:bCs/>
          <w:sz w:val="20"/>
          <w:szCs w:val="20"/>
          <w:lang w:eastAsia="es-CO"/>
        </w:rPr>
        <w:t>Contrato</w:t>
      </w:r>
      <w:r w:rsidRPr="006E165F">
        <w:rPr>
          <w:rFonts w:ascii="Segoe UI Semilight" w:eastAsia="Times New Roman" w:hAnsi="Segoe UI Semilight" w:cs="Segoe UI Semilight"/>
          <w:sz w:val="20"/>
          <w:szCs w:val="20"/>
          <w:lang w:eastAsia="es-CO"/>
        </w:rPr>
        <w:t xml:space="preserve">, se constituye en incumplimiento total y </w:t>
      </w:r>
      <w:r w:rsidRPr="006E165F">
        <w:rPr>
          <w:rFonts w:ascii="Segoe UI Semilight" w:eastAsia="Times New Roman" w:hAnsi="Segoe UI Semilight" w:cs="Segoe UI Semilight"/>
          <w:b/>
          <w:bCs/>
          <w:sz w:val="20"/>
          <w:szCs w:val="20"/>
          <w:lang w:eastAsia="es-CO"/>
        </w:rPr>
        <w:t>PROCOLOMBIA</w:t>
      </w:r>
      <w:r w:rsidRPr="006E165F">
        <w:rPr>
          <w:rFonts w:ascii="Segoe UI Semilight" w:eastAsia="Times New Roman" w:hAnsi="Segoe UI Semilight" w:cs="Segoe UI Semilight"/>
          <w:sz w:val="20"/>
          <w:szCs w:val="20"/>
          <w:lang w:eastAsia="es-CO"/>
        </w:rPr>
        <w:t xml:space="preserve"> podrá dar por terminado anticipadamente el presente contrato</w:t>
      </w:r>
    </w:p>
    <w:p w14:paraId="4E340FD4"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3E501F58"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acepta que </w:t>
      </w:r>
      <w:r w:rsidRPr="006E165F">
        <w:rPr>
          <w:rFonts w:ascii="Segoe UI Semilight" w:hAnsi="Segoe UI Semilight" w:cs="Segoe UI Semilight"/>
          <w:b/>
          <w:sz w:val="20"/>
          <w:szCs w:val="20"/>
        </w:rPr>
        <w:t>PROCOLOMBIA</w:t>
      </w:r>
      <w:r w:rsidRPr="006E165F">
        <w:rPr>
          <w:rFonts w:ascii="Segoe UI Semilight" w:hAnsi="Segoe UI Semilight" w:cs="Segoe UI Semilight"/>
          <w:sz w:val="20"/>
          <w:szCs w:val="20"/>
        </w:rPr>
        <w:t xml:space="preserve"> compense (descuente) en los términos del artículo 1914 del Código Civil, el valor de las multas consagradas en la presente cláusula de las sumas que le adeude a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en virtud del presente contrato o de cualquier otro que se haya suscrito entre las mismas </w:t>
      </w:r>
      <w:r w:rsidRPr="006E165F">
        <w:rPr>
          <w:rFonts w:ascii="Segoe UI Semilight" w:hAnsi="Segoe UI Semilight" w:cs="Segoe UI Semilight"/>
          <w:sz w:val="20"/>
          <w:szCs w:val="20"/>
        </w:rPr>
        <w:lastRenderedPageBreak/>
        <w:t xml:space="preserve">partes o por cualquier otro concepto, sin necesidad de requerimiento alguno, judicial o extrajudicial, cuando la multa o sanción contractual no sea pagada dentro de los quince (15) días calendario siguientes a la fecha en que </w:t>
      </w:r>
      <w:r w:rsidRPr="006E165F">
        <w:rPr>
          <w:rFonts w:ascii="Segoe UI Semilight" w:hAnsi="Segoe UI Semilight" w:cs="Segoe UI Semilight"/>
          <w:b/>
          <w:sz w:val="20"/>
          <w:szCs w:val="20"/>
        </w:rPr>
        <w:t>PROCOLOMBIA</w:t>
      </w:r>
      <w:r w:rsidRPr="006E165F">
        <w:rPr>
          <w:rFonts w:ascii="Segoe UI Semilight" w:hAnsi="Segoe UI Semilight" w:cs="Segoe UI Semilight"/>
          <w:sz w:val="20"/>
          <w:szCs w:val="20"/>
        </w:rPr>
        <w:t xml:space="preserve"> le notificó por escrito su causación y valor. </w:t>
      </w:r>
    </w:p>
    <w:p w14:paraId="22CF38F4"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p>
    <w:p w14:paraId="02C8B525"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eastAsia="es-CO"/>
        </w:rPr>
      </w:pPr>
      <w:r w:rsidRPr="006E165F">
        <w:rPr>
          <w:rFonts w:ascii="Segoe UI Semilight" w:eastAsia="Times New Roman" w:hAnsi="Segoe UI Semilight" w:cs="Segoe UI Semilight"/>
          <w:sz w:val="20"/>
          <w:szCs w:val="20"/>
          <w:lang w:eastAsia="es-CO"/>
        </w:rPr>
        <w:t xml:space="preserve">La presente cláusula penal de apremio no constituye una estimación anticipada de perjuicios por el incumplimiento o por el retraso en el mismo, razón por la cual </w:t>
      </w:r>
      <w:r w:rsidRPr="006E165F">
        <w:rPr>
          <w:rFonts w:ascii="Segoe UI Semilight" w:eastAsia="Times New Roman" w:hAnsi="Segoe UI Semilight" w:cs="Segoe UI Semilight"/>
          <w:b/>
          <w:bCs/>
          <w:sz w:val="20"/>
          <w:szCs w:val="20"/>
          <w:lang w:eastAsia="es-CO"/>
        </w:rPr>
        <w:t>PROCOLOMBIA</w:t>
      </w:r>
      <w:r w:rsidRPr="006E165F">
        <w:rPr>
          <w:rFonts w:ascii="Segoe UI Semilight" w:eastAsia="Times New Roman" w:hAnsi="Segoe UI Semilight" w:cs="Segoe UI Semilight"/>
          <w:sz w:val="20"/>
          <w:szCs w:val="20"/>
          <w:lang w:eastAsia="es-CO"/>
        </w:rPr>
        <w:t xml:space="preserve"> podrá solicitar adicionalmente, la cláusula penal pecuniaria por el incumplimiento total y si es del caso, el pago de los perjuicios que se le hubiesen causado de acuerdo con la ley. </w:t>
      </w:r>
    </w:p>
    <w:p w14:paraId="68DA1160"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color w:val="FF0000"/>
          <w:sz w:val="20"/>
          <w:szCs w:val="20"/>
          <w:lang w:val="es-ES" w:eastAsia="ko-KR"/>
        </w:rPr>
      </w:pPr>
    </w:p>
    <w:p w14:paraId="10D96DEA"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6E165F">
        <w:rPr>
          <w:rFonts w:ascii="Segoe UI Semilight" w:hAnsi="Segoe UI Semilight" w:cs="Segoe UI Semilight"/>
          <w:sz w:val="20"/>
          <w:szCs w:val="20"/>
        </w:rPr>
        <w:t xml:space="preserve">El procedimiento para la imposición de cualquier multa o sanción contractual, se surtirá respetando el debido proceso y el derecho de defensa y conforme a lo señalado en el Manual de Contratación del Fideicomiso </w:t>
      </w:r>
      <w:r w:rsidRPr="006E165F">
        <w:rPr>
          <w:rFonts w:ascii="Segoe UI Semilight" w:hAnsi="Segoe UI Semilight" w:cs="Segoe UI Semilight"/>
          <w:b/>
          <w:bCs/>
          <w:sz w:val="20"/>
          <w:szCs w:val="20"/>
        </w:rPr>
        <w:t>PROCOLOMBIA</w:t>
      </w:r>
      <w:r w:rsidRPr="006E165F">
        <w:rPr>
          <w:rFonts w:ascii="Segoe UI Semilight" w:hAnsi="Segoe UI Semilight" w:cs="Segoe UI Semilight"/>
          <w:sz w:val="20"/>
          <w:szCs w:val="20"/>
        </w:rPr>
        <w:t xml:space="preserve">, </w:t>
      </w:r>
      <w:hyperlink r:id="rId7" w:history="1">
        <w:r w:rsidRPr="006E165F">
          <w:rPr>
            <w:rStyle w:val="Hipervnculo"/>
            <w:rFonts w:ascii="Segoe UI Semilight" w:hAnsi="Segoe UI Semilight" w:cs="Segoe UI Semilight"/>
            <w:sz w:val="20"/>
            <w:szCs w:val="20"/>
          </w:rPr>
          <w:t>https://www.fiducoldex.com.co/sites/default/files/pdf/MANUAL-DE-CONTRATACION-PARA-EL-FIDEICOMISO-PROCOLOMBIA1.pdf</w:t>
        </w:r>
      </w:hyperlink>
      <w:r w:rsidRPr="006E165F">
        <w:rPr>
          <w:rFonts w:ascii="Segoe UI Semilight" w:hAnsi="Segoe UI Semilight" w:cs="Segoe UI Semilight"/>
          <w:sz w:val="20"/>
          <w:szCs w:val="20"/>
        </w:rPr>
        <w:t xml:space="preserve"> documento que el </w:t>
      </w:r>
      <w:r w:rsidRPr="006E165F">
        <w:rPr>
          <w:rFonts w:ascii="Segoe UI Semilight" w:hAnsi="Segoe UI Semilight" w:cs="Segoe UI Semilight"/>
          <w:b/>
          <w:bCs/>
          <w:sz w:val="20"/>
          <w:szCs w:val="20"/>
        </w:rPr>
        <w:t xml:space="preserve">CONTRATISTA </w:t>
      </w:r>
      <w:r w:rsidRPr="006E165F">
        <w:rPr>
          <w:rFonts w:ascii="Segoe UI Semilight" w:hAnsi="Segoe UI Semilight" w:cs="Segoe UI Semilight"/>
          <w:sz w:val="20"/>
          <w:szCs w:val="20"/>
        </w:rPr>
        <w:t xml:space="preserve">declara conocer y aceptar con la suscripción del presente contrato. </w:t>
      </w:r>
    </w:p>
    <w:p w14:paraId="005A72EB"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
          <w:sz w:val="20"/>
          <w:szCs w:val="20"/>
          <w:highlight w:val="yellow"/>
          <w:lang w:eastAsia="ko-KR"/>
        </w:rPr>
      </w:pPr>
    </w:p>
    <w:p w14:paraId="28F74ABC"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r w:rsidRPr="006E165F">
        <w:rPr>
          <w:rFonts w:ascii="Segoe UI Semilight" w:eastAsia="Times New Roman" w:hAnsi="Segoe UI Semilight" w:cs="Segoe UI Semilight"/>
          <w:b/>
          <w:sz w:val="20"/>
          <w:szCs w:val="20"/>
          <w:lang w:eastAsia="ko-KR"/>
        </w:rPr>
        <w:t xml:space="preserve">CLÁUSULA NOVENA - CLÁUSULA PENAL PECUNIARIA: </w:t>
      </w:r>
      <w:r w:rsidRPr="006E165F">
        <w:rPr>
          <w:rFonts w:ascii="Segoe UI Semilight" w:eastAsia="Times New Roman" w:hAnsi="Segoe UI Semilight" w:cs="Segoe UI Semilight"/>
          <w:sz w:val="20"/>
          <w:szCs w:val="20"/>
          <w:lang w:val="es-ES" w:eastAsia="ko-KR"/>
        </w:rPr>
        <w:t xml:space="preserve">Salvo que se trate de causas atribuibles exclusivamente al contratante, </w:t>
      </w:r>
      <w:r w:rsidRPr="006E165F">
        <w:rPr>
          <w:rFonts w:ascii="Segoe UI Semilight" w:eastAsia="Times New Roman" w:hAnsi="Segoe UI Semilight" w:cs="Segoe UI Semilight"/>
          <w:b/>
          <w:bCs/>
          <w:sz w:val="20"/>
          <w:szCs w:val="20"/>
          <w:lang w:val="es-ES" w:eastAsia="ko-KR"/>
        </w:rPr>
        <w:t>P</w:t>
      </w:r>
      <w:r w:rsidRPr="006E165F">
        <w:rPr>
          <w:rFonts w:ascii="Segoe UI Semilight" w:eastAsia="Times New Roman" w:hAnsi="Segoe UI Semilight" w:cs="Segoe UI Semilight"/>
          <w:b/>
          <w:sz w:val="20"/>
          <w:szCs w:val="20"/>
          <w:lang w:val="es-ES" w:eastAsia="ko-KR"/>
        </w:rPr>
        <w:t>RO</w:t>
      </w:r>
      <w:r w:rsidRPr="006E165F">
        <w:rPr>
          <w:rFonts w:ascii="Segoe UI Semilight" w:eastAsia="Times New Roman" w:hAnsi="Segoe UI Semilight" w:cs="Segoe UI Semilight"/>
          <w:b/>
          <w:sz w:val="20"/>
          <w:szCs w:val="20"/>
          <w:lang w:val="es-CO" w:eastAsia="ko-KR"/>
        </w:rPr>
        <w:t>COLOMBIA</w:t>
      </w:r>
      <w:r w:rsidRPr="006E165F">
        <w:rPr>
          <w:rFonts w:ascii="Segoe UI Semilight" w:eastAsia="Times New Roman" w:hAnsi="Segoe UI Semilight" w:cs="Segoe UI Semilight"/>
          <w:sz w:val="20"/>
          <w:szCs w:val="20"/>
          <w:lang w:val="es-CO" w:eastAsia="ko-KR"/>
        </w:rPr>
        <w:t xml:space="preserve"> podrá hacer efectiva una cláusula penal pecuniaria por el veinte por ciento (20%) del valor del contrato, en caso de incumplimiento total del contrato por parte del </w:t>
      </w:r>
      <w:r w:rsidRPr="006E165F">
        <w:rPr>
          <w:rFonts w:ascii="Segoe UI Semilight" w:eastAsia="Times New Roman" w:hAnsi="Segoe UI Semilight" w:cs="Segoe UI Semilight"/>
          <w:b/>
          <w:sz w:val="20"/>
          <w:szCs w:val="20"/>
          <w:lang w:val="es-CO" w:eastAsia="ko-KR"/>
        </w:rPr>
        <w:t xml:space="preserve">CONTRATISTA </w:t>
      </w:r>
      <w:r w:rsidRPr="006E165F">
        <w:rPr>
          <w:rFonts w:ascii="Segoe UI Semilight" w:eastAsia="Times New Roman" w:hAnsi="Segoe UI Semilight" w:cs="Segoe UI Semilight"/>
          <w:sz w:val="20"/>
          <w:szCs w:val="20"/>
          <w:lang w:val="es-CO" w:eastAsia="ko-KR"/>
        </w:rPr>
        <w:t xml:space="preserve">y cuya causa no obedezca a circunstancias de fuerza mayor o caso fortuito. </w:t>
      </w:r>
    </w:p>
    <w:p w14:paraId="31FACBF7"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CO" w:eastAsia="ko-KR"/>
        </w:rPr>
      </w:pPr>
    </w:p>
    <w:p w14:paraId="7D6F9765"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b/>
          <w:sz w:val="20"/>
          <w:szCs w:val="20"/>
          <w:lang w:eastAsia="ko-KR"/>
        </w:rPr>
      </w:pPr>
      <w:r w:rsidRPr="006E165F">
        <w:rPr>
          <w:rFonts w:ascii="Segoe UI Semilight" w:eastAsia="Times New Roman" w:hAnsi="Segoe UI Semilight" w:cs="Segoe UI Semilight"/>
          <w:sz w:val="20"/>
          <w:szCs w:val="20"/>
          <w:lang w:val="es-ES" w:eastAsia="ko-KR"/>
        </w:rPr>
        <w:t xml:space="preserve">La presente cláusula penal no tiene el carácter de estimación anticipada de perjuicios, por lo </w:t>
      </w:r>
      <w:proofErr w:type="gramStart"/>
      <w:r w:rsidRPr="006E165F">
        <w:rPr>
          <w:rFonts w:ascii="Segoe UI Semilight" w:eastAsia="Times New Roman" w:hAnsi="Segoe UI Semilight" w:cs="Segoe UI Semilight"/>
          <w:sz w:val="20"/>
          <w:szCs w:val="20"/>
          <w:lang w:val="es-ES" w:eastAsia="ko-KR"/>
        </w:rPr>
        <w:t>tanto</w:t>
      </w:r>
      <w:proofErr w:type="gramEnd"/>
      <w:r w:rsidRPr="006E165F">
        <w:rPr>
          <w:rFonts w:ascii="Segoe UI Semilight" w:eastAsia="Times New Roman" w:hAnsi="Segoe UI Semilight" w:cs="Segoe UI Semilight"/>
          <w:sz w:val="20"/>
          <w:szCs w:val="20"/>
          <w:lang w:val="es-ES" w:eastAsia="ko-KR"/>
        </w:rPr>
        <w:t xml:space="preserve"> </w:t>
      </w:r>
      <w:r w:rsidRPr="006E165F">
        <w:rPr>
          <w:rFonts w:ascii="Segoe UI Semilight" w:eastAsia="Times New Roman" w:hAnsi="Segoe UI Semilight" w:cs="Segoe UI Semilight"/>
          <w:b/>
          <w:bCs/>
          <w:sz w:val="20"/>
          <w:szCs w:val="20"/>
          <w:lang w:val="es-ES" w:eastAsia="ko-KR"/>
        </w:rPr>
        <w:t xml:space="preserve">PROCOLOMBIA, </w:t>
      </w:r>
      <w:r w:rsidRPr="006E165F">
        <w:rPr>
          <w:rFonts w:ascii="Segoe UI Semilight" w:eastAsia="Times New Roman" w:hAnsi="Segoe UI Semilight" w:cs="Segoe UI Semilight"/>
          <w:sz w:val="20"/>
          <w:szCs w:val="20"/>
          <w:lang w:val="es-ES" w:eastAsia="ko-KR"/>
        </w:rPr>
        <w:t xml:space="preserve">se reserva la facultad de iniciar las </w:t>
      </w:r>
      <w:r w:rsidRPr="006E165F">
        <w:rPr>
          <w:rFonts w:ascii="Segoe UI Semilight" w:eastAsia="Times New Roman" w:hAnsi="Segoe UI Semilight" w:cs="Segoe UI Semilight"/>
          <w:sz w:val="20"/>
          <w:szCs w:val="20"/>
          <w:lang w:val="es-CO" w:eastAsia="ko-KR"/>
        </w:rPr>
        <w:t xml:space="preserve">acciones a que hubiere lugar derivadas del incumplimiento del contrato y </w:t>
      </w:r>
      <w:r w:rsidRPr="006E165F">
        <w:rPr>
          <w:rFonts w:ascii="Segoe UI Semilight" w:eastAsia="Times New Roman" w:hAnsi="Segoe UI Semilight" w:cs="Segoe UI Semilight"/>
          <w:sz w:val="20"/>
          <w:szCs w:val="20"/>
          <w:lang w:eastAsia="es-CO"/>
        </w:rPr>
        <w:t>podrá solicitar adicionalmente el pago de los perjuicios que se le hubiesen causado de acuerdo con la ley.</w:t>
      </w:r>
    </w:p>
    <w:p w14:paraId="3D1007A3"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color w:val="FF0000"/>
          <w:sz w:val="20"/>
          <w:szCs w:val="20"/>
        </w:rPr>
      </w:pPr>
    </w:p>
    <w:p w14:paraId="2B01BB21" w14:textId="77777777" w:rsidR="004247BD" w:rsidRPr="006E165F" w:rsidRDefault="004247BD" w:rsidP="006E165F">
      <w:pPr>
        <w:autoSpaceDE w:val="0"/>
        <w:autoSpaceDN w:val="0"/>
        <w:adjustRightInd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Para la terminación del presente contrato por incumplimiento del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o para la exigencia de esta cláusula penal, no será necesario que </w:t>
      </w:r>
      <w:r w:rsidRPr="006E165F">
        <w:rPr>
          <w:rFonts w:ascii="Segoe UI Semilight" w:hAnsi="Segoe UI Semilight" w:cs="Segoe UI Semilight"/>
          <w:b/>
          <w:sz w:val="20"/>
          <w:szCs w:val="20"/>
        </w:rPr>
        <w:t>PROCOLOMBIA</w:t>
      </w:r>
      <w:r w:rsidRPr="006E165F">
        <w:rPr>
          <w:rFonts w:ascii="Segoe UI Semilight" w:hAnsi="Segoe UI Semilight" w:cs="Segoe UI Semilight"/>
          <w:sz w:val="20"/>
          <w:szCs w:val="20"/>
        </w:rPr>
        <w:t xml:space="preserve"> imponga o haga efectiva previamente la cláusula penal de apremio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w:t>
      </w:r>
    </w:p>
    <w:p w14:paraId="7C749C54" w14:textId="77777777" w:rsidR="004247BD" w:rsidRPr="006E165F" w:rsidRDefault="004247BD" w:rsidP="006E165F">
      <w:pPr>
        <w:autoSpaceDE w:val="0"/>
        <w:autoSpaceDN w:val="0"/>
        <w:adjustRightInd w:val="0"/>
        <w:spacing w:after="0" w:line="240" w:lineRule="auto"/>
        <w:contextualSpacing/>
        <w:jc w:val="both"/>
        <w:rPr>
          <w:rFonts w:ascii="Segoe UI Semilight" w:eastAsia="Times New Roman" w:hAnsi="Segoe UI Semilight" w:cs="Segoe UI Semilight"/>
          <w:sz w:val="20"/>
          <w:szCs w:val="20"/>
          <w:lang w:val="es-ES" w:eastAsia="ko-KR"/>
        </w:rPr>
      </w:pPr>
    </w:p>
    <w:p w14:paraId="209E3D53" w14:textId="77777777" w:rsidR="004247BD" w:rsidRPr="006E165F" w:rsidRDefault="004247BD" w:rsidP="006E165F">
      <w:pPr>
        <w:spacing w:after="0" w:line="240" w:lineRule="auto"/>
        <w:jc w:val="both"/>
        <w:rPr>
          <w:rFonts w:ascii="Segoe UI Semilight" w:eastAsia="Times New Roman" w:hAnsi="Segoe UI Semilight" w:cs="Segoe UI Semilight"/>
          <w:sz w:val="20"/>
          <w:szCs w:val="20"/>
          <w:lang w:eastAsia="es-CO"/>
        </w:rPr>
      </w:pPr>
      <w:bookmarkStart w:id="4" w:name="_Ref230399581"/>
      <w:r w:rsidRPr="006E165F">
        <w:rPr>
          <w:rFonts w:ascii="Segoe UI Semilight" w:eastAsia="Times New Roman" w:hAnsi="Segoe UI Semilight" w:cs="Segoe UI Semilight"/>
          <w:sz w:val="20"/>
          <w:szCs w:val="20"/>
          <w:lang w:eastAsia="es-CO"/>
        </w:rPr>
        <w:t>Para los efectos de la aplicación de la presente cláusula, el</w:t>
      </w:r>
      <w:r w:rsidRPr="006E165F">
        <w:rPr>
          <w:rFonts w:ascii="Segoe UI Semilight" w:eastAsia="Times New Roman" w:hAnsi="Segoe UI Semilight" w:cs="Segoe UI Semilight"/>
          <w:b/>
          <w:bCs/>
          <w:sz w:val="20"/>
          <w:szCs w:val="20"/>
          <w:lang w:eastAsia="es-CO"/>
        </w:rPr>
        <w:t xml:space="preserve"> CONTRATISTA</w:t>
      </w:r>
      <w:r w:rsidRPr="006E165F">
        <w:rPr>
          <w:rFonts w:ascii="Segoe UI Semilight" w:eastAsia="Times New Roman" w:hAnsi="Segoe UI Semilight" w:cs="Segoe UI Semilight"/>
          <w:sz w:val="20"/>
          <w:szCs w:val="20"/>
          <w:lang w:eastAsia="es-CO"/>
        </w:rPr>
        <w:t xml:space="preserve"> renuncia a cualquier requerimiento judicial o extrajudicial para ser constituido en mora. No obstante, </w:t>
      </w:r>
      <w:r w:rsidRPr="006E165F">
        <w:rPr>
          <w:rFonts w:ascii="Segoe UI Semilight" w:eastAsia="Times New Roman" w:hAnsi="Segoe UI Semilight" w:cs="Segoe UI Semilight"/>
          <w:b/>
          <w:bCs/>
          <w:sz w:val="20"/>
          <w:szCs w:val="20"/>
          <w:lang w:eastAsia="es-CO"/>
        </w:rPr>
        <w:t>PROCOLOMBIA</w:t>
      </w:r>
      <w:r w:rsidRPr="006E165F">
        <w:rPr>
          <w:rFonts w:ascii="Segoe UI Semilight" w:eastAsia="Times New Roman" w:hAnsi="Segoe UI Semilight" w:cs="Segoe UI Semilight"/>
          <w:sz w:val="20"/>
          <w:szCs w:val="20"/>
          <w:lang w:eastAsia="es-CO"/>
        </w:rPr>
        <w:t xml:space="preserve"> se obliga a garantizar el ejercicio del derecho de defensa y debido proceso del </w:t>
      </w:r>
      <w:r w:rsidRPr="006E165F">
        <w:rPr>
          <w:rFonts w:ascii="Segoe UI Semilight" w:eastAsia="Times New Roman" w:hAnsi="Segoe UI Semilight" w:cs="Segoe UI Semilight"/>
          <w:b/>
          <w:bCs/>
          <w:sz w:val="20"/>
          <w:szCs w:val="20"/>
          <w:lang w:eastAsia="es-CO"/>
        </w:rPr>
        <w:t>CONTRATISTA</w:t>
      </w:r>
      <w:r w:rsidRPr="006E165F">
        <w:rPr>
          <w:rFonts w:ascii="Segoe UI Semilight" w:eastAsia="Times New Roman" w:hAnsi="Segoe UI Semilight" w:cs="Segoe UI Semilight"/>
          <w:sz w:val="20"/>
          <w:szCs w:val="20"/>
          <w:lang w:eastAsia="es-CO"/>
        </w:rPr>
        <w:t>.  </w:t>
      </w:r>
    </w:p>
    <w:bookmarkEnd w:id="4"/>
    <w:p w14:paraId="71A367E6" w14:textId="77777777" w:rsidR="004247BD" w:rsidRPr="006E165F" w:rsidRDefault="004247BD" w:rsidP="006E165F">
      <w:pPr>
        <w:tabs>
          <w:tab w:val="num" w:pos="426"/>
          <w:tab w:val="left" w:pos="5103"/>
        </w:tabs>
        <w:spacing w:after="0" w:line="240" w:lineRule="auto"/>
        <w:contextualSpacing/>
        <w:jc w:val="both"/>
        <w:rPr>
          <w:rFonts w:ascii="Segoe UI Semilight" w:eastAsia="Times New Roman" w:hAnsi="Segoe UI Semilight" w:cs="Segoe UI Semilight"/>
          <w:b/>
          <w:sz w:val="20"/>
          <w:szCs w:val="20"/>
          <w:lang w:eastAsia="ko-KR"/>
        </w:rPr>
      </w:pPr>
    </w:p>
    <w:p w14:paraId="24D5DF16" w14:textId="77777777" w:rsidR="004247BD" w:rsidRPr="006E165F" w:rsidRDefault="004247BD" w:rsidP="006E165F">
      <w:pPr>
        <w:tabs>
          <w:tab w:val="num" w:pos="426"/>
          <w:tab w:val="left" w:pos="5103"/>
        </w:tabs>
        <w:spacing w:after="0" w:line="240" w:lineRule="auto"/>
        <w:contextualSpacing/>
        <w:jc w:val="both"/>
        <w:rPr>
          <w:rFonts w:ascii="Segoe UI Semilight" w:eastAsia="Times New Roman" w:hAnsi="Segoe UI Semilight" w:cs="Segoe UI Semilight"/>
          <w:sz w:val="20"/>
          <w:szCs w:val="20"/>
          <w:lang w:val="es-ES_tradnl" w:eastAsia="ko-KR"/>
        </w:rPr>
      </w:pPr>
      <w:r w:rsidRPr="006E165F">
        <w:rPr>
          <w:rFonts w:ascii="Segoe UI Semilight" w:eastAsia="Times New Roman" w:hAnsi="Segoe UI Semilight" w:cs="Segoe UI Semilight"/>
          <w:b/>
          <w:sz w:val="20"/>
          <w:szCs w:val="20"/>
          <w:lang w:eastAsia="ko-KR"/>
        </w:rPr>
        <w:t xml:space="preserve">CLÁUSULA DÉCIMA – SUPERVISION: </w:t>
      </w:r>
      <w:r w:rsidRPr="006E165F">
        <w:rPr>
          <w:rFonts w:ascii="Segoe UI Semilight" w:eastAsia="Times New Roman" w:hAnsi="Segoe UI Semilight" w:cs="Segoe UI Semilight"/>
          <w:b/>
          <w:bCs/>
          <w:sz w:val="20"/>
          <w:szCs w:val="20"/>
          <w:lang w:eastAsia="ko-KR"/>
        </w:rPr>
        <w:t xml:space="preserve">PROCOLOMBIA </w:t>
      </w:r>
      <w:r w:rsidRPr="006E165F">
        <w:rPr>
          <w:rFonts w:ascii="Segoe UI Semilight" w:eastAsia="Times New Roman" w:hAnsi="Segoe UI Semilight" w:cs="Segoe UI Semilight"/>
          <w:sz w:val="20"/>
          <w:szCs w:val="20"/>
          <w:lang w:val="es-ES_tradnl" w:eastAsia="ko-KR"/>
        </w:rPr>
        <w:t xml:space="preserve">supervisará la ejecución del presente Contrato a través del </w:t>
      </w:r>
      <w:r w:rsidRPr="006E165F">
        <w:rPr>
          <w:rFonts w:ascii="Segoe UI Semilight" w:eastAsia="Times New Roman" w:hAnsi="Segoe UI Semilight" w:cs="Segoe UI Semilight"/>
          <w:b/>
          <w:bCs/>
          <w:sz w:val="20"/>
          <w:szCs w:val="20"/>
          <w:highlight w:val="yellow"/>
          <w:lang w:val="es-ES_tradnl" w:eastAsia="ko-KR"/>
        </w:rPr>
        <w:t>[cargo]</w:t>
      </w:r>
      <w:r w:rsidRPr="006E165F">
        <w:rPr>
          <w:rFonts w:ascii="Segoe UI Semilight" w:eastAsia="Times New Roman" w:hAnsi="Segoe UI Semilight" w:cs="Segoe UI Semilight"/>
          <w:b/>
          <w:bCs/>
          <w:sz w:val="20"/>
          <w:szCs w:val="20"/>
          <w:lang w:val="es-ES_tradnl" w:eastAsia="ko-KR"/>
        </w:rPr>
        <w:t xml:space="preserve"> </w:t>
      </w:r>
      <w:r w:rsidRPr="006E165F">
        <w:rPr>
          <w:rFonts w:ascii="Segoe UI Semilight" w:eastAsia="Times New Roman" w:hAnsi="Segoe UI Semilight" w:cs="Segoe UI Semilight"/>
          <w:sz w:val="20"/>
          <w:szCs w:val="20"/>
          <w:lang w:val="es-ES_tradnl" w:eastAsia="ko-KR"/>
        </w:rPr>
        <w:t xml:space="preserve">de </w:t>
      </w:r>
      <w:r w:rsidRPr="006E165F">
        <w:rPr>
          <w:rFonts w:ascii="Segoe UI Semilight" w:eastAsia="Times New Roman" w:hAnsi="Segoe UI Semilight" w:cs="Segoe UI Semilight"/>
          <w:b/>
          <w:sz w:val="20"/>
          <w:szCs w:val="20"/>
          <w:lang w:eastAsia="ko-KR"/>
        </w:rPr>
        <w:t>PROCOLOMBIA,</w:t>
      </w:r>
      <w:r w:rsidRPr="006E165F">
        <w:rPr>
          <w:rFonts w:ascii="Segoe UI Semilight" w:eastAsia="Times New Roman" w:hAnsi="Segoe UI Semilight" w:cs="Segoe UI Semilight"/>
          <w:sz w:val="20"/>
          <w:szCs w:val="20"/>
          <w:lang w:val="es-ES_tradnl" w:eastAsia="ko-KR"/>
        </w:rPr>
        <w:t xml:space="preserve"> </w:t>
      </w:r>
      <w:r w:rsidRPr="006E165F">
        <w:rPr>
          <w:rFonts w:ascii="Segoe UI Semilight" w:eastAsia="Times New Roman" w:hAnsi="Segoe UI Semilight" w:cs="Segoe UI Semilight"/>
          <w:b/>
          <w:bCs/>
          <w:sz w:val="20"/>
          <w:szCs w:val="20"/>
          <w:highlight w:val="yellow"/>
          <w:lang w:val="es-ES_tradnl" w:eastAsia="ko-KR"/>
        </w:rPr>
        <w:t>[nombre]</w:t>
      </w:r>
      <w:r w:rsidRPr="006E165F">
        <w:rPr>
          <w:rFonts w:ascii="Segoe UI Semilight" w:eastAsia="Times New Roman" w:hAnsi="Segoe UI Semilight" w:cs="Segoe UI Semilight"/>
          <w:sz w:val="20"/>
          <w:szCs w:val="20"/>
          <w:lang w:val="es-ES_tradnl" w:eastAsia="ko-KR"/>
        </w:rPr>
        <w:t xml:space="preserve">, o quien haga sus veces, </w:t>
      </w:r>
      <w:r w:rsidRPr="006E165F">
        <w:rPr>
          <w:rFonts w:ascii="Segoe UI Semilight" w:eastAsia="Arial Unicode MS" w:hAnsi="Segoe UI Semilight" w:cs="Segoe UI Semilight"/>
          <w:sz w:val="20"/>
          <w:szCs w:val="20"/>
          <w:lang w:val="es-ES_tradnl" w:eastAsia="ko-KR"/>
        </w:rPr>
        <w:t xml:space="preserve">quien se encargará de efectuar el control y seguimiento al cumplimiento del objeto contractual en los términos y condiciones previstos en el Contrato y en el Manual de Contratación para </w:t>
      </w:r>
      <w:r w:rsidRPr="006E165F">
        <w:rPr>
          <w:rFonts w:ascii="Segoe UI Semilight" w:eastAsia="Arial Unicode MS" w:hAnsi="Segoe UI Semilight" w:cs="Segoe UI Semilight"/>
          <w:b/>
          <w:sz w:val="20"/>
          <w:szCs w:val="20"/>
          <w:lang w:val="es-ES_tradnl" w:eastAsia="ko-KR"/>
        </w:rPr>
        <w:t>PROCOLOMBIA</w:t>
      </w:r>
      <w:r w:rsidRPr="006E165F">
        <w:rPr>
          <w:rFonts w:ascii="Segoe UI Semilight" w:eastAsia="Arial Unicode MS" w:hAnsi="Segoe UI Semilight" w:cs="Segoe UI Semilight"/>
          <w:sz w:val="20"/>
          <w:szCs w:val="20"/>
          <w:lang w:val="es-ES_tradnl" w:eastAsia="ko-KR"/>
        </w:rPr>
        <w:t xml:space="preserve">.  Cuando lo considere pertinente, podrá formular las observaciones del caso con el fin de que sean analizadas </w:t>
      </w:r>
      <w:proofErr w:type="gramStart"/>
      <w:r w:rsidRPr="006E165F">
        <w:rPr>
          <w:rFonts w:ascii="Segoe UI Semilight" w:eastAsia="Arial Unicode MS" w:hAnsi="Segoe UI Semilight" w:cs="Segoe UI Semilight"/>
          <w:sz w:val="20"/>
          <w:szCs w:val="20"/>
          <w:lang w:val="es-ES_tradnl" w:eastAsia="ko-KR"/>
        </w:rPr>
        <w:t>conjuntamente con</w:t>
      </w:r>
      <w:proofErr w:type="gramEnd"/>
      <w:r w:rsidRPr="006E165F">
        <w:rPr>
          <w:rFonts w:ascii="Segoe UI Semilight" w:eastAsia="Arial Unicode MS" w:hAnsi="Segoe UI Semilight" w:cs="Segoe UI Semilight"/>
          <w:sz w:val="20"/>
          <w:szCs w:val="20"/>
          <w:lang w:val="es-ES_tradnl" w:eastAsia="ko-KR"/>
        </w:rPr>
        <w:t xml:space="preserve"> el</w:t>
      </w:r>
      <w:r w:rsidRPr="006E165F">
        <w:rPr>
          <w:rFonts w:ascii="Segoe UI Semilight" w:eastAsia="Arial Unicode MS" w:hAnsi="Segoe UI Semilight" w:cs="Segoe UI Semilight"/>
          <w:b/>
          <w:sz w:val="20"/>
          <w:szCs w:val="20"/>
          <w:lang w:val="es-ES_tradnl" w:eastAsia="ko-KR"/>
        </w:rPr>
        <w:t xml:space="preserve"> CONTRATISTA </w:t>
      </w:r>
      <w:r w:rsidRPr="006E165F">
        <w:rPr>
          <w:rFonts w:ascii="Segoe UI Semilight" w:eastAsia="Arial Unicode MS" w:hAnsi="Segoe UI Semilight" w:cs="Segoe UI Semilight"/>
          <w:sz w:val="20"/>
          <w:szCs w:val="20"/>
          <w:lang w:val="es-ES_tradnl" w:eastAsia="ko-KR"/>
        </w:rPr>
        <w:t>para que éste efectúe las modificaciones o correcciones a que hubiere lugar.</w:t>
      </w:r>
    </w:p>
    <w:p w14:paraId="3BDC24A3"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val="es-ES_tradnl" w:eastAsia="ko-KR"/>
        </w:rPr>
      </w:pPr>
    </w:p>
    <w:p w14:paraId="07764C4C"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lang w:val="es-ES_tradnl" w:eastAsia="ko-KR"/>
        </w:rPr>
      </w:pPr>
      <w:r w:rsidRPr="006E165F">
        <w:rPr>
          <w:rFonts w:ascii="Segoe UI Semilight" w:eastAsia="Times New Roman" w:hAnsi="Segoe UI Semilight" w:cs="Segoe UI Semilight"/>
          <w:b/>
          <w:sz w:val="20"/>
          <w:szCs w:val="20"/>
          <w:lang w:val="es-ES_tradnl" w:eastAsia="ko-KR"/>
        </w:rPr>
        <w:t xml:space="preserve">PARÁGRAFO: PROCOLOMBIA </w:t>
      </w:r>
      <w:r w:rsidRPr="006E165F">
        <w:rPr>
          <w:rFonts w:ascii="Segoe UI Semilight" w:eastAsia="Times New Roman" w:hAnsi="Segoe UI Semilight" w:cs="Segoe UI Semilight"/>
          <w:sz w:val="20"/>
          <w:szCs w:val="20"/>
          <w:lang w:val="es-ES_tradnl" w:eastAsia="ko-KR"/>
        </w:rPr>
        <w:t>podrá designar un supervisor diferente al citado en la presente Cláusula, lo cual deberá comunicarse al</w:t>
      </w:r>
      <w:r w:rsidRPr="006E165F">
        <w:rPr>
          <w:rFonts w:ascii="Segoe UI Semilight" w:eastAsia="Times New Roman" w:hAnsi="Segoe UI Semilight" w:cs="Segoe UI Semilight"/>
          <w:b/>
          <w:sz w:val="20"/>
          <w:szCs w:val="20"/>
          <w:lang w:val="es-ES_tradnl" w:eastAsia="ko-KR"/>
        </w:rPr>
        <w:t xml:space="preserve"> CONTRATISTA,</w:t>
      </w:r>
      <w:r w:rsidRPr="006E165F">
        <w:rPr>
          <w:rFonts w:ascii="Segoe UI Semilight" w:eastAsia="Times New Roman" w:hAnsi="Segoe UI Semilight" w:cs="Segoe UI Semilight"/>
          <w:sz w:val="20"/>
          <w:szCs w:val="20"/>
          <w:lang w:val="es-ES_tradnl" w:eastAsia="ko-KR"/>
        </w:rPr>
        <w:t xml:space="preserve"> sin que por este hecho se requiera modificación del Contrato.</w:t>
      </w:r>
    </w:p>
    <w:p w14:paraId="6059B33C"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highlight w:val="yellow"/>
          <w:u w:val="single"/>
          <w:lang w:eastAsia="ko-KR"/>
        </w:rPr>
      </w:pPr>
    </w:p>
    <w:p w14:paraId="6C3DE467"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b/>
          <w:sz w:val="20"/>
          <w:szCs w:val="20"/>
          <w:lang w:eastAsia="ko-KR"/>
        </w:rPr>
        <w:t xml:space="preserve">CLÁUSULA DÉCIMA PRIMERA - MODIFICACIONES AL CONTRATO: </w:t>
      </w:r>
      <w:r w:rsidRPr="006E165F">
        <w:rPr>
          <w:rFonts w:ascii="Segoe UI Semilight" w:eastAsia="Times New Roman" w:hAnsi="Segoe UI Semilight" w:cs="Segoe UI Semilight"/>
          <w:sz w:val="20"/>
          <w:szCs w:val="20"/>
          <w:lang w:eastAsia="ko-KR"/>
        </w:rPr>
        <w:t>Cualquier modificación al presente contrato deberá hacerse de mutuo acuerdo y constar por escrito.</w:t>
      </w:r>
    </w:p>
    <w:p w14:paraId="75918B82"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b/>
          <w:sz w:val="20"/>
          <w:szCs w:val="20"/>
          <w:lang w:eastAsia="ko-KR"/>
        </w:rPr>
        <w:lastRenderedPageBreak/>
        <w:t>CLÁUSULA DÉCIMA SEGUNDA – CESIÓN:</w:t>
      </w:r>
      <w:r w:rsidRPr="006E165F">
        <w:rPr>
          <w:rFonts w:ascii="Segoe UI Semilight" w:eastAsia="Times New Roman" w:hAnsi="Segoe UI Semilight" w:cs="Segoe UI Semilight"/>
          <w:sz w:val="20"/>
          <w:szCs w:val="20"/>
          <w:lang w:eastAsia="ko-KR"/>
        </w:rPr>
        <w:t xml:space="preserve"> El </w:t>
      </w:r>
      <w:r w:rsidRPr="006E165F">
        <w:rPr>
          <w:rFonts w:ascii="Segoe UI Semilight" w:eastAsia="Times New Roman" w:hAnsi="Segoe UI Semilight" w:cs="Segoe UI Semilight"/>
          <w:b/>
          <w:sz w:val="20"/>
          <w:szCs w:val="20"/>
          <w:lang w:eastAsia="ko-KR"/>
        </w:rPr>
        <w:t>CONTRATISTA</w:t>
      </w:r>
      <w:r w:rsidRPr="006E165F">
        <w:rPr>
          <w:rFonts w:ascii="Segoe UI Semilight" w:eastAsia="Times New Roman" w:hAnsi="Segoe UI Semilight" w:cs="Segoe UI Semilight"/>
          <w:sz w:val="20"/>
          <w:szCs w:val="20"/>
          <w:lang w:eastAsia="ko-KR"/>
        </w:rPr>
        <w:t xml:space="preserve"> no podrá ceder total ni parcialmente su ejecución sin </w:t>
      </w:r>
      <w:r w:rsidRPr="006E165F">
        <w:rPr>
          <w:rFonts w:ascii="Segoe UI Semilight" w:eastAsia="Times New Roman" w:hAnsi="Segoe UI Semilight" w:cs="Segoe UI Semilight"/>
          <w:color w:val="000000" w:themeColor="text1"/>
          <w:sz w:val="20"/>
          <w:szCs w:val="20"/>
          <w:lang w:eastAsia="ko-KR"/>
        </w:rPr>
        <w:t xml:space="preserve">contar con la aprobación previa, escrita y expresa de </w:t>
      </w:r>
      <w:r w:rsidRPr="006E165F">
        <w:rPr>
          <w:rFonts w:ascii="Segoe UI Semilight" w:eastAsia="Times New Roman" w:hAnsi="Segoe UI Semilight" w:cs="Segoe UI Semilight"/>
          <w:b/>
          <w:bCs/>
          <w:color w:val="000000" w:themeColor="text1"/>
          <w:sz w:val="20"/>
          <w:szCs w:val="20"/>
          <w:lang w:eastAsia="ko-KR"/>
        </w:rPr>
        <w:t>PROCOLOMBIA</w:t>
      </w:r>
      <w:r w:rsidRPr="006E165F">
        <w:rPr>
          <w:rFonts w:ascii="Segoe UI Semilight" w:eastAsia="Times New Roman" w:hAnsi="Segoe UI Semilight" w:cs="Segoe UI Semilight"/>
          <w:b/>
          <w:color w:val="000000" w:themeColor="text1"/>
          <w:sz w:val="20"/>
          <w:szCs w:val="20"/>
          <w:lang w:eastAsia="ko-KR"/>
        </w:rPr>
        <w:t xml:space="preserve">. </w:t>
      </w:r>
      <w:r w:rsidRPr="006E165F">
        <w:rPr>
          <w:rFonts w:ascii="Segoe UI Semilight" w:eastAsia="Times New Roman" w:hAnsi="Segoe UI Semilight" w:cs="Segoe UI Semilight"/>
          <w:bCs/>
          <w:color w:val="000000" w:themeColor="text1"/>
          <w:sz w:val="20"/>
          <w:szCs w:val="20"/>
          <w:lang w:eastAsia="ko-KR"/>
        </w:rPr>
        <w:t xml:space="preserve">Para la autorización de la cesión, </w:t>
      </w:r>
      <w:r w:rsidRPr="006E165F">
        <w:rPr>
          <w:rFonts w:ascii="Segoe UI Semilight" w:eastAsia="Times New Roman" w:hAnsi="Segoe UI Semilight" w:cs="Segoe UI Semilight"/>
          <w:color w:val="000000" w:themeColor="text1"/>
          <w:sz w:val="20"/>
          <w:szCs w:val="20"/>
          <w:lang w:eastAsia="ko-KR"/>
        </w:rPr>
        <w:t xml:space="preserve">el futuro </w:t>
      </w:r>
      <w:r w:rsidRPr="006E165F">
        <w:rPr>
          <w:rFonts w:ascii="Segoe UI Semilight" w:eastAsia="Times New Roman" w:hAnsi="Segoe UI Semilight" w:cs="Segoe UI Semilight"/>
          <w:b/>
          <w:bCs/>
          <w:color w:val="000000" w:themeColor="text1"/>
          <w:sz w:val="20"/>
          <w:szCs w:val="20"/>
          <w:lang w:eastAsia="ko-KR"/>
        </w:rPr>
        <w:t>CONTRATISTA CESIONARIO</w:t>
      </w:r>
      <w:r w:rsidRPr="006E165F">
        <w:rPr>
          <w:rFonts w:ascii="Segoe UI Semilight" w:eastAsia="Times New Roman" w:hAnsi="Segoe UI Semilight" w:cs="Segoe UI Semilight"/>
          <w:color w:val="000000" w:themeColor="text1"/>
          <w:sz w:val="20"/>
          <w:szCs w:val="20"/>
          <w:lang w:eastAsia="ko-KR"/>
        </w:rPr>
        <w:t xml:space="preserve"> deberá acreditar de forma previa el cumplimiento de los mismos requisitos técnicos, jurídicos y/o financieros exigidos al CONTRATISTA en el proceso de selección adelantado para la suscripción del presente contrato. En todo caso la cesión del </w:t>
      </w:r>
      <w:proofErr w:type="gramStart"/>
      <w:r w:rsidRPr="006E165F">
        <w:rPr>
          <w:rFonts w:ascii="Segoe UI Semilight" w:eastAsia="Times New Roman" w:hAnsi="Segoe UI Semilight" w:cs="Segoe UI Semilight"/>
          <w:color w:val="000000" w:themeColor="text1"/>
          <w:sz w:val="20"/>
          <w:szCs w:val="20"/>
          <w:lang w:eastAsia="ko-KR"/>
        </w:rPr>
        <w:t>contrato,</w:t>
      </w:r>
      <w:proofErr w:type="gramEnd"/>
      <w:r w:rsidRPr="006E165F">
        <w:rPr>
          <w:rFonts w:ascii="Segoe UI Semilight" w:eastAsia="Times New Roman" w:hAnsi="Segoe UI Semilight" w:cs="Segoe UI Semilight"/>
          <w:color w:val="000000" w:themeColor="text1"/>
          <w:sz w:val="20"/>
          <w:szCs w:val="20"/>
          <w:lang w:eastAsia="ko-KR"/>
        </w:rPr>
        <w:t xml:space="preserve"> deberá constar por escrito y requerirá la firma del Representante Legal de </w:t>
      </w:r>
      <w:r w:rsidRPr="006E165F">
        <w:rPr>
          <w:rFonts w:ascii="Segoe UI Semilight" w:eastAsia="Times New Roman" w:hAnsi="Segoe UI Semilight" w:cs="Segoe UI Semilight"/>
          <w:b/>
          <w:bCs/>
          <w:color w:val="000000" w:themeColor="text1"/>
          <w:sz w:val="20"/>
          <w:szCs w:val="20"/>
          <w:lang w:eastAsia="ko-KR"/>
        </w:rPr>
        <w:t>FIDUCULDEX/PROCOLOMBIA</w:t>
      </w:r>
      <w:r w:rsidRPr="006E165F">
        <w:rPr>
          <w:rFonts w:ascii="Segoe UI Semilight" w:eastAsia="Times New Roman" w:hAnsi="Segoe UI Semilight" w:cs="Segoe UI Semilight"/>
          <w:color w:val="000000" w:themeColor="text1"/>
          <w:sz w:val="20"/>
          <w:szCs w:val="20"/>
          <w:lang w:eastAsia="ko-KR"/>
        </w:rPr>
        <w:t>.</w:t>
      </w:r>
    </w:p>
    <w:p w14:paraId="6BA1EC44"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highlight w:val="yellow"/>
          <w:lang w:eastAsia="ko-KR"/>
        </w:rPr>
      </w:pPr>
    </w:p>
    <w:p w14:paraId="3DF1D83A"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highlight w:val="yellow"/>
          <w:lang w:eastAsia="ko-KR"/>
        </w:rPr>
      </w:pPr>
      <w:r w:rsidRPr="006E165F">
        <w:rPr>
          <w:rFonts w:ascii="Segoe UI Semilight" w:eastAsia="Times New Roman" w:hAnsi="Segoe UI Semilight" w:cs="Segoe UI Semilight"/>
          <w:b/>
          <w:sz w:val="20"/>
          <w:szCs w:val="20"/>
          <w:lang w:eastAsia="ko-KR"/>
        </w:rPr>
        <w:t xml:space="preserve">CLÁUSULA DÉCIMA TERCERA – AUTONOMÍA: </w:t>
      </w:r>
      <w:r w:rsidRPr="006E165F">
        <w:rPr>
          <w:rFonts w:ascii="Segoe UI Semilight" w:eastAsia="Times New Roman" w:hAnsi="Segoe UI Semilight" w:cs="Segoe UI Semilight"/>
          <w:sz w:val="20"/>
          <w:szCs w:val="20"/>
          <w:lang w:val="es-ES_tradnl" w:eastAsia="ko-KR"/>
        </w:rPr>
        <w:t xml:space="preserve">Durante la ejecución del contrato, el </w:t>
      </w:r>
      <w:r w:rsidRPr="006E165F">
        <w:rPr>
          <w:rFonts w:ascii="Segoe UI Semilight" w:eastAsia="Times New Roman" w:hAnsi="Segoe UI Semilight" w:cs="Segoe UI Semilight"/>
          <w:b/>
          <w:sz w:val="20"/>
          <w:szCs w:val="20"/>
          <w:lang w:val="es-ES_tradnl" w:eastAsia="ko-KR"/>
        </w:rPr>
        <w:t>CONTRATISTA</w:t>
      </w:r>
      <w:r w:rsidRPr="006E165F">
        <w:rPr>
          <w:rFonts w:ascii="Segoe UI Semilight" w:eastAsia="Times New Roman" w:hAnsi="Segoe UI Semilight" w:cs="Segoe UI Semilight"/>
          <w:sz w:val="20"/>
          <w:szCs w:val="20"/>
          <w:lang w:val="es-ES_tradnl" w:eastAsia="ko-KR"/>
        </w:rPr>
        <w:t xml:space="preserve"> actuará con plena autonomía y por consiguiente asumirá todos los riesgos que se originen </w:t>
      </w:r>
      <w:proofErr w:type="gramStart"/>
      <w:r w:rsidRPr="006E165F">
        <w:rPr>
          <w:rFonts w:ascii="Segoe UI Semilight" w:eastAsia="Times New Roman" w:hAnsi="Segoe UI Semilight" w:cs="Segoe UI Semilight"/>
          <w:sz w:val="20"/>
          <w:szCs w:val="20"/>
          <w:lang w:val="es-ES_tradnl" w:eastAsia="ko-KR"/>
        </w:rPr>
        <w:t>en razón del</w:t>
      </w:r>
      <w:proofErr w:type="gramEnd"/>
      <w:r w:rsidRPr="006E165F">
        <w:rPr>
          <w:rFonts w:ascii="Segoe UI Semilight" w:eastAsia="Times New Roman" w:hAnsi="Segoe UI Semilight" w:cs="Segoe UI Semilight"/>
          <w:sz w:val="20"/>
          <w:szCs w:val="20"/>
          <w:lang w:val="es-ES_tradnl" w:eastAsia="ko-KR"/>
        </w:rPr>
        <w:t xml:space="preserve"> mismo. El</w:t>
      </w:r>
      <w:r w:rsidRPr="006E165F">
        <w:rPr>
          <w:rFonts w:ascii="Segoe UI Semilight" w:eastAsia="Times New Roman" w:hAnsi="Segoe UI Semilight" w:cs="Segoe UI Semilight"/>
          <w:b/>
          <w:sz w:val="20"/>
          <w:szCs w:val="20"/>
          <w:lang w:val="es-ES_tradnl" w:eastAsia="ko-KR"/>
        </w:rPr>
        <w:t xml:space="preserve"> CONTRATISTA</w:t>
      </w:r>
      <w:r w:rsidRPr="006E165F">
        <w:rPr>
          <w:rFonts w:ascii="Segoe UI Semilight" w:eastAsia="Times New Roman" w:hAnsi="Segoe UI Semilight" w:cs="Segoe UI Semilight"/>
          <w:sz w:val="20"/>
          <w:szCs w:val="20"/>
          <w:lang w:val="es-ES_tradnl" w:eastAsia="ko-KR"/>
        </w:rPr>
        <w:t xml:space="preserve"> según su propio criterio y bajo su exclusiva responsabilidad, podrá suscribir convenios y contratar el personal necesario para el debido cumplimiento del contrato, sin que tal hecho genere para </w:t>
      </w:r>
      <w:r w:rsidRPr="006E165F">
        <w:rPr>
          <w:rFonts w:ascii="Segoe UI Semilight" w:eastAsia="Times New Roman" w:hAnsi="Segoe UI Semilight" w:cs="Segoe UI Semilight"/>
          <w:b/>
          <w:sz w:val="20"/>
          <w:szCs w:val="20"/>
          <w:lang w:val="es-ES_tradnl" w:eastAsia="ko-KR"/>
        </w:rPr>
        <w:t xml:space="preserve">PROCOLOMBIA </w:t>
      </w:r>
      <w:r w:rsidRPr="006E165F">
        <w:rPr>
          <w:rFonts w:ascii="Segoe UI Semilight" w:eastAsia="Times New Roman" w:hAnsi="Segoe UI Semilight" w:cs="Segoe UI Semilight"/>
          <w:sz w:val="20"/>
          <w:szCs w:val="20"/>
          <w:lang w:val="es-ES_tradnl" w:eastAsia="ko-KR"/>
        </w:rPr>
        <w:t xml:space="preserve">vínculo u obligación laboral alguno. </w:t>
      </w:r>
    </w:p>
    <w:p w14:paraId="0200F5BA" w14:textId="77777777" w:rsidR="004247BD" w:rsidRPr="006E165F" w:rsidRDefault="004247BD" w:rsidP="006E165F">
      <w:pPr>
        <w:spacing w:after="0" w:line="240" w:lineRule="auto"/>
        <w:contextualSpacing/>
        <w:jc w:val="both"/>
        <w:rPr>
          <w:rFonts w:ascii="Segoe UI Semilight" w:eastAsia="Times New Roman" w:hAnsi="Segoe UI Semilight" w:cs="Segoe UI Semilight"/>
          <w:sz w:val="20"/>
          <w:szCs w:val="20"/>
          <w:highlight w:val="yellow"/>
          <w:lang w:eastAsia="ko-KR"/>
        </w:rPr>
      </w:pPr>
    </w:p>
    <w:p w14:paraId="79DF8D13"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b/>
          <w:sz w:val="20"/>
          <w:szCs w:val="20"/>
          <w:lang w:eastAsia="ko-KR"/>
        </w:rPr>
        <w:t xml:space="preserve">CLÁUSULA DÉCIMA CUARTA - </w:t>
      </w:r>
      <w:r w:rsidRPr="006E165F">
        <w:rPr>
          <w:rFonts w:ascii="Segoe UI Semilight" w:hAnsi="Segoe UI Semilight" w:cs="Segoe UI Semilight"/>
          <w:b/>
          <w:sz w:val="20"/>
          <w:szCs w:val="20"/>
        </w:rPr>
        <w:t>CONFIDENCIALIDAD</w:t>
      </w:r>
      <w:r w:rsidRPr="006E165F">
        <w:rPr>
          <w:rFonts w:ascii="Segoe UI Semilight" w:hAnsi="Segoe UI Semilight" w:cs="Segoe UI Semilight"/>
          <w:b/>
          <w:color w:val="000000"/>
          <w:sz w:val="20"/>
          <w:szCs w:val="20"/>
        </w:rPr>
        <w:t>, PROPIEDAD Y RESERVA:</w:t>
      </w:r>
      <w:r w:rsidRPr="006E165F">
        <w:rPr>
          <w:rFonts w:ascii="Segoe UI Semilight" w:hAnsi="Segoe UI Semilight" w:cs="Segoe UI Semilight"/>
          <w:sz w:val="20"/>
          <w:szCs w:val="20"/>
        </w:rPr>
        <w:t xml:space="preserv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entregará o coordinará la entrega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de forma oral, por escrito, o por cualquier otro medio toda la información necesaria para que éste realice las actividades objeto del presente contrato.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y sus dependientes se abstendrán de divulgar, publicar o comunicar a terceros, información, documentos o fotografías, relacionados con las actividades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o las empresas clientes,</w:t>
      </w:r>
      <w:r w:rsidRPr="006E165F">
        <w:rPr>
          <w:rFonts w:ascii="Segoe UI Semilight" w:hAnsi="Segoe UI Semilight" w:cs="Segoe UI Semilight"/>
          <w:b/>
          <w:sz w:val="20"/>
          <w:szCs w:val="20"/>
        </w:rPr>
        <w:t xml:space="preserve"> </w:t>
      </w:r>
      <w:r w:rsidRPr="006E165F">
        <w:rPr>
          <w:rFonts w:ascii="Segoe UI Semilight" w:hAnsi="Segoe UI Semilight" w:cs="Segoe UI Semilight"/>
          <w:sz w:val="20"/>
          <w:szCs w:val="20"/>
        </w:rPr>
        <w:t xml:space="preserve">que conozcan en virtud de la ejecución del presente contrato o por cualquier otra causa. </w:t>
      </w:r>
    </w:p>
    <w:p w14:paraId="10340E10"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380C4578"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Para estos efectos, las partes convienen que toda información referente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o las empresas clientes, que reciba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y/o sus dependientes se considera importante y confidencial, y divulgarla o transmitirla puede lesionar los intereses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 xml:space="preserve">FIDUCOLDEX </w:t>
      </w:r>
      <w:r w:rsidRPr="006E165F">
        <w:rPr>
          <w:rFonts w:ascii="Segoe UI Semilight" w:hAnsi="Segoe UI Semilight" w:cs="Segoe UI Semilight"/>
          <w:sz w:val="20"/>
          <w:szCs w:val="20"/>
        </w:rPr>
        <w:t xml:space="preserve">o su reputación.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y sus dependientes se abstendrán igualmente de utilizar cualquier información procedente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 xml:space="preserve">FIDUCOLDEX </w:t>
      </w:r>
      <w:r w:rsidRPr="006E165F">
        <w:rPr>
          <w:rFonts w:ascii="Segoe UI Semilight" w:hAnsi="Segoe UI Semilight" w:cs="Segoe UI Semilight"/>
          <w:sz w:val="20"/>
          <w:szCs w:val="20"/>
        </w:rPr>
        <w:t>para cualquier fin diferente a la ejecución del presente contrato.</w:t>
      </w:r>
    </w:p>
    <w:p w14:paraId="49D1D546"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11EFBF9D"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se obliga especialmente a guardar absoluta reserva de los documentos e información que le suministre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y del desarrollo de las actividades propias del presente contrato y los resultados de su gestión. </w:t>
      </w:r>
    </w:p>
    <w:p w14:paraId="3596B411"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7186B555"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se obliga a devolver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cualquier otra información, documento o elemento que le haya sido entregado, una vez cese o culmine el presente contrato, dentro de las cuarenta y ocho (48) horas siguientes a la terminación, o a destruirlas en caso de que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así lo solicite.</w:t>
      </w:r>
    </w:p>
    <w:p w14:paraId="57E770D1"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64DFF457"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impartirá instrucciones a sus empleados, funcionarios, contratistas, etc. sobre el manejo de la información de acuerdo con las estipulaciones de este contrato. En todo caso,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w:t>
      </w:r>
    </w:p>
    <w:p w14:paraId="7EAD9574"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644B79E6"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indemnizará integralmente todos los perjuicios que sean causados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o las empresas clientes, por la divulgación, uso indebido o no autorizado, </w:t>
      </w:r>
      <w:r w:rsidRPr="006E165F">
        <w:rPr>
          <w:rFonts w:ascii="Segoe UI Semilight" w:hAnsi="Segoe UI Semilight" w:cs="Segoe UI Semilight"/>
          <w:sz w:val="20"/>
          <w:szCs w:val="20"/>
        </w:rPr>
        <w:lastRenderedPageBreak/>
        <w:t xml:space="preserve">aprovechamiento, etc. de la información confidencial o por cualquier conducta violatoria sobre la misma información, sea originada directamente por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por cualquier persona que actúe en nombre de él o que haya obtenido la información del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directa o indirectamente, o por cualquier otra causa imputable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w:t>
      </w:r>
    </w:p>
    <w:p w14:paraId="3E906903"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4519669D"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La vigencia de las obligaciones de confidencialidad asumidas en este documento será igual a la de este y se mantendrán con posterioridad a su terminación. Para todos los efectos legales la información entregada por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se califica como un secreto empresarial.</w:t>
      </w:r>
    </w:p>
    <w:p w14:paraId="7A827CA8"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7AF5413F"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Las restricciones respecto de la confidencialidad de la información no se aplicarán a la información: </w:t>
      </w:r>
    </w:p>
    <w:p w14:paraId="2DD516C8"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sz w:val="20"/>
          <w:szCs w:val="20"/>
        </w:rPr>
      </w:pPr>
    </w:p>
    <w:p w14:paraId="62D7CB19" w14:textId="77777777" w:rsidR="004247BD" w:rsidRPr="006E165F" w:rsidRDefault="004247BD" w:rsidP="006E165F">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Que sea desarrollada independientemente por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o que sea recibida legalmente de otra fuente, libre de cualquier restricción y sin violación de la ley y/o del presente contrato.</w:t>
      </w:r>
    </w:p>
    <w:p w14:paraId="0B977320" w14:textId="77777777" w:rsidR="004247BD" w:rsidRPr="006E165F" w:rsidRDefault="004247BD" w:rsidP="006E165F">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Que esté disponible generalmente al público, sin violación de este documento por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w:t>
      </w:r>
    </w:p>
    <w:p w14:paraId="4C283B76" w14:textId="77777777" w:rsidR="004247BD" w:rsidRPr="006E165F" w:rsidRDefault="004247BD" w:rsidP="006E165F">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Que sea divulgada por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para cumplir con un requerimiento legal de una autoridad competente, siempre y cuando informe de tal hecho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antes de la divulgación de la información, con una antelación de cinco (5) días hábiles, de tal forma que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tenga la oportunidad de defenderla, limitarla o protegerla, y siempre y cuando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divulgue solamente aquella información que sea legalmente requerida.</w:t>
      </w:r>
    </w:p>
    <w:p w14:paraId="3E7DF77B" w14:textId="77777777" w:rsidR="004247BD" w:rsidRPr="006E165F" w:rsidRDefault="004247BD" w:rsidP="006E165F">
      <w:pPr>
        <w:numPr>
          <w:ilvl w:val="0"/>
          <w:numId w:val="6"/>
        </w:numPr>
        <w:autoSpaceDE w:val="0"/>
        <w:autoSpaceDN w:val="0"/>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Que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 xml:space="preserve">FIDUCOLDEX </w:t>
      </w:r>
      <w:r w:rsidRPr="006E165F">
        <w:rPr>
          <w:rFonts w:ascii="Segoe UI Semilight" w:hAnsi="Segoe UI Semilight" w:cs="Segoe UI Semilight"/>
          <w:sz w:val="20"/>
          <w:szCs w:val="20"/>
        </w:rPr>
        <w:t xml:space="preserve">informe al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por escrito que la información está libre de tales restricciones.</w:t>
      </w:r>
    </w:p>
    <w:p w14:paraId="018C0CD1" w14:textId="77777777" w:rsidR="004247BD" w:rsidRPr="006E165F" w:rsidRDefault="004247BD" w:rsidP="006E165F">
      <w:pPr>
        <w:pStyle w:val="Sinespaciado"/>
        <w:shd w:val="clear" w:color="auto" w:fill="FFFFFF"/>
        <w:contextualSpacing/>
        <w:jc w:val="both"/>
        <w:rPr>
          <w:rFonts w:ascii="Segoe UI Semilight" w:hAnsi="Segoe UI Semilight" w:cs="Segoe UI Semilight"/>
          <w:sz w:val="20"/>
          <w:szCs w:val="20"/>
        </w:rPr>
      </w:pPr>
    </w:p>
    <w:p w14:paraId="74D46D50"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b/>
          <w:spacing w:val="-2"/>
          <w:sz w:val="20"/>
          <w:szCs w:val="20"/>
        </w:rPr>
        <w:t>CLÁUSULA DÉCIMA QUINTA</w:t>
      </w:r>
      <w:r w:rsidRPr="006E165F">
        <w:rPr>
          <w:rFonts w:ascii="Segoe UI Semilight" w:hAnsi="Segoe UI Semilight" w:cs="Segoe UI Semilight"/>
          <w:bCs/>
          <w:iCs/>
          <w:sz w:val="20"/>
          <w:szCs w:val="20"/>
        </w:rPr>
        <w:t xml:space="preserve"> - </w:t>
      </w:r>
      <w:r w:rsidRPr="006E165F">
        <w:rPr>
          <w:rFonts w:ascii="Segoe UI Semilight" w:hAnsi="Segoe UI Semilight" w:cs="Segoe UI Semilight"/>
          <w:b/>
          <w:sz w:val="20"/>
          <w:szCs w:val="20"/>
        </w:rPr>
        <w:t xml:space="preserve">PROTECCION DE DATOS PERSONALES: EL CONTRATISTA </w:t>
      </w:r>
      <w:r w:rsidRPr="006E165F">
        <w:rPr>
          <w:rFonts w:ascii="Segoe UI Semilight" w:hAnsi="Segoe UI Semilight" w:cs="Segoe UI Semilight"/>
          <w:sz w:val="20"/>
          <w:szCs w:val="20"/>
        </w:rPr>
        <w:t xml:space="preserve">como encargado del tratamiento, tratará por cuenta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14728988" w14:textId="77777777" w:rsidR="004247BD" w:rsidRPr="006E165F" w:rsidRDefault="004247BD" w:rsidP="006E165F">
      <w:pPr>
        <w:spacing w:after="0" w:line="240" w:lineRule="auto"/>
        <w:jc w:val="both"/>
        <w:rPr>
          <w:rFonts w:ascii="Segoe UI Semilight" w:hAnsi="Segoe UI Semilight" w:cs="Segoe UI Semilight"/>
          <w:sz w:val="20"/>
          <w:szCs w:val="20"/>
          <w:lang w:eastAsia="es-ES"/>
        </w:rPr>
      </w:pPr>
    </w:p>
    <w:p w14:paraId="0912E1FA"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b/>
          <w:sz w:val="20"/>
          <w:szCs w:val="20"/>
        </w:rPr>
        <w:t>EL CONTRATISTA</w:t>
      </w:r>
      <w:r w:rsidRPr="006E165F">
        <w:rPr>
          <w:rFonts w:ascii="Segoe UI Semilight" w:hAnsi="Segoe UI Semilight" w:cs="Segoe UI Semilight"/>
          <w:sz w:val="20"/>
          <w:szCs w:val="20"/>
        </w:rPr>
        <w:t xml:space="preserve"> como encargado del Tratamiento deberá cumplir los siguientes deberes, sin perjuicio de las demás disposiciones previstas en la ley 1581 de 2012 y en otras que rijan su actividad: </w:t>
      </w:r>
    </w:p>
    <w:p w14:paraId="3473F6CF" w14:textId="77777777" w:rsidR="004247BD" w:rsidRPr="006E165F" w:rsidRDefault="004247BD" w:rsidP="006E165F">
      <w:pPr>
        <w:spacing w:after="0" w:line="240" w:lineRule="auto"/>
        <w:jc w:val="both"/>
        <w:rPr>
          <w:rFonts w:ascii="Segoe UI Semilight" w:hAnsi="Segoe UI Semilight" w:cs="Segoe UI Semilight"/>
          <w:sz w:val="20"/>
          <w:szCs w:val="20"/>
          <w:lang w:eastAsia="es-ES"/>
        </w:rPr>
      </w:pPr>
    </w:p>
    <w:p w14:paraId="5FD02582" w14:textId="77777777" w:rsidR="004247BD" w:rsidRPr="006E165F" w:rsidRDefault="004247BD" w:rsidP="006E165F">
      <w:pPr>
        <w:pStyle w:val="CM19"/>
        <w:numPr>
          <w:ilvl w:val="0"/>
          <w:numId w:val="7"/>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Cumplirá la Política de Protección de datos de </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publicada en la página </w:t>
      </w:r>
      <w:hyperlink r:id="rId8" w:history="1">
        <w:r w:rsidRPr="006E165F">
          <w:rPr>
            <w:rStyle w:val="Hipervnculo"/>
            <w:rFonts w:ascii="Segoe UI Semilight" w:hAnsi="Segoe UI Semilight" w:cs="Segoe UI Semilight"/>
            <w:sz w:val="20"/>
            <w:szCs w:val="20"/>
          </w:rPr>
          <w:t>http://www.fiducoldex.com.co/seccion/politica-de-tratamiento-de-datos-personales</w:t>
        </w:r>
      </w:hyperlink>
    </w:p>
    <w:p w14:paraId="4F3BE2EA"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Realizará el tratamiento de la información conforme a los requisitos definidos, a las Políticas de Protección de Datos Personales desarrolladas por </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y a las finalidades del tratamiento autorizadas por el Titular.</w:t>
      </w:r>
    </w:p>
    <w:p w14:paraId="477CFA0F"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Garantizará al Titular, en todo tiempo, el pleno y efectivo ejercicio del derecho de hábeas data. </w:t>
      </w:r>
    </w:p>
    <w:p w14:paraId="2091DD21"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16DD0000"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Conservará la información bajo las condiciones de seguridad necesarias para impedir su adulteración, pérdida, consulta, uso o acceso no autorizado o fraudulento. </w:t>
      </w:r>
    </w:p>
    <w:p w14:paraId="3755BEA4"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lastRenderedPageBreak/>
        <w:t xml:space="preserve">Realizará oportunamente la actualización, rectificación o supresión de los datos en los términos de la mencionada ley. </w:t>
      </w:r>
    </w:p>
    <w:p w14:paraId="6F7F6DB8"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Actualizará la información reportada por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como responsable del tratamiento dentro de los cinco (5) días hábiles siguientes contados a partir de su recibo. </w:t>
      </w:r>
    </w:p>
    <w:p w14:paraId="06A12B60"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Garantizará la existencia de políticas sobre Tratamiento de la información de conformidad con lo previsto en el Art. 18 de la Ley 1581 de 2012. </w:t>
      </w:r>
    </w:p>
    <w:p w14:paraId="7009BB58"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40650505"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En el caso que resulte aplicable, registrará en la base de datos la leyenda "reclamo en trámite" en la forma en que se regula en la mencionada Ley. </w:t>
      </w:r>
    </w:p>
    <w:p w14:paraId="7E7E79F0"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En el caso que resulte aplicable, insertará en la base de datos la leyenda "información en discusión judicial" una vez notificado por parte de la autoridad competente sobre procesos judiciales relacionados con la calidad del dato personal.</w:t>
      </w:r>
    </w:p>
    <w:p w14:paraId="5518E652"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Se abstendrá de circular información que esté siendo controvertida por el Titular y cuyo bloqueo haya sido ordenado por la Superintendencia de Industria y Comercio. </w:t>
      </w:r>
    </w:p>
    <w:p w14:paraId="3748B4A0"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Permitirá el acceso a la información únicamente a las personas que en desarrollo de sus funciones y responsabilidades del cargo lo requieran. </w:t>
      </w:r>
    </w:p>
    <w:p w14:paraId="7B4639FC" w14:textId="77777777" w:rsidR="004247BD"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Garantizará que el personal que tenga acceso a la Información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se encuentre informado de:</w:t>
      </w:r>
    </w:p>
    <w:p w14:paraId="5544707D" w14:textId="77777777" w:rsidR="00A71DD3" w:rsidRPr="006E165F" w:rsidRDefault="00A71DD3" w:rsidP="00A71DD3">
      <w:pPr>
        <w:pStyle w:val="CM19"/>
        <w:ind w:left="284" w:right="165"/>
        <w:contextualSpacing/>
        <w:jc w:val="both"/>
        <w:rPr>
          <w:rFonts w:ascii="Segoe UI Semilight" w:hAnsi="Segoe UI Semilight" w:cs="Segoe UI Semilight"/>
          <w:sz w:val="20"/>
          <w:szCs w:val="20"/>
        </w:rPr>
      </w:pPr>
    </w:p>
    <w:p w14:paraId="502B6CE9" w14:textId="77777777" w:rsidR="004247BD" w:rsidRPr="006E165F" w:rsidRDefault="004247BD" w:rsidP="006E165F">
      <w:pPr>
        <w:pStyle w:val="CM19"/>
        <w:numPr>
          <w:ilvl w:val="0"/>
          <w:numId w:val="9"/>
        </w:numPr>
        <w:ind w:left="709" w:right="165" w:hanging="425"/>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Su calidad de Encargado de la información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w:t>
      </w:r>
    </w:p>
    <w:p w14:paraId="2CFE03EF" w14:textId="77777777" w:rsidR="004247BD" w:rsidRPr="006E165F" w:rsidRDefault="004247BD" w:rsidP="006E165F">
      <w:pPr>
        <w:pStyle w:val="CM19"/>
        <w:numPr>
          <w:ilvl w:val="0"/>
          <w:numId w:val="9"/>
        </w:numPr>
        <w:ind w:left="709" w:right="165" w:hanging="425"/>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Los requisitos de seguridad de la información del presente Contrato. </w:t>
      </w:r>
    </w:p>
    <w:p w14:paraId="27E9A0C6" w14:textId="77777777" w:rsidR="004247BD" w:rsidRPr="006E165F" w:rsidRDefault="004247BD" w:rsidP="006E165F">
      <w:pPr>
        <w:pStyle w:val="CM19"/>
        <w:numPr>
          <w:ilvl w:val="0"/>
          <w:numId w:val="9"/>
        </w:numPr>
        <w:ind w:left="709" w:right="165" w:hanging="425"/>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Las políticas de protección de datos personales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las cuales se encuentran publicadas en la página web </w:t>
      </w:r>
      <w:hyperlink r:id="rId9" w:history="1">
        <w:r w:rsidRPr="006E165F">
          <w:rPr>
            <w:rStyle w:val="Hipervnculo"/>
            <w:rFonts w:ascii="Segoe UI Semilight" w:hAnsi="Segoe UI Semilight" w:cs="Segoe UI Semilight"/>
            <w:sz w:val="20"/>
            <w:szCs w:val="20"/>
          </w:rPr>
          <w:t>http://www.fiducoldex.com.co/seccion/politica-de-tratamiento-de-datos-personales</w:t>
        </w:r>
      </w:hyperlink>
      <w:r w:rsidRPr="006E165F">
        <w:rPr>
          <w:rFonts w:ascii="Segoe UI Semilight" w:hAnsi="Segoe UI Semilight" w:cs="Segoe UI Semilight"/>
          <w:sz w:val="20"/>
          <w:szCs w:val="20"/>
        </w:rPr>
        <w:t>.</w:t>
      </w:r>
    </w:p>
    <w:p w14:paraId="48C98134" w14:textId="77777777" w:rsidR="004247BD" w:rsidRPr="006E165F" w:rsidRDefault="004247BD" w:rsidP="006E165F">
      <w:pPr>
        <w:pStyle w:val="CM19"/>
        <w:numPr>
          <w:ilvl w:val="0"/>
          <w:numId w:val="9"/>
        </w:numPr>
        <w:ind w:left="709" w:right="165" w:hanging="425"/>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Las medidas de seguridad físicas y electrónicas que se adoptarán sobre la información suministrada por </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w:t>
      </w:r>
    </w:p>
    <w:p w14:paraId="756E8759"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2C4B4AE8"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Se abstendrá de revelar la información de la entidad, de clientes o de personas naturales que le haya sido entregada para el cumplimiento de este contrato a terceros no autorizados.</w:t>
      </w:r>
    </w:p>
    <w:p w14:paraId="5F857D92" w14:textId="77777777" w:rsidR="004247BD" w:rsidRPr="006E165F" w:rsidRDefault="004247BD" w:rsidP="006E165F">
      <w:pPr>
        <w:pStyle w:val="Prrafodelista"/>
        <w:numPr>
          <w:ilvl w:val="0"/>
          <w:numId w:val="8"/>
        </w:numPr>
        <w:spacing w:after="0" w:line="240" w:lineRule="auto"/>
        <w:contextualSpacing w:val="0"/>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Se abstendrá de utilizar la información para una finalidad distinta a las autorizadas por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 xml:space="preserve">FIDUCOLDEX </w:t>
      </w:r>
      <w:r w:rsidRPr="006E165F">
        <w:rPr>
          <w:rFonts w:ascii="Segoe UI Semilight" w:hAnsi="Segoe UI Semilight" w:cs="Segoe UI Semilight"/>
          <w:sz w:val="20"/>
          <w:szCs w:val="20"/>
        </w:rPr>
        <w:t>para el cumplimiento del presente Contrato y por fuera de los parámetros y procedimientos establecidos por este.</w:t>
      </w:r>
    </w:p>
    <w:p w14:paraId="1F2F3B55" w14:textId="77777777" w:rsidR="004247BD" w:rsidRPr="006E165F" w:rsidRDefault="004247BD" w:rsidP="006E165F">
      <w:pPr>
        <w:pStyle w:val="CM19"/>
        <w:numPr>
          <w:ilvl w:val="0"/>
          <w:numId w:val="8"/>
        </w:numPr>
        <w:ind w:left="284" w:right="165"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Informará de forma oportuna a la Superintendencia de Industria y Comercio y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7203F7EE" w14:textId="77777777" w:rsidR="004247BD" w:rsidRPr="006E165F" w:rsidRDefault="004247BD" w:rsidP="006E165F">
      <w:pPr>
        <w:pStyle w:val="CM19"/>
        <w:numPr>
          <w:ilvl w:val="0"/>
          <w:numId w:val="8"/>
        </w:numPr>
        <w:ind w:left="284"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Cumplirá las instrucciones y requerimientos que imparta la Superintendencia de Industria y Comercio. </w:t>
      </w:r>
    </w:p>
    <w:p w14:paraId="1D4B4D50" w14:textId="77777777" w:rsidR="004247BD" w:rsidRPr="006E165F" w:rsidRDefault="004247BD" w:rsidP="006E165F">
      <w:pPr>
        <w:pStyle w:val="CM19"/>
        <w:numPr>
          <w:ilvl w:val="0"/>
          <w:numId w:val="8"/>
        </w:numPr>
        <w:ind w:left="284" w:hanging="284"/>
        <w:contextualSpacing/>
        <w:jc w:val="both"/>
        <w:rPr>
          <w:rFonts w:ascii="Segoe UI Semilight" w:hAnsi="Segoe UI Semilight" w:cs="Segoe UI Semilight"/>
          <w:sz w:val="20"/>
          <w:szCs w:val="20"/>
        </w:rPr>
      </w:pPr>
      <w:r w:rsidRPr="006E165F">
        <w:rPr>
          <w:rFonts w:ascii="Segoe UI Semilight" w:hAnsi="Segoe UI Semilight" w:cs="Segoe UI Semilight"/>
          <w:sz w:val="20"/>
          <w:szCs w:val="20"/>
        </w:rPr>
        <w:lastRenderedPageBreak/>
        <w:t xml:space="preserve">En el evento en que el contratista sea requerido por una autoridad, para el suministro de información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incluyendo la información de personas naturales suministrada por la entidad, deberá informar inmediatamente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a fin de que este pueda adoptar o establecer las medidas necesarias para garantizar la confidencialidad de la información ante el requerimiento de las autoridades. </w:t>
      </w:r>
    </w:p>
    <w:p w14:paraId="6CE1C69C" w14:textId="77777777" w:rsidR="004247BD" w:rsidRPr="006E165F" w:rsidRDefault="004247BD" w:rsidP="006E165F">
      <w:pPr>
        <w:spacing w:after="0" w:line="240" w:lineRule="auto"/>
        <w:jc w:val="both"/>
        <w:rPr>
          <w:rFonts w:ascii="Segoe UI Semilight" w:hAnsi="Segoe UI Semilight" w:cs="Segoe UI Semilight"/>
          <w:sz w:val="20"/>
          <w:szCs w:val="20"/>
        </w:rPr>
      </w:pPr>
    </w:p>
    <w:p w14:paraId="2C8D32A1"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Una vez finalice el presente contrato, </w:t>
      </w:r>
      <w:r w:rsidRPr="006E165F">
        <w:rPr>
          <w:rFonts w:ascii="Segoe UI Semilight" w:hAnsi="Segoe UI Semilight" w:cs="Segoe UI Semilight"/>
          <w:b/>
          <w:sz w:val="20"/>
          <w:szCs w:val="20"/>
        </w:rPr>
        <w:t>EL CONTRATISTA</w:t>
      </w:r>
      <w:r w:rsidRPr="006E165F">
        <w:rPr>
          <w:rFonts w:ascii="Segoe UI Semilight" w:hAnsi="Segoe UI Semilight" w:cs="Segoe UI Semilight"/>
          <w:sz w:val="20"/>
          <w:szCs w:val="20"/>
        </w:rPr>
        <w:t xml:space="preserve"> como encargado del tratamiento se abstendrá de continuar efectuando cualquier tipo de tratamiento de la información suministrada por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en consecuencia,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deberá suprimir y/o devolver a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como responsable y/o devolver a otro encargado que designe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los datos personales y suprimir cualquier copia que esté en su poder en virtud de este Contrato.</w:t>
      </w:r>
    </w:p>
    <w:p w14:paraId="3FDC09F4" w14:textId="77777777" w:rsidR="004247BD" w:rsidRPr="006E165F" w:rsidRDefault="004247BD" w:rsidP="006E165F">
      <w:pPr>
        <w:spacing w:after="0" w:line="240" w:lineRule="auto"/>
        <w:jc w:val="both"/>
        <w:rPr>
          <w:rFonts w:ascii="Segoe UI Semilight" w:hAnsi="Segoe UI Semilight" w:cs="Segoe UI Semilight"/>
          <w:sz w:val="20"/>
          <w:szCs w:val="20"/>
        </w:rPr>
      </w:pPr>
    </w:p>
    <w:p w14:paraId="7776A9B5"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como encargado del tratamiento entiende y acepta que el uso indebido de la información suministrada por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puede llegar a tener implicaciones penales, acarrear sanciones administrativas por parte de la Superintendencia de 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1E597D51" w14:textId="77777777" w:rsidR="004247BD" w:rsidRPr="006E165F" w:rsidRDefault="004247BD" w:rsidP="006E165F">
      <w:pPr>
        <w:spacing w:after="0" w:line="240" w:lineRule="auto"/>
        <w:jc w:val="both"/>
        <w:rPr>
          <w:rFonts w:ascii="Segoe UI Semilight" w:hAnsi="Segoe UI Semilight" w:cs="Segoe UI Semilight"/>
          <w:sz w:val="20"/>
          <w:szCs w:val="20"/>
          <w:highlight w:val="yellow"/>
        </w:rPr>
      </w:pPr>
    </w:p>
    <w:p w14:paraId="6A2949F1"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Sin perjuicio de las previsiones contractuales específicas en materia de confidencialidad,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deberá tomar las medidas de custodia adecuadas que permitan conservar el carácter confidencial de la información y evitar que ésta sea visualizada, modificada o sustraída por personal no autorizado. La información de la que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tenga conocimiento en virtud del presente contrato no podrá ser compartida con terceros, salvo que medie autorización expresa de </w:t>
      </w:r>
      <w:r w:rsidRPr="006E165F">
        <w:rPr>
          <w:rFonts w:ascii="Segoe UI Semilight" w:hAnsi="Segoe UI Semilight" w:cs="Segoe UI Semilight"/>
          <w:b/>
          <w:bCs/>
          <w:sz w:val="20"/>
          <w:szCs w:val="20"/>
        </w:rPr>
        <w:t>PROCOLOMBIA/</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o que deba hacerlo con ocasión de la prestación del servicio contratado y en los términos del contrato suscrito con éste. El </w:t>
      </w:r>
      <w:r w:rsidRPr="006E165F">
        <w:rPr>
          <w:rFonts w:ascii="Segoe UI Semilight" w:hAnsi="Segoe UI Semilight" w:cs="Segoe UI Semilight"/>
          <w:b/>
          <w:sz w:val="20"/>
          <w:szCs w:val="20"/>
        </w:rPr>
        <w:t>CONTRATISTA</w:t>
      </w:r>
      <w:r w:rsidRPr="006E165F">
        <w:rPr>
          <w:rFonts w:ascii="Segoe UI Semilight" w:hAnsi="Segoe UI Semilight" w:cs="Segoe UI Semilight"/>
          <w:sz w:val="20"/>
          <w:szCs w:val="20"/>
        </w:rPr>
        <w:t xml:space="preserve"> informará a la Fiduciaria las características y condiciones de esta subcontratación y garantizará de igual forma, la protección de la información personal a la que tendrá acceso.</w:t>
      </w:r>
    </w:p>
    <w:p w14:paraId="4D068142" w14:textId="77777777" w:rsidR="004247BD" w:rsidRPr="006E165F" w:rsidRDefault="004247BD" w:rsidP="006E165F">
      <w:pPr>
        <w:spacing w:after="0" w:line="240" w:lineRule="auto"/>
        <w:jc w:val="both"/>
        <w:rPr>
          <w:rFonts w:ascii="Segoe UI Semilight" w:hAnsi="Segoe UI Semilight" w:cs="Segoe UI Semilight"/>
          <w:sz w:val="20"/>
          <w:szCs w:val="20"/>
        </w:rPr>
      </w:pPr>
    </w:p>
    <w:p w14:paraId="0D99B199"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sz w:val="20"/>
          <w:szCs w:val="20"/>
        </w:rPr>
        <w:t xml:space="preserve">Todo lo anterior, </w:t>
      </w:r>
      <w:proofErr w:type="gramStart"/>
      <w:r w:rsidRPr="006E165F">
        <w:rPr>
          <w:rFonts w:ascii="Segoe UI Semilight" w:hAnsi="Segoe UI Semilight" w:cs="Segoe UI Semilight"/>
          <w:sz w:val="20"/>
          <w:szCs w:val="20"/>
        </w:rPr>
        <w:t>en caso que</w:t>
      </w:r>
      <w:proofErr w:type="gramEnd"/>
      <w:r w:rsidRPr="006E165F">
        <w:rPr>
          <w:rFonts w:ascii="Segoe UI Semilight" w:hAnsi="Segoe UI Semilight" w:cs="Segoe UI Semilight"/>
          <w:sz w:val="20"/>
          <w:szCs w:val="20"/>
        </w:rPr>
        <w:t xml:space="preserve"> el marco de la ejecución del presente contrato se requiera el uso o entrega de datos personales.</w:t>
      </w:r>
    </w:p>
    <w:p w14:paraId="5C3EEE48" w14:textId="77777777" w:rsidR="004247BD" w:rsidRPr="006E165F" w:rsidRDefault="004247BD" w:rsidP="006E165F">
      <w:pPr>
        <w:autoSpaceDE w:val="0"/>
        <w:autoSpaceDN w:val="0"/>
        <w:spacing w:after="0" w:line="240" w:lineRule="auto"/>
        <w:contextualSpacing/>
        <w:jc w:val="both"/>
        <w:rPr>
          <w:rFonts w:ascii="Segoe UI Semilight" w:hAnsi="Segoe UI Semilight" w:cs="Segoe UI Semilight"/>
          <w:b/>
          <w:color w:val="000000"/>
          <w:sz w:val="20"/>
          <w:szCs w:val="20"/>
          <w:highlight w:val="yellow"/>
        </w:rPr>
      </w:pPr>
    </w:p>
    <w:p w14:paraId="754826BB"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hAnsi="Segoe UI Semilight" w:cs="Segoe UI Semilight"/>
          <w:b/>
          <w:spacing w:val="-2"/>
          <w:sz w:val="20"/>
          <w:szCs w:val="20"/>
        </w:rPr>
        <w:t>CLÁUSULA DÉCIMA SEXTA</w:t>
      </w:r>
      <w:r w:rsidRPr="006E165F">
        <w:rPr>
          <w:rFonts w:ascii="Segoe UI Semilight" w:hAnsi="Segoe UI Semilight" w:cs="Segoe UI Semilight"/>
          <w:bCs/>
          <w:iCs/>
          <w:sz w:val="20"/>
          <w:szCs w:val="20"/>
        </w:rPr>
        <w:t xml:space="preserve"> - </w:t>
      </w:r>
      <w:r w:rsidRPr="006E165F">
        <w:rPr>
          <w:rFonts w:ascii="Segoe UI Semilight" w:eastAsia="Times New Roman" w:hAnsi="Segoe UI Semilight" w:cs="Segoe UI Semilight"/>
          <w:b/>
          <w:sz w:val="20"/>
          <w:szCs w:val="20"/>
          <w:lang w:val="es-CO" w:eastAsia="ko-KR"/>
        </w:rPr>
        <w:t xml:space="preserve">PROPIEDAD INTELECTUAL: </w:t>
      </w:r>
      <w:r w:rsidRPr="006E165F">
        <w:rPr>
          <w:rFonts w:ascii="Segoe UI Semilight" w:eastAsia="Times New Roman" w:hAnsi="Segoe UI Semilight" w:cs="Segoe UI Semilight"/>
          <w:sz w:val="20"/>
          <w:szCs w:val="20"/>
          <w:lang w:val="es-ES_tradnl" w:eastAsia="ar-SA"/>
        </w:rPr>
        <w:t xml:space="preserve">El </w:t>
      </w:r>
      <w:r w:rsidRPr="006E165F">
        <w:rPr>
          <w:rFonts w:ascii="Segoe UI Semilight" w:eastAsia="Times New Roman" w:hAnsi="Segoe UI Semilight" w:cs="Segoe UI Semilight"/>
          <w:b/>
          <w:sz w:val="20"/>
          <w:szCs w:val="20"/>
          <w:lang w:val="es-ES_tradnl" w:eastAsia="ar-SA"/>
        </w:rPr>
        <w:t>CONTRATISTA</w:t>
      </w:r>
      <w:r w:rsidRPr="006E165F">
        <w:rPr>
          <w:rFonts w:ascii="Segoe UI Semilight" w:eastAsia="Times New Roman" w:hAnsi="Segoe UI Semilight" w:cs="Segoe UI Semilight"/>
          <w:sz w:val="20"/>
          <w:szCs w:val="20"/>
          <w:lang w:val="es-ES_tradnl" w:eastAsia="ar-SA"/>
        </w:rPr>
        <w:t xml:space="preserve"> entiende y acepta que </w:t>
      </w:r>
      <w:r w:rsidRPr="006E165F">
        <w:rPr>
          <w:rFonts w:ascii="Segoe UI Semilight" w:eastAsia="Times New Roman" w:hAnsi="Segoe UI Semilight" w:cs="Segoe UI Semilight"/>
          <w:b/>
          <w:sz w:val="20"/>
          <w:szCs w:val="20"/>
          <w:lang w:val="es-ES_tradnl" w:eastAsia="ar-SA"/>
        </w:rPr>
        <w:t>PROCOLOMBIA</w:t>
      </w:r>
      <w:r w:rsidRPr="006E165F">
        <w:rPr>
          <w:rFonts w:ascii="Segoe UI Semilight" w:eastAsia="Times New Roman" w:hAnsi="Segoe UI Semilight" w:cs="Segoe UI Semilight"/>
          <w:sz w:val="20"/>
          <w:szCs w:val="20"/>
          <w:lang w:val="es-ES_tradnl" w:eastAsia="ar-SA"/>
        </w:rPr>
        <w:t xml:space="preserve"> adquiere todos los derechos sobre los bienes protegibles por vía de la propiedad intelectual e industrial, creados o desarrollados en virtud del presente Contrato. </w:t>
      </w:r>
    </w:p>
    <w:p w14:paraId="6C02C752"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41A58A80"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eastAsia="Times New Roman" w:hAnsi="Segoe UI Semilight" w:cs="Segoe UI Semilight"/>
          <w:sz w:val="20"/>
          <w:szCs w:val="20"/>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6E165F">
        <w:rPr>
          <w:rFonts w:ascii="Segoe UI Semilight" w:eastAsia="Times New Roman" w:hAnsi="Segoe UI Semilight" w:cs="Segoe UI Semilight"/>
          <w:b/>
          <w:sz w:val="20"/>
          <w:szCs w:val="20"/>
          <w:lang w:val="es-ES_tradnl" w:eastAsia="ar-SA"/>
        </w:rPr>
        <w:t xml:space="preserve">CONTRATISTA </w:t>
      </w:r>
      <w:r w:rsidRPr="006E165F">
        <w:rPr>
          <w:rFonts w:ascii="Segoe UI Semilight" w:eastAsia="Times New Roman" w:hAnsi="Segoe UI Semilight" w:cs="Segoe UI Semilight"/>
          <w:sz w:val="20"/>
          <w:szCs w:val="20"/>
          <w:lang w:val="es-ES_tradnl" w:eastAsia="ar-SA"/>
        </w:rPr>
        <w:t xml:space="preserve">cederá a favor de </w:t>
      </w:r>
      <w:r w:rsidRPr="006E165F">
        <w:rPr>
          <w:rFonts w:ascii="Segoe UI Semilight" w:eastAsia="Times New Roman" w:hAnsi="Segoe UI Semilight" w:cs="Segoe UI Semilight"/>
          <w:b/>
          <w:sz w:val="20"/>
          <w:szCs w:val="20"/>
          <w:lang w:val="es-ES_tradnl" w:eastAsia="ar-SA"/>
        </w:rPr>
        <w:t xml:space="preserve">PROCOLOMBIA, </w:t>
      </w:r>
      <w:r w:rsidRPr="006E165F">
        <w:rPr>
          <w:rFonts w:ascii="Segoe UI Semilight" w:eastAsia="Times New Roman" w:hAnsi="Segoe UI Semilight" w:cs="Segoe UI Semilight"/>
          <w:sz w:val="20"/>
          <w:szCs w:val="20"/>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06BF3821"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0D9057B"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eastAsia="Times New Roman" w:hAnsi="Segoe UI Semilight" w:cs="Segoe UI Semilight"/>
          <w:sz w:val="20"/>
          <w:szCs w:val="20"/>
          <w:lang w:val="es-ES_tradnl" w:eastAsia="ar-SA"/>
        </w:rPr>
        <w:t xml:space="preserve">Los derechos patrimoniales que adquiere </w:t>
      </w:r>
      <w:r w:rsidRPr="006E165F">
        <w:rPr>
          <w:rFonts w:ascii="Segoe UI Semilight" w:eastAsia="Times New Roman" w:hAnsi="Segoe UI Semilight" w:cs="Segoe UI Semilight"/>
          <w:b/>
          <w:sz w:val="20"/>
          <w:szCs w:val="20"/>
          <w:lang w:val="es-ES_tradnl" w:eastAsia="ar-SA"/>
        </w:rPr>
        <w:t>PROCOLOMBIA</w:t>
      </w:r>
      <w:r w:rsidRPr="006E165F">
        <w:rPr>
          <w:rFonts w:ascii="Segoe UI Semilight" w:eastAsia="Times New Roman" w:hAnsi="Segoe UI Semilight" w:cs="Segoe UI Semilight"/>
          <w:sz w:val="20"/>
          <w:szCs w:val="20"/>
          <w:lang w:val="es-ES_tradnl" w:eastAsia="ar-SA"/>
        </w:rPr>
        <w:t xml:space="preserve">, en virtud de este Contrato, incluyen, pero no están limitados a, la reproducción, almacenamiento digital, edición, publicación, transformación, </w:t>
      </w:r>
      <w:r w:rsidRPr="006E165F">
        <w:rPr>
          <w:rFonts w:ascii="Segoe UI Semilight" w:eastAsia="Times New Roman" w:hAnsi="Segoe UI Semilight" w:cs="Segoe UI Semilight"/>
          <w:sz w:val="20"/>
          <w:szCs w:val="20"/>
          <w:lang w:val="es-ES_tradnl" w:eastAsia="ar-SA"/>
        </w:rPr>
        <w:lastRenderedPageBreak/>
        <w:t xml:space="preserve">adaptación, comunicación, puesta a disposición, distribución y en general, cualquier tipo de uso o explotación sobre las obras creadas, reproducidas o adaptadas en virtud del presente Contrato, incluyendo el derecho de puesta a disposición. </w:t>
      </w:r>
      <w:r w:rsidRPr="006E165F">
        <w:rPr>
          <w:rFonts w:ascii="Segoe UI Semilight" w:eastAsia="Times New Roman" w:hAnsi="Segoe UI Semilight" w:cs="Segoe UI Semilight"/>
          <w:b/>
          <w:sz w:val="20"/>
          <w:szCs w:val="20"/>
          <w:lang w:val="es-ES_tradnl" w:eastAsia="ar-SA"/>
        </w:rPr>
        <w:t xml:space="preserve">PROCOLOMBIA </w:t>
      </w:r>
      <w:r w:rsidRPr="006E165F">
        <w:rPr>
          <w:rFonts w:ascii="Segoe UI Semilight" w:eastAsia="Times New Roman" w:hAnsi="Segoe UI Semilight" w:cs="Segoe UI Semilight"/>
          <w:sz w:val="20"/>
          <w:szCs w:val="20"/>
          <w:lang w:val="es-ES_tradnl" w:eastAsia="ar-SA"/>
        </w:rPr>
        <w:t xml:space="preserve">podrá reproducir, comunicar, distribuir o explotar dichas obras por cualquier medio conocido. </w:t>
      </w:r>
    </w:p>
    <w:p w14:paraId="50B42210"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298BACAF"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eastAsia="Times New Roman" w:hAnsi="Segoe UI Semilight" w:cs="Segoe UI Semilight"/>
          <w:sz w:val="20"/>
          <w:szCs w:val="20"/>
          <w:lang w:val="es-ES_tradnl" w:eastAsia="ar-SA"/>
        </w:rPr>
        <w:t xml:space="preserve">El </w:t>
      </w:r>
      <w:r w:rsidRPr="006E165F">
        <w:rPr>
          <w:rFonts w:ascii="Segoe UI Semilight" w:eastAsia="Times New Roman" w:hAnsi="Segoe UI Semilight" w:cs="Segoe UI Semilight"/>
          <w:b/>
          <w:sz w:val="20"/>
          <w:szCs w:val="20"/>
          <w:lang w:val="es-ES_tradnl" w:eastAsia="ar-SA"/>
        </w:rPr>
        <w:t>CONTRATISTA</w:t>
      </w:r>
      <w:r w:rsidRPr="006E165F">
        <w:rPr>
          <w:rFonts w:ascii="Segoe UI Semilight" w:eastAsia="Times New Roman" w:hAnsi="Segoe UI Semilight" w:cs="Segoe UI Semilight"/>
          <w:sz w:val="20"/>
          <w:szCs w:val="20"/>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6E165F">
        <w:rPr>
          <w:rFonts w:ascii="Segoe UI Semilight" w:eastAsia="Times New Roman" w:hAnsi="Segoe UI Semilight" w:cs="Segoe UI Semilight"/>
          <w:sz w:val="20"/>
          <w:szCs w:val="20"/>
          <w:lang w:val="es-ES_tradnl" w:eastAsia="ar-SA"/>
        </w:rPr>
        <w:t>releases</w:t>
      </w:r>
      <w:proofErr w:type="spellEnd"/>
      <w:r w:rsidRPr="006E165F">
        <w:rPr>
          <w:rFonts w:ascii="Segoe UI Semilight" w:eastAsia="Times New Roman" w:hAnsi="Segoe UI Semilight" w:cs="Segoe UI Semilight"/>
          <w:sz w:val="20"/>
          <w:szCs w:val="20"/>
          <w:lang w:val="es-ES_tradnl" w:eastAsia="ar-SA"/>
        </w:rPr>
        <w:t xml:space="preserve"> necesarios para asegurar la cesión a </w:t>
      </w:r>
      <w:r w:rsidRPr="006E165F">
        <w:rPr>
          <w:rFonts w:ascii="Segoe UI Semilight" w:eastAsia="Times New Roman" w:hAnsi="Segoe UI Semilight" w:cs="Segoe UI Semilight"/>
          <w:b/>
          <w:sz w:val="20"/>
          <w:szCs w:val="20"/>
          <w:lang w:val="es-ES_tradnl" w:eastAsia="ar-SA"/>
        </w:rPr>
        <w:t>PROCOLOMBIA</w:t>
      </w:r>
      <w:r w:rsidRPr="006E165F">
        <w:rPr>
          <w:rFonts w:ascii="Segoe UI Semilight" w:eastAsia="Times New Roman" w:hAnsi="Segoe UI Semilight" w:cs="Segoe UI Semilight"/>
          <w:sz w:val="20"/>
          <w:szCs w:val="20"/>
          <w:lang w:val="es-ES_tradnl" w:eastAsia="ar-SA"/>
        </w:rPr>
        <w:t xml:space="preserve"> de cualquier derecho de propiedad intelectual e industrial sobre las obras producidas o creadas que resulten de la ejecución del presente Contrato. </w:t>
      </w:r>
    </w:p>
    <w:p w14:paraId="6E6C8C7D"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55568C39"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eastAsia="Times New Roman" w:hAnsi="Segoe UI Semilight" w:cs="Segoe UI Semilight"/>
          <w:sz w:val="20"/>
          <w:szCs w:val="20"/>
          <w:lang w:val="es-ES_tradnl" w:eastAsia="ar-SA"/>
        </w:rPr>
        <w:t xml:space="preserve">El </w:t>
      </w:r>
      <w:r w:rsidRPr="006E165F">
        <w:rPr>
          <w:rFonts w:ascii="Segoe UI Semilight" w:eastAsia="Times New Roman" w:hAnsi="Segoe UI Semilight" w:cs="Segoe UI Semilight"/>
          <w:b/>
          <w:sz w:val="20"/>
          <w:szCs w:val="20"/>
          <w:lang w:val="es-ES_tradnl" w:eastAsia="ar-SA"/>
        </w:rPr>
        <w:t xml:space="preserve">CONTRATISTA </w:t>
      </w:r>
      <w:r w:rsidRPr="006E165F">
        <w:rPr>
          <w:rFonts w:ascii="Segoe UI Semilight" w:eastAsia="Times New Roman" w:hAnsi="Segoe UI Semilight" w:cs="Segoe UI Semilight"/>
          <w:sz w:val="20"/>
          <w:szCs w:val="20"/>
          <w:lang w:val="es-ES_tradnl" w:eastAsia="ar-SA"/>
        </w:rPr>
        <w:t xml:space="preserve">declara que entiende y consiente que </w:t>
      </w:r>
      <w:r w:rsidRPr="006E165F">
        <w:rPr>
          <w:rFonts w:ascii="Segoe UI Semilight" w:eastAsia="Times New Roman" w:hAnsi="Segoe UI Semilight" w:cs="Segoe UI Semilight"/>
          <w:b/>
          <w:sz w:val="20"/>
          <w:szCs w:val="20"/>
          <w:lang w:val="es-ES_tradnl" w:eastAsia="ar-SA"/>
        </w:rPr>
        <w:t>PROCOLOMBIA</w:t>
      </w:r>
      <w:r w:rsidRPr="006E165F">
        <w:rPr>
          <w:rFonts w:ascii="Segoe UI Semilight" w:eastAsia="Times New Roman" w:hAnsi="Segoe UI Semilight" w:cs="Segoe UI Semilight"/>
          <w:sz w:val="20"/>
          <w:szCs w:val="20"/>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744E4770"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p>
    <w:p w14:paraId="7A1780A1"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_tradnl" w:eastAsia="ar-SA"/>
        </w:rPr>
      </w:pPr>
      <w:r w:rsidRPr="006E165F">
        <w:rPr>
          <w:rFonts w:ascii="Segoe UI Semilight" w:eastAsia="Times New Roman" w:hAnsi="Segoe UI Semilight" w:cs="Segoe UI Semilight"/>
          <w:b/>
          <w:sz w:val="20"/>
          <w:szCs w:val="20"/>
          <w:lang w:val="es-ES_tradnl" w:eastAsia="ar-SA"/>
        </w:rPr>
        <w:t xml:space="preserve">PROCOLOMBIA </w:t>
      </w:r>
      <w:r w:rsidRPr="006E165F">
        <w:rPr>
          <w:rFonts w:ascii="Segoe UI Semilight" w:eastAsia="Times New Roman" w:hAnsi="Segoe UI Semilight" w:cs="Segoe UI Semilight"/>
          <w:sz w:val="20"/>
          <w:szCs w:val="20"/>
          <w:lang w:val="es-ES_tradnl" w:eastAsia="ar-SA"/>
        </w:rPr>
        <w:t xml:space="preserve">y el </w:t>
      </w:r>
      <w:r w:rsidRPr="006E165F">
        <w:rPr>
          <w:rFonts w:ascii="Segoe UI Semilight" w:eastAsia="Times New Roman" w:hAnsi="Segoe UI Semilight" w:cs="Segoe UI Semilight"/>
          <w:b/>
          <w:sz w:val="20"/>
          <w:szCs w:val="20"/>
          <w:lang w:val="es-ES_tradnl" w:eastAsia="ar-SA"/>
        </w:rPr>
        <w:t xml:space="preserve">CONTRATISTA </w:t>
      </w:r>
      <w:r w:rsidRPr="006E165F">
        <w:rPr>
          <w:rFonts w:ascii="Segoe UI Semilight" w:eastAsia="Times New Roman" w:hAnsi="Segoe UI Semilight" w:cs="Segoe UI Semilight"/>
          <w:sz w:val="20"/>
          <w:szCs w:val="20"/>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6E165F">
        <w:rPr>
          <w:rFonts w:ascii="Segoe UI Semilight" w:eastAsia="Times New Roman" w:hAnsi="Segoe UI Semilight" w:cs="Segoe UI Semilight"/>
          <w:b/>
          <w:sz w:val="20"/>
          <w:szCs w:val="20"/>
          <w:lang w:val="es-ES_tradnl" w:eastAsia="ar-SA"/>
        </w:rPr>
        <w:t xml:space="preserve">CONTRATISTA </w:t>
      </w:r>
      <w:r w:rsidRPr="006E165F">
        <w:rPr>
          <w:rFonts w:ascii="Segoe UI Semilight" w:eastAsia="Times New Roman" w:hAnsi="Segoe UI Semilight" w:cs="Segoe UI Semilight"/>
          <w:sz w:val="20"/>
          <w:szCs w:val="20"/>
          <w:lang w:val="es-ES_tradnl" w:eastAsia="ar-SA"/>
        </w:rPr>
        <w:t xml:space="preserve">utilice bienes previamente creados dentro de aquellos que entrega a </w:t>
      </w:r>
      <w:r w:rsidRPr="006E165F">
        <w:rPr>
          <w:rFonts w:ascii="Segoe UI Semilight" w:eastAsia="Times New Roman" w:hAnsi="Segoe UI Semilight" w:cs="Segoe UI Semilight"/>
          <w:b/>
          <w:sz w:val="20"/>
          <w:szCs w:val="20"/>
          <w:lang w:val="es-ES_tradnl" w:eastAsia="ar-SA"/>
        </w:rPr>
        <w:t xml:space="preserve">PROCOLOMBIA </w:t>
      </w:r>
      <w:r w:rsidRPr="006E165F">
        <w:rPr>
          <w:rFonts w:ascii="Segoe UI Semilight" w:eastAsia="Times New Roman" w:hAnsi="Segoe UI Semilight" w:cs="Segoe UI Semilight"/>
          <w:sz w:val="20"/>
          <w:szCs w:val="20"/>
          <w:lang w:val="es-ES_tradnl" w:eastAsia="ar-SA"/>
        </w:rPr>
        <w:t xml:space="preserve">en ejecución del presente contrato, se entenderá que los derechos de autor sobre dichos bienes también se transfieren de forma exclusiva a </w:t>
      </w:r>
      <w:r w:rsidRPr="006E165F">
        <w:rPr>
          <w:rFonts w:ascii="Segoe UI Semilight" w:eastAsia="Times New Roman" w:hAnsi="Segoe UI Semilight" w:cs="Segoe UI Semilight"/>
          <w:b/>
          <w:sz w:val="20"/>
          <w:szCs w:val="20"/>
          <w:lang w:val="es-ES_tradnl" w:eastAsia="ar-SA"/>
        </w:rPr>
        <w:t>PROCOLOMBIA</w:t>
      </w:r>
      <w:r w:rsidRPr="006E165F">
        <w:rPr>
          <w:rFonts w:ascii="Segoe UI Semilight" w:eastAsia="Times New Roman" w:hAnsi="Segoe UI Semilight" w:cs="Segoe UI Semilight"/>
          <w:sz w:val="20"/>
          <w:szCs w:val="20"/>
          <w:lang w:val="es-ES_tradnl" w:eastAsia="ar-SA"/>
        </w:rPr>
        <w:t>, sin ninguna limitación, ni temporal, ni territorial, ni de medios.</w:t>
      </w:r>
    </w:p>
    <w:p w14:paraId="72AEA4E2"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b/>
          <w:bCs/>
          <w:color w:val="000000"/>
          <w:sz w:val="20"/>
          <w:szCs w:val="20"/>
          <w:lang w:val="es-ES" w:eastAsia="es-CO"/>
        </w:rPr>
      </w:pPr>
    </w:p>
    <w:p w14:paraId="30F870CE"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sz w:val="20"/>
          <w:szCs w:val="20"/>
          <w:lang w:val="es-ES_tradnl" w:eastAsia="es-CO"/>
        </w:rPr>
      </w:pPr>
      <w:r w:rsidRPr="006E165F">
        <w:rPr>
          <w:rFonts w:ascii="Segoe UI Semilight" w:eastAsia="Batang" w:hAnsi="Segoe UI Semilight" w:cs="Segoe UI Semilight"/>
          <w:b/>
          <w:sz w:val="20"/>
          <w:szCs w:val="20"/>
          <w:shd w:val="clear" w:color="auto" w:fill="FFFFFF"/>
          <w:lang w:val="es-CO" w:eastAsia="es-ES_tradnl"/>
        </w:rPr>
        <w:t>PARÁGRAFO PRIMERO</w:t>
      </w:r>
      <w:r w:rsidRPr="006E165F">
        <w:rPr>
          <w:rFonts w:ascii="Segoe UI Semilight" w:eastAsia="Batang" w:hAnsi="Segoe UI Semilight" w:cs="Segoe UI Semilight"/>
          <w:sz w:val="20"/>
          <w:szCs w:val="20"/>
          <w:shd w:val="clear" w:color="auto" w:fill="FFFFFF"/>
          <w:lang w:val="es-CO" w:eastAsia="es-ES_tradnl"/>
        </w:rPr>
        <w:t xml:space="preserve">: En el evento en que la cesión de los bienes preexistentes no se posible, el </w:t>
      </w:r>
      <w:r w:rsidRPr="006E165F">
        <w:rPr>
          <w:rFonts w:ascii="Segoe UI Semilight" w:eastAsia="Batang" w:hAnsi="Segoe UI Semilight" w:cs="Segoe UI Semilight"/>
          <w:b/>
          <w:sz w:val="20"/>
          <w:szCs w:val="20"/>
          <w:shd w:val="clear" w:color="auto" w:fill="FFFFFF"/>
          <w:lang w:val="es-CO" w:eastAsia="es-ES_tradnl"/>
        </w:rPr>
        <w:t xml:space="preserve">CONTRATISTA </w:t>
      </w:r>
      <w:r w:rsidRPr="006E165F">
        <w:rPr>
          <w:rFonts w:ascii="Segoe UI Semilight" w:eastAsia="Batang" w:hAnsi="Segoe UI Semilight" w:cs="Segoe UI Semilight"/>
          <w:sz w:val="20"/>
          <w:szCs w:val="20"/>
          <w:shd w:val="clear" w:color="auto" w:fill="FFFFFF"/>
          <w:lang w:val="es-CO" w:eastAsia="es-ES_tradnl"/>
        </w:rPr>
        <w:t xml:space="preserve">deberá notificar este hecho a </w:t>
      </w:r>
      <w:r w:rsidRPr="006E165F">
        <w:rPr>
          <w:rFonts w:ascii="Segoe UI Semilight" w:eastAsia="Batang" w:hAnsi="Segoe UI Semilight" w:cs="Segoe UI Semilight"/>
          <w:b/>
          <w:sz w:val="20"/>
          <w:szCs w:val="20"/>
          <w:shd w:val="clear" w:color="auto" w:fill="FFFFFF"/>
          <w:lang w:val="es-CO" w:eastAsia="es-ES_tradnl"/>
        </w:rPr>
        <w:t xml:space="preserve">PROCOLOMBIA </w:t>
      </w:r>
      <w:r w:rsidRPr="006E165F">
        <w:rPr>
          <w:rFonts w:ascii="Segoe UI Semilight" w:eastAsia="Batang" w:hAnsi="Segoe UI Semilight" w:cs="Segoe UI Semilight"/>
          <w:sz w:val="20"/>
          <w:szCs w:val="20"/>
          <w:shd w:val="clear" w:color="auto" w:fill="FFFFFF"/>
          <w:lang w:val="es-CO" w:eastAsia="es-ES_tradnl"/>
        </w:rPr>
        <w:t xml:space="preserve">y, con el consentimiento de </w:t>
      </w:r>
      <w:r w:rsidRPr="006E165F">
        <w:rPr>
          <w:rFonts w:ascii="Segoe UI Semilight" w:eastAsia="Batang" w:hAnsi="Segoe UI Semilight" w:cs="Segoe UI Semilight"/>
          <w:b/>
          <w:sz w:val="20"/>
          <w:szCs w:val="20"/>
          <w:shd w:val="clear" w:color="auto" w:fill="FFFFFF"/>
          <w:lang w:val="es-CO" w:eastAsia="es-ES_tradnl"/>
        </w:rPr>
        <w:t>PROCOLOMBIA</w:t>
      </w:r>
      <w:r w:rsidRPr="006E165F">
        <w:rPr>
          <w:rFonts w:ascii="Segoe UI Semilight" w:eastAsia="Batang" w:hAnsi="Segoe UI Semilight" w:cs="Segoe UI Semilight"/>
          <w:sz w:val="20"/>
          <w:szCs w:val="20"/>
          <w:shd w:val="clear" w:color="auto" w:fill="FFFFFF"/>
          <w:lang w:val="es-CO" w:eastAsia="es-ES_tradnl"/>
        </w:rPr>
        <w:t xml:space="preserve">, el </w:t>
      </w:r>
      <w:r w:rsidRPr="006E165F">
        <w:rPr>
          <w:rFonts w:ascii="Segoe UI Semilight" w:eastAsia="Batang" w:hAnsi="Segoe UI Semilight" w:cs="Segoe UI Semilight"/>
          <w:b/>
          <w:sz w:val="20"/>
          <w:szCs w:val="20"/>
          <w:shd w:val="clear" w:color="auto" w:fill="FFFFFF"/>
          <w:lang w:val="es-CO" w:eastAsia="es-ES_tradnl"/>
        </w:rPr>
        <w:t xml:space="preserve">CONTRATISTA </w:t>
      </w:r>
      <w:r w:rsidRPr="006E165F">
        <w:rPr>
          <w:rFonts w:ascii="Segoe UI Semilight" w:eastAsia="Batang" w:hAnsi="Segoe UI Semilight" w:cs="Segoe UI Semilight"/>
          <w:sz w:val="20"/>
          <w:szCs w:val="20"/>
          <w:lang w:val="es-ES_tradnl" w:eastAsia="es-CO"/>
        </w:rPr>
        <w:t xml:space="preserve">otorga a </w:t>
      </w:r>
      <w:r w:rsidRPr="006E165F">
        <w:rPr>
          <w:rFonts w:ascii="Segoe UI Semilight" w:eastAsia="Batang" w:hAnsi="Segoe UI Semilight" w:cs="Segoe UI Semilight"/>
          <w:b/>
          <w:sz w:val="20"/>
          <w:szCs w:val="20"/>
          <w:lang w:val="es-ES_tradnl" w:eastAsia="es-CO"/>
        </w:rPr>
        <w:t xml:space="preserve">PROCOLOMBIA, </w:t>
      </w:r>
      <w:r w:rsidRPr="006E165F">
        <w:rPr>
          <w:rFonts w:ascii="Segoe UI Semilight" w:eastAsia="Batang" w:hAnsi="Segoe UI Semilight" w:cs="Segoe UI Semilight"/>
          <w:sz w:val="20"/>
          <w:szCs w:val="20"/>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6E165F">
        <w:rPr>
          <w:rFonts w:ascii="Segoe UI Semilight" w:eastAsia="Batang" w:hAnsi="Segoe UI Semilight" w:cs="Segoe UI Semilight"/>
          <w:b/>
          <w:sz w:val="20"/>
          <w:szCs w:val="20"/>
          <w:lang w:val="es-ES_tradnl" w:eastAsia="es-CO"/>
        </w:rPr>
        <w:t>CONTRATISTA</w:t>
      </w:r>
      <w:r w:rsidRPr="006E165F">
        <w:rPr>
          <w:rFonts w:ascii="Segoe UI Semilight" w:eastAsia="Batang" w:hAnsi="Segoe UI Semilight" w:cs="Segoe UI Semilight"/>
          <w:sz w:val="20"/>
          <w:szCs w:val="20"/>
          <w:lang w:val="es-ES_tradnl" w:eastAsia="es-CO"/>
        </w:rPr>
        <w:t>, durante la ejecución de este Contrato.</w:t>
      </w:r>
      <w:r w:rsidRPr="006E165F">
        <w:rPr>
          <w:rFonts w:ascii="Segoe UI Semilight" w:eastAsia="Batang" w:hAnsi="Segoe UI Semilight" w:cs="Segoe UI Semilight"/>
          <w:b/>
          <w:sz w:val="20"/>
          <w:szCs w:val="20"/>
          <w:lang w:val="es-ES_tradnl" w:eastAsia="es-CO"/>
        </w:rPr>
        <w:t xml:space="preserve"> </w:t>
      </w:r>
    </w:p>
    <w:p w14:paraId="460C6EAB"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65FE7C2C"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6E165F">
        <w:rPr>
          <w:rFonts w:ascii="Segoe UI Semilight" w:eastAsia="Batang" w:hAnsi="Segoe UI Semilight" w:cs="Segoe UI Semilight"/>
          <w:color w:val="000000"/>
          <w:sz w:val="20"/>
          <w:szCs w:val="20"/>
          <w:lang w:val="es-CO" w:eastAsia="es-CO"/>
        </w:rPr>
        <w:t xml:space="preserve">En este sentido, el presente Contrato se entenderá como la licencia de uso de dichos bienes preexistentes y, en todo caso, si </w:t>
      </w:r>
      <w:r w:rsidRPr="006E165F">
        <w:rPr>
          <w:rFonts w:ascii="Segoe UI Semilight" w:eastAsia="Batang" w:hAnsi="Segoe UI Semilight" w:cs="Segoe UI Semilight"/>
          <w:b/>
          <w:color w:val="000000"/>
          <w:sz w:val="20"/>
          <w:szCs w:val="20"/>
          <w:lang w:val="es-CO" w:eastAsia="es-CO"/>
        </w:rPr>
        <w:t xml:space="preserve">PROCOLMBIA </w:t>
      </w:r>
      <w:r w:rsidRPr="006E165F">
        <w:rPr>
          <w:rFonts w:ascii="Segoe UI Semilight" w:eastAsia="Batang" w:hAnsi="Segoe UI Semilight" w:cs="Segoe UI Semilight"/>
          <w:color w:val="000000"/>
          <w:sz w:val="20"/>
          <w:szCs w:val="20"/>
          <w:lang w:val="es-CO" w:eastAsia="es-CO"/>
        </w:rPr>
        <w:t xml:space="preserve">así lo requiere, el </w:t>
      </w:r>
      <w:r w:rsidRPr="006E165F">
        <w:rPr>
          <w:rFonts w:ascii="Segoe UI Semilight" w:eastAsia="Batang" w:hAnsi="Segoe UI Semilight" w:cs="Segoe UI Semilight"/>
          <w:b/>
          <w:color w:val="000000"/>
          <w:sz w:val="20"/>
          <w:szCs w:val="20"/>
          <w:lang w:val="es-CO" w:eastAsia="es-CO"/>
        </w:rPr>
        <w:t xml:space="preserve">CONTRATISTA </w:t>
      </w:r>
      <w:r w:rsidRPr="006E165F">
        <w:rPr>
          <w:rFonts w:ascii="Segoe UI Semilight" w:eastAsia="Batang" w:hAnsi="Segoe UI Semilight" w:cs="Segoe UI Semilight"/>
          <w:color w:val="000000"/>
          <w:sz w:val="20"/>
          <w:szCs w:val="20"/>
          <w:lang w:val="es-CO" w:eastAsia="es-CO"/>
        </w:rPr>
        <w:t xml:space="preserve">se compromete a firmar las correspondientes ratificaciones de la autorización de uso. </w:t>
      </w:r>
    </w:p>
    <w:p w14:paraId="6EEE8CF5"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50A27F33"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r w:rsidRPr="006E165F">
        <w:rPr>
          <w:rFonts w:ascii="Segoe UI Semilight" w:eastAsia="Batang" w:hAnsi="Segoe UI Semilight" w:cs="Segoe UI Semilight"/>
          <w:color w:val="000000"/>
          <w:sz w:val="20"/>
          <w:szCs w:val="20"/>
          <w:lang w:val="es-CO" w:eastAsia="es-CO"/>
        </w:rPr>
        <w:t xml:space="preserve">El </w:t>
      </w:r>
      <w:r w:rsidRPr="006E165F">
        <w:rPr>
          <w:rFonts w:ascii="Segoe UI Semilight" w:eastAsia="Batang" w:hAnsi="Segoe UI Semilight" w:cs="Segoe UI Semilight"/>
          <w:b/>
          <w:color w:val="000000"/>
          <w:sz w:val="20"/>
          <w:szCs w:val="20"/>
          <w:lang w:val="es-CO" w:eastAsia="es-CO"/>
        </w:rPr>
        <w:t xml:space="preserve">CONTRATISTA </w:t>
      </w:r>
      <w:r w:rsidRPr="006E165F">
        <w:rPr>
          <w:rFonts w:ascii="Segoe UI Semilight" w:eastAsia="Batang" w:hAnsi="Segoe UI Semilight" w:cs="Segoe UI Semilight"/>
          <w:color w:val="000000"/>
          <w:sz w:val="20"/>
          <w:szCs w:val="20"/>
          <w:lang w:val="es-CO" w:eastAsia="es-CO"/>
        </w:rPr>
        <w:t xml:space="preserve">declara y acepta que </w:t>
      </w:r>
      <w:r w:rsidRPr="006E165F">
        <w:rPr>
          <w:rFonts w:ascii="Segoe UI Semilight" w:eastAsia="Batang" w:hAnsi="Segoe UI Semilight" w:cs="Segoe UI Semilight"/>
          <w:b/>
          <w:color w:val="000000"/>
          <w:sz w:val="20"/>
          <w:szCs w:val="20"/>
          <w:lang w:val="es-CO" w:eastAsia="es-CO"/>
        </w:rPr>
        <w:t xml:space="preserve">PROCOLOMBIA </w:t>
      </w:r>
      <w:r w:rsidRPr="006E165F">
        <w:rPr>
          <w:rFonts w:ascii="Segoe UI Semilight" w:eastAsia="Batang" w:hAnsi="Segoe UI Semilight" w:cs="Segoe UI Semilight"/>
          <w:color w:val="000000"/>
          <w:sz w:val="20"/>
          <w:szCs w:val="20"/>
          <w:lang w:val="es-CO" w:eastAsia="es-CO"/>
        </w:rPr>
        <w:t xml:space="preserve">está facultado para conceder sublicencias a terceros. </w:t>
      </w:r>
    </w:p>
    <w:p w14:paraId="04F6AC76" w14:textId="77777777" w:rsidR="004247BD" w:rsidRPr="006E165F" w:rsidRDefault="004247BD" w:rsidP="006E165F">
      <w:pPr>
        <w:autoSpaceDE w:val="0"/>
        <w:autoSpaceDN w:val="0"/>
        <w:adjustRightInd w:val="0"/>
        <w:spacing w:after="0" w:line="240" w:lineRule="auto"/>
        <w:contextualSpacing/>
        <w:jc w:val="both"/>
        <w:rPr>
          <w:rFonts w:ascii="Segoe UI Semilight" w:eastAsia="Batang" w:hAnsi="Segoe UI Semilight" w:cs="Segoe UI Semilight"/>
          <w:color w:val="000000"/>
          <w:sz w:val="20"/>
          <w:szCs w:val="20"/>
          <w:lang w:val="es-CO" w:eastAsia="es-CO"/>
        </w:rPr>
      </w:pPr>
    </w:p>
    <w:p w14:paraId="0642D1AF" w14:textId="77777777" w:rsidR="004247BD" w:rsidRPr="006E165F" w:rsidRDefault="004247BD" w:rsidP="006E165F">
      <w:pPr>
        <w:suppressAutoHyphens/>
        <w:autoSpaceDE w:val="0"/>
        <w:autoSpaceDN w:val="0"/>
        <w:spacing w:after="0" w:line="240" w:lineRule="auto"/>
        <w:contextualSpacing/>
        <w:jc w:val="both"/>
        <w:rPr>
          <w:rFonts w:ascii="Segoe UI Semilight" w:eastAsia="Times New Roman" w:hAnsi="Segoe UI Semilight" w:cs="Segoe UI Semilight"/>
          <w:sz w:val="20"/>
          <w:szCs w:val="20"/>
          <w:lang w:val="es-ES" w:eastAsia="ar-SA"/>
        </w:rPr>
      </w:pPr>
      <w:r w:rsidRPr="006E165F">
        <w:rPr>
          <w:rFonts w:ascii="Segoe UI Semilight" w:eastAsia="Times New Roman" w:hAnsi="Segoe UI Semilight" w:cs="Segoe UI Semilight"/>
          <w:b/>
          <w:sz w:val="20"/>
          <w:szCs w:val="20"/>
          <w:lang w:val="es-ES" w:eastAsia="ar-SA"/>
        </w:rPr>
        <w:t xml:space="preserve">PARÁGRAFO SEGUNDO: </w:t>
      </w:r>
      <w:r w:rsidRPr="006E165F">
        <w:rPr>
          <w:rFonts w:ascii="Segoe UI Semilight" w:eastAsia="Times New Roman" w:hAnsi="Segoe UI Semilight" w:cs="Segoe UI Semilight"/>
          <w:sz w:val="20"/>
          <w:szCs w:val="20"/>
          <w:lang w:val="es-ES" w:eastAsia="ar-SA"/>
        </w:rPr>
        <w:t xml:space="preserve">El </w:t>
      </w:r>
      <w:r w:rsidRPr="006E165F">
        <w:rPr>
          <w:rFonts w:ascii="Segoe UI Semilight" w:eastAsia="Times New Roman" w:hAnsi="Segoe UI Semilight" w:cs="Segoe UI Semilight"/>
          <w:b/>
          <w:sz w:val="20"/>
          <w:szCs w:val="20"/>
          <w:lang w:val="es-ES" w:eastAsia="ar-SA"/>
        </w:rPr>
        <w:t>CONTRATISTA</w:t>
      </w:r>
      <w:r w:rsidRPr="006E165F">
        <w:rPr>
          <w:rFonts w:ascii="Segoe UI Semilight" w:eastAsia="Times New Roman" w:hAnsi="Segoe UI Semilight" w:cs="Segoe UI Semilight"/>
          <w:sz w:val="20"/>
          <w:szCs w:val="20"/>
          <w:lang w:val="es-ES" w:eastAsia="ar-SA"/>
        </w:rPr>
        <w:t xml:space="preserve"> declara y se obliga a que todas las obras, diseños, herramientas, entre otros, que desarrolle y entregue a </w:t>
      </w:r>
      <w:r w:rsidRPr="006E165F">
        <w:rPr>
          <w:rFonts w:ascii="Segoe UI Semilight" w:eastAsia="Times New Roman" w:hAnsi="Segoe UI Semilight" w:cs="Segoe UI Semilight"/>
          <w:b/>
          <w:bCs/>
          <w:sz w:val="20"/>
          <w:szCs w:val="20"/>
          <w:lang w:val="es-ES" w:eastAsia="ar-SA"/>
        </w:rPr>
        <w:t xml:space="preserve">PROCOLOMBIA </w:t>
      </w:r>
      <w:r w:rsidRPr="006E165F">
        <w:rPr>
          <w:rFonts w:ascii="Segoe UI Semilight" w:eastAsia="Times New Roman" w:hAnsi="Segoe UI Semilight" w:cs="Segoe UI Semilight"/>
          <w:sz w:val="20"/>
          <w:szCs w:val="20"/>
          <w:lang w:val="es-ES" w:eastAsia="ar-SA"/>
        </w:rPr>
        <w:t xml:space="preserve">en desarrollo del Contrato son originales, y que, en la ejecución de este no violará derechos de terceros. </w:t>
      </w:r>
    </w:p>
    <w:p w14:paraId="4C72DD7F" w14:textId="77777777" w:rsidR="004247BD" w:rsidRPr="006E165F" w:rsidRDefault="004247BD" w:rsidP="006E165F">
      <w:pPr>
        <w:suppressAutoHyphens/>
        <w:autoSpaceDE w:val="0"/>
        <w:autoSpaceDN w:val="0"/>
        <w:spacing w:after="0" w:line="240" w:lineRule="auto"/>
        <w:contextualSpacing/>
        <w:rPr>
          <w:rFonts w:ascii="Segoe UI Semilight" w:eastAsia="Times New Roman" w:hAnsi="Segoe UI Semilight" w:cs="Segoe UI Semilight"/>
          <w:b/>
          <w:bCs/>
          <w:sz w:val="20"/>
          <w:szCs w:val="20"/>
          <w:lang w:val="es-ES" w:eastAsia="ko-KR"/>
        </w:rPr>
      </w:pPr>
    </w:p>
    <w:p w14:paraId="6DA83071"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6E165F">
        <w:rPr>
          <w:rFonts w:ascii="Segoe UI Semilight" w:eastAsia="Times New Roman" w:hAnsi="Segoe UI Semilight" w:cs="Segoe UI Semilight"/>
          <w:b/>
          <w:sz w:val="20"/>
          <w:szCs w:val="20"/>
          <w:lang w:val="es-ES" w:eastAsia="ar-SA"/>
        </w:rPr>
        <w:t xml:space="preserve">PARÁGRAFO TERCERO: </w:t>
      </w:r>
      <w:r w:rsidRPr="006E165F">
        <w:rPr>
          <w:rFonts w:ascii="Segoe UI Semilight" w:eastAsia="Times New Roman" w:hAnsi="Segoe UI Semilight" w:cs="Segoe UI Semilight"/>
          <w:sz w:val="20"/>
          <w:szCs w:val="20"/>
          <w:lang w:val="es-ES" w:eastAsia="ar-SA"/>
        </w:rPr>
        <w:t xml:space="preserve">El </w:t>
      </w:r>
      <w:r w:rsidRPr="006E165F">
        <w:rPr>
          <w:rFonts w:ascii="Segoe UI Semilight" w:eastAsia="Times New Roman" w:hAnsi="Segoe UI Semilight" w:cs="Segoe UI Semilight"/>
          <w:b/>
          <w:sz w:val="20"/>
          <w:szCs w:val="20"/>
          <w:lang w:val="es-ES" w:eastAsia="ar-SA"/>
        </w:rPr>
        <w:t>CONTRATISTA</w:t>
      </w:r>
      <w:r w:rsidRPr="006E165F">
        <w:rPr>
          <w:rFonts w:ascii="Segoe UI Semilight" w:eastAsia="Times New Roman" w:hAnsi="Segoe UI Semilight" w:cs="Segoe UI Semilight"/>
          <w:sz w:val="20"/>
          <w:szCs w:val="20"/>
          <w:lang w:val="es-ES" w:eastAsia="ar-SA"/>
        </w:rPr>
        <w:t xml:space="preserve"> responderá ante </w:t>
      </w:r>
      <w:r w:rsidRPr="006E165F">
        <w:rPr>
          <w:rFonts w:ascii="Segoe UI Semilight" w:eastAsia="Times New Roman" w:hAnsi="Segoe UI Semilight" w:cs="Segoe UI Semilight"/>
          <w:b/>
          <w:sz w:val="20"/>
          <w:szCs w:val="20"/>
          <w:lang w:val="es-ES" w:eastAsia="ar-SA"/>
        </w:rPr>
        <w:t>PROCOLOMBIA</w:t>
      </w:r>
      <w:r w:rsidRPr="006E165F">
        <w:rPr>
          <w:rFonts w:ascii="Segoe UI Semilight" w:eastAsia="Times New Roman" w:hAnsi="Segoe UI Semilight" w:cs="Segoe UI Semilight"/>
          <w:sz w:val="20"/>
          <w:szCs w:val="20"/>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6E165F">
        <w:rPr>
          <w:rFonts w:ascii="Segoe UI Semilight" w:eastAsia="Times New Roman" w:hAnsi="Segoe UI Semilight" w:cs="Segoe UI Semilight"/>
          <w:b/>
          <w:sz w:val="20"/>
          <w:szCs w:val="20"/>
          <w:lang w:val="es-ES" w:eastAsia="ar-SA"/>
        </w:rPr>
        <w:t xml:space="preserve">CONTRATISTA </w:t>
      </w:r>
      <w:r w:rsidRPr="006E165F">
        <w:rPr>
          <w:rFonts w:ascii="Segoe UI Semilight" w:eastAsia="Times New Roman" w:hAnsi="Segoe UI Semilight" w:cs="Segoe UI Semilight"/>
          <w:sz w:val="20"/>
          <w:szCs w:val="20"/>
          <w:lang w:val="es-ES" w:eastAsia="ar-SA"/>
        </w:rPr>
        <w:t xml:space="preserve">declara y garantiza que los bienes entregados a </w:t>
      </w:r>
      <w:r w:rsidRPr="006E165F">
        <w:rPr>
          <w:rFonts w:ascii="Segoe UI Semilight" w:eastAsia="Times New Roman" w:hAnsi="Segoe UI Semilight" w:cs="Segoe UI Semilight"/>
          <w:b/>
          <w:sz w:val="20"/>
          <w:szCs w:val="20"/>
          <w:lang w:val="es-ES" w:eastAsia="ar-SA"/>
        </w:rPr>
        <w:t xml:space="preserve">PROCOLOMBIA </w:t>
      </w:r>
      <w:r w:rsidRPr="006E165F">
        <w:rPr>
          <w:rFonts w:ascii="Segoe UI Semilight" w:eastAsia="Times New Roman" w:hAnsi="Segoe UI Semilight" w:cs="Segoe UI Semilight"/>
          <w:sz w:val="20"/>
          <w:szCs w:val="20"/>
          <w:lang w:val="es-ES" w:eastAsia="ar-SA"/>
        </w:rPr>
        <w:t xml:space="preserve">no violan ningún derecho de tercero y que </w:t>
      </w:r>
      <w:r w:rsidRPr="006E165F">
        <w:rPr>
          <w:rFonts w:ascii="Segoe UI Semilight" w:eastAsia="Times New Roman" w:hAnsi="Segoe UI Semilight" w:cs="Segoe UI Semilight"/>
          <w:b/>
          <w:sz w:val="20"/>
          <w:szCs w:val="20"/>
          <w:lang w:val="es-ES" w:eastAsia="ar-SA"/>
        </w:rPr>
        <w:t xml:space="preserve">PROCOLOMBIA </w:t>
      </w:r>
      <w:r w:rsidRPr="006E165F">
        <w:rPr>
          <w:rFonts w:ascii="Segoe UI Semilight" w:eastAsia="Times New Roman" w:hAnsi="Segoe UI Semilight" w:cs="Segoe UI Semilight"/>
          <w:sz w:val="20"/>
          <w:szCs w:val="20"/>
          <w:lang w:val="es-ES" w:eastAsia="ar-SA"/>
        </w:rPr>
        <w:t xml:space="preserve">podrá usarlos sin limitación de ningún tipo. </w:t>
      </w:r>
    </w:p>
    <w:p w14:paraId="6857610D"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 w:eastAsia="ar-SA"/>
        </w:rPr>
      </w:pPr>
    </w:p>
    <w:p w14:paraId="7B330F41" w14:textId="77777777" w:rsidR="004247BD" w:rsidRPr="006E165F" w:rsidRDefault="004247BD" w:rsidP="006E165F">
      <w:pPr>
        <w:suppressAutoHyphens/>
        <w:spacing w:after="0" w:line="240" w:lineRule="auto"/>
        <w:contextualSpacing/>
        <w:jc w:val="both"/>
        <w:rPr>
          <w:rFonts w:ascii="Segoe UI Semilight" w:eastAsia="Times New Roman" w:hAnsi="Segoe UI Semilight" w:cs="Segoe UI Semilight"/>
          <w:sz w:val="20"/>
          <w:szCs w:val="20"/>
          <w:lang w:val="es-ES" w:eastAsia="ar-SA"/>
        </w:rPr>
      </w:pPr>
      <w:r w:rsidRPr="006E165F">
        <w:rPr>
          <w:rFonts w:ascii="Segoe UI Semilight" w:eastAsia="Times New Roman" w:hAnsi="Segoe UI Semilight" w:cs="Segoe UI Semilight"/>
          <w:sz w:val="20"/>
          <w:szCs w:val="20"/>
          <w:lang w:val="es-ES" w:eastAsia="ar-SA"/>
        </w:rPr>
        <w:lastRenderedPageBreak/>
        <w:t xml:space="preserve">El </w:t>
      </w:r>
      <w:r w:rsidRPr="006E165F">
        <w:rPr>
          <w:rFonts w:ascii="Segoe UI Semilight" w:eastAsia="Times New Roman" w:hAnsi="Segoe UI Semilight" w:cs="Segoe UI Semilight"/>
          <w:b/>
          <w:sz w:val="20"/>
          <w:szCs w:val="20"/>
          <w:lang w:val="es-ES" w:eastAsia="ar-SA"/>
        </w:rPr>
        <w:t xml:space="preserve">CONTRATISTA </w:t>
      </w:r>
      <w:r w:rsidRPr="006E165F">
        <w:rPr>
          <w:rFonts w:ascii="Segoe UI Semilight" w:eastAsia="Times New Roman" w:hAnsi="Segoe UI Semilight" w:cs="Segoe UI Semilight"/>
          <w:sz w:val="20"/>
          <w:szCs w:val="20"/>
          <w:lang w:val="es-ES" w:eastAsia="ar-SA"/>
        </w:rPr>
        <w:t xml:space="preserve">deberá mantener a </w:t>
      </w:r>
      <w:r w:rsidRPr="006E165F">
        <w:rPr>
          <w:rFonts w:ascii="Segoe UI Semilight" w:eastAsia="Times New Roman" w:hAnsi="Segoe UI Semilight" w:cs="Segoe UI Semilight"/>
          <w:b/>
          <w:sz w:val="20"/>
          <w:szCs w:val="20"/>
          <w:lang w:val="es-ES" w:eastAsia="ar-SA"/>
        </w:rPr>
        <w:t>PROCOLOMBIA</w:t>
      </w:r>
      <w:r w:rsidRPr="006E165F">
        <w:rPr>
          <w:rFonts w:ascii="Segoe UI Semilight" w:eastAsia="Times New Roman" w:hAnsi="Segoe UI Semilight" w:cs="Segoe UI Semilight"/>
          <w:sz w:val="20"/>
          <w:szCs w:val="20"/>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70DD2127" w14:textId="77777777" w:rsidR="004247BD" w:rsidRPr="006E165F" w:rsidRDefault="004247BD" w:rsidP="006E165F">
      <w:pPr>
        <w:autoSpaceDE w:val="0"/>
        <w:spacing w:after="0" w:line="240" w:lineRule="auto"/>
        <w:ind w:right="49"/>
        <w:contextualSpacing/>
        <w:jc w:val="both"/>
        <w:rPr>
          <w:rFonts w:ascii="Segoe UI Semilight" w:eastAsia="Times New Roman" w:hAnsi="Segoe UI Semilight" w:cs="Segoe UI Semilight"/>
          <w:b/>
          <w:bCs/>
          <w:sz w:val="20"/>
          <w:szCs w:val="20"/>
          <w:lang w:eastAsia="ko-KR"/>
        </w:rPr>
      </w:pPr>
    </w:p>
    <w:p w14:paraId="6E4DCEC6"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b/>
          <w:sz w:val="20"/>
          <w:szCs w:val="20"/>
          <w:lang w:val="es-CO"/>
        </w:rPr>
        <w:t xml:space="preserve">CLÁUSULA DÉCIMA SEPTIMA – </w:t>
      </w:r>
      <w:r w:rsidRPr="006E165F">
        <w:rPr>
          <w:rFonts w:ascii="Segoe UI Semilight" w:eastAsia="Times New Roman" w:hAnsi="Segoe UI Semilight" w:cs="Segoe UI Semilight"/>
          <w:b/>
          <w:sz w:val="20"/>
          <w:szCs w:val="20"/>
        </w:rPr>
        <w:t>SEGURIDAD DE LA INFORMACION</w:t>
      </w:r>
      <w:r w:rsidRPr="006E165F">
        <w:rPr>
          <w:rFonts w:ascii="Segoe UI Semilight" w:eastAsia="Times New Roman" w:hAnsi="Segoe UI Semilight" w:cs="Segoe UI Semilight"/>
          <w:b/>
          <w:color w:val="000000"/>
          <w:sz w:val="20"/>
          <w:szCs w:val="20"/>
        </w:rPr>
        <w:t>:</w:t>
      </w:r>
      <w:r w:rsidRPr="006E165F">
        <w:rPr>
          <w:rFonts w:ascii="Segoe UI Semilight" w:eastAsia="Times New Roman" w:hAnsi="Segoe UI Semilight" w:cs="Segoe UI Semilight"/>
          <w:sz w:val="20"/>
          <w:szCs w:val="20"/>
        </w:rPr>
        <w:t xml:space="preserve"> </w:t>
      </w: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en cumplimiento del contrato deberá cumplir los siguientes deberes:</w:t>
      </w:r>
    </w:p>
    <w:p w14:paraId="3A027AA4"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 </w:t>
      </w:r>
    </w:p>
    <w:p w14:paraId="0C27B109" w14:textId="77777777" w:rsidR="004247BD" w:rsidRPr="006E165F" w:rsidRDefault="004247BD" w:rsidP="006E165F">
      <w:pPr>
        <w:numPr>
          <w:ilvl w:val="0"/>
          <w:numId w:val="8"/>
        </w:numPr>
        <w:autoSpaceDE w:val="0"/>
        <w:autoSpaceDN w:val="0"/>
        <w:spacing w:after="0" w:line="240" w:lineRule="auto"/>
        <w:ind w:left="284" w:right="165" w:hanging="284"/>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deberá aplicar los aspectos establecidos en la Norma ISO 27001:2013, de acuerdo con la naturaleza de los datos que trate. La información revelada será dirigida al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y los contenidos serán sólo para el uso de quienes haya sido dirigida, y no deberá divulgarse a terceras personas.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se hará responsable ante terceros a quienes se haya divulgado esta información sin previo consentimiento.</w:t>
      </w:r>
    </w:p>
    <w:p w14:paraId="69BF565F"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Asegurará que, como producto de este contrato, entregará a la Fiduciaria una solución que garantice confidencialidad, integridad y disponibilidad de la información relacionada con el objeto de este.</w:t>
      </w:r>
    </w:p>
    <w:p w14:paraId="6C616BE0"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Tramitará de manera previa la autorización de </w:t>
      </w:r>
      <w:r w:rsidRPr="006E165F">
        <w:rPr>
          <w:rFonts w:ascii="Segoe UI Semilight" w:eastAsia="Times New Roman" w:hAnsi="Segoe UI Semilight" w:cs="Segoe UI Semilight"/>
          <w:b/>
          <w:bCs/>
          <w:sz w:val="20"/>
          <w:szCs w:val="20"/>
          <w:lang w:val="es-ES_tradnl"/>
        </w:rPr>
        <w:t>PROCOLOMBIA/</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para cualquier conexión e interacción con la red de la fiduciaria y su información. </w:t>
      </w:r>
    </w:p>
    <w:p w14:paraId="707469C2"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Aceptará el monitoreo de cualquier conexión e interacción con la red de la fiduciaria y su información cuando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lo considere oportuno.</w:t>
      </w:r>
    </w:p>
    <w:p w14:paraId="3D0A1B35"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Garantizará que toda actualización y modificación a la infraestructura tecnológica de la fiduciaria será validada y aprobada en forma previa por la Gerencia de Informática y Tecnología de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w:t>
      </w:r>
    </w:p>
    <w:p w14:paraId="47C2911A"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Garantizará que cualquier interrupción programada de la solución o servicio contratado con fines de actualización y mejoras debe ser administrada bajo un acuerdo de nivel de servicios previamente acordada con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principalmente con el fin de mantener informados a sus clientes y usuarios en los términos que establece la ley.</w:t>
      </w:r>
    </w:p>
    <w:p w14:paraId="0E456BEA"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Utilizará los recursos tecnológicos que le entregue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en forma exclusiva para el desarrollo de la labor para la cual fue contratado.</w:t>
      </w:r>
    </w:p>
    <w:p w14:paraId="18499ED7"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Cumplirá con especial cuidado, el principio de buen uso y confidencialidad de los medios de acceso que ha entregado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para el desarrollo del objeto del contrato.</w:t>
      </w:r>
    </w:p>
    <w:p w14:paraId="5B5F65BC"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Asegurará que, al término del contrato, toda información, software, dispositivos y demás elementos tecnológicos de propiedad de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serán eliminados de los equipos del proveedor, atendiendo los acuerdos de confidencialidad.</w:t>
      </w:r>
    </w:p>
    <w:p w14:paraId="75CED002"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Garantizará a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que el personal asignado por el </w:t>
      </w:r>
      <w:r w:rsidRPr="006E165F">
        <w:rPr>
          <w:rFonts w:ascii="Segoe UI Semilight" w:eastAsia="Times New Roman" w:hAnsi="Segoe UI Semilight" w:cs="Segoe UI Semilight"/>
          <w:b/>
          <w:sz w:val="20"/>
          <w:szCs w:val="20"/>
          <w:lang w:val="es-ES_tradnl"/>
        </w:rPr>
        <w:t>CONTRATISTA</w:t>
      </w:r>
      <w:r w:rsidRPr="006E165F">
        <w:rPr>
          <w:rFonts w:ascii="Segoe UI Semilight" w:eastAsia="Times New Roman" w:hAnsi="Segoe UI Semilight" w:cs="Segoe UI Semilight"/>
          <w:sz w:val="20"/>
          <w:szCs w:val="20"/>
          <w:lang w:val="es-ES_tradnl"/>
        </w:rPr>
        <w:t xml:space="preserve"> para la atención del contrato conoce y cumple las políticas contenidas en este contrato y responde por cualquier inobservancia de estas.</w:t>
      </w:r>
    </w:p>
    <w:p w14:paraId="1A0EE074" w14:textId="77777777" w:rsidR="004247BD" w:rsidRPr="006E165F" w:rsidRDefault="004247BD" w:rsidP="006E165F">
      <w:pPr>
        <w:numPr>
          <w:ilvl w:val="0"/>
          <w:numId w:val="10"/>
        </w:numPr>
        <w:tabs>
          <w:tab w:val="num" w:pos="426"/>
        </w:tabs>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Dará cumplimiento a lo estipulado en la política de Seguridad de la información para las relaciones con proveedores, relacionado con:</w:t>
      </w:r>
    </w:p>
    <w:p w14:paraId="47C58234" w14:textId="77777777" w:rsidR="004247BD" w:rsidRPr="006E165F" w:rsidRDefault="004247BD" w:rsidP="006E165F">
      <w:pPr>
        <w:numPr>
          <w:ilvl w:val="0"/>
          <w:numId w:val="9"/>
        </w:numPr>
        <w:autoSpaceDE w:val="0"/>
        <w:autoSpaceDN w:val="0"/>
        <w:spacing w:after="0" w:line="240" w:lineRule="auto"/>
        <w:ind w:left="709" w:right="165"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Se autoriza a FIDUCOLDEX a evaluar y auditar los controles de seguridad implementados por el proveedor, en forma periódica o cuando se presenten cambios significativos en los controles o en la relación contractual entre ambas partes.</w:t>
      </w:r>
    </w:p>
    <w:p w14:paraId="7F20EA57"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se obliga a informar a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sobre cualquier violación a la seguridad de la información que afecte sus operaciones o sus negocios.</w:t>
      </w:r>
    </w:p>
    <w:p w14:paraId="2CCB0990"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lastRenderedPageBreak/>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comunicará a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los planes de tratamiento que contempla ante posibles violaciones de la seguridad y los tiempos en que tendrán efecto esas acciones. </w:t>
      </w:r>
    </w:p>
    <w:p w14:paraId="043A99D4"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informará a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todos los cambios en su entorno que afecten el negocio o la operación de su cliente, en forma oportuna.</w:t>
      </w:r>
    </w:p>
    <w:p w14:paraId="572C1C8D"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comunicará a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los cambios o modificaciones programados de los servicios prestados, los cuales serán previamente autorizados por la Fiduciaria. Los cambios serán documentados por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w:t>
      </w:r>
    </w:p>
    <w:p w14:paraId="52503273"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puede tener la necesidad de aplicar a otras organizaciones con las que suscriba acuerdos, las mismas políticas y condiciones que a él le ha impuesto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en la medida en la que se conforme una cadena de suministro.</w:t>
      </w:r>
    </w:p>
    <w:p w14:paraId="69AC4ED3"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En caso de que los funcionarios del proveedor tengan acceso, procesen o almacenen, información de la Fiduciaria, se les brindará el programa de concientización y capacitación sobre seguridad de la entidad.</w:t>
      </w:r>
    </w:p>
    <w:p w14:paraId="1258E7D2"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Los recursos que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77C21DBB"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Si la información de propiedad de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es administrada por un tercero, se requiere contar con procedimientos y compromisos que garanticen un manejo seguro de la información durante la vigencia del contrato.</w:t>
      </w:r>
    </w:p>
    <w:p w14:paraId="6CFB82D8"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Si para fines de su labor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debe tener acceso a información sensible de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o administrada por éste, está se proporcionará con las medidas de seguridad necesarias, con el fin de que no pueda ser modificada o alterada por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w:t>
      </w:r>
    </w:p>
    <w:p w14:paraId="07D798AD"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No revelará a terceros la información a la que tenga acceso durante la prestación del servicio</w:t>
      </w:r>
    </w:p>
    <w:p w14:paraId="7508D03A"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Al terminar el contrato, 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deberá devolver equipos, software o la información entregada por </w:t>
      </w:r>
      <w:r w:rsidRPr="006E165F">
        <w:rPr>
          <w:rFonts w:ascii="Segoe UI Semilight" w:eastAsia="Times New Roman" w:hAnsi="Segoe UI Semilight" w:cs="Segoe UI Semilight"/>
          <w:b/>
          <w:sz w:val="20"/>
          <w:szCs w:val="20"/>
          <w:lang w:val="es-CO"/>
        </w:rPr>
        <w:t xml:space="preserve">FIDUCOLDEX </w:t>
      </w:r>
      <w:r w:rsidRPr="006E165F">
        <w:rPr>
          <w:rFonts w:ascii="Segoe UI Semilight" w:eastAsia="Times New Roman" w:hAnsi="Segoe UI Semilight" w:cs="Segoe UI Semilight"/>
          <w:sz w:val="20"/>
          <w:szCs w:val="20"/>
          <w:lang w:val="es-CO"/>
        </w:rPr>
        <w:t>ya sea en formato electrónico o papel o en su defecto destruirla previa autorización de éste y conforme a las políticas de disposición final de documentos.</w:t>
      </w:r>
    </w:p>
    <w:p w14:paraId="6E2947CA"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Los funcionarios del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no podrán tener acceso a áreas o zonas seguras de FIDUCOLDEX. Sí fuera necesario su ingreso a determinadas áreas será necesario la autorización de un funcionario de la entidad el cual deberá acompañar al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durante el tiempo que este permanezca en dicha área. El funcionario del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dejará el registro de la visita en las bitácoras dispuestas para tal fin</w:t>
      </w:r>
    </w:p>
    <w:p w14:paraId="40B40100" w14:textId="77777777" w:rsidR="004247BD" w:rsidRPr="006E165F" w:rsidRDefault="004247BD" w:rsidP="006E165F">
      <w:pPr>
        <w:widowControl w:val="0"/>
        <w:numPr>
          <w:ilvl w:val="0"/>
          <w:numId w:val="11"/>
        </w:numPr>
        <w:autoSpaceDE w:val="0"/>
        <w:autoSpaceDN w:val="0"/>
        <w:adjustRightInd w:val="0"/>
        <w:spacing w:after="0" w:line="240" w:lineRule="auto"/>
        <w:ind w:left="709" w:hanging="425"/>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sz w:val="20"/>
          <w:szCs w:val="20"/>
          <w:lang w:val="es-CO"/>
        </w:rPr>
        <w:t xml:space="preserve">Los funcionarios del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se anunciarán en la recepción de </w:t>
      </w:r>
      <w:r w:rsidRPr="006E165F">
        <w:rPr>
          <w:rFonts w:ascii="Segoe UI Semilight" w:eastAsia="Times New Roman" w:hAnsi="Segoe UI Semilight" w:cs="Segoe UI Semilight"/>
          <w:b/>
          <w:sz w:val="20"/>
          <w:szCs w:val="20"/>
          <w:lang w:val="es-CO"/>
        </w:rPr>
        <w:t>FIDUCOLDEX</w:t>
      </w:r>
      <w:r w:rsidRPr="006E165F">
        <w:rPr>
          <w:rFonts w:ascii="Segoe UI Semilight" w:eastAsia="Times New Roman" w:hAnsi="Segoe UI Semilight" w:cs="Segoe UI Semilight"/>
          <w:sz w:val="20"/>
          <w:szCs w:val="20"/>
          <w:lang w:val="es-CO"/>
        </w:rPr>
        <w:t xml:space="preserve"> a su ingreso y salida, y registrarán los equipos necesarios para la realización de su labor en la entidad.</w:t>
      </w:r>
    </w:p>
    <w:p w14:paraId="54973723" w14:textId="77777777" w:rsidR="004247BD" w:rsidRPr="006E165F" w:rsidRDefault="004247BD" w:rsidP="006E165F">
      <w:pPr>
        <w:autoSpaceDE w:val="0"/>
        <w:autoSpaceDN w:val="0"/>
        <w:spacing w:after="0" w:line="240" w:lineRule="auto"/>
        <w:jc w:val="both"/>
        <w:rPr>
          <w:rFonts w:ascii="Segoe UI Semilight" w:eastAsia="Times New Roman" w:hAnsi="Segoe UI Semilight" w:cs="Segoe UI Semilight"/>
          <w:b/>
          <w:sz w:val="20"/>
          <w:szCs w:val="20"/>
          <w:lang w:val="es-CO"/>
        </w:rPr>
      </w:pPr>
    </w:p>
    <w:p w14:paraId="482B2743"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b/>
          <w:color w:val="000000" w:themeColor="text1"/>
          <w:sz w:val="20"/>
          <w:szCs w:val="20"/>
          <w:lang w:val="es-CO"/>
        </w:rPr>
        <w:t>CLÁUSULA DÉCIMA OCTAVA –</w:t>
      </w:r>
      <w:r w:rsidRPr="006E165F">
        <w:rPr>
          <w:rFonts w:ascii="Segoe UI Semilight" w:eastAsia="Times New Roman" w:hAnsi="Segoe UI Semilight" w:cs="Segoe UI Semilight"/>
          <w:b/>
          <w:sz w:val="20"/>
          <w:szCs w:val="20"/>
          <w:lang w:val="es-CO"/>
        </w:rPr>
        <w:t xml:space="preserve"> </w:t>
      </w:r>
      <w:r w:rsidRPr="006E165F">
        <w:rPr>
          <w:rFonts w:ascii="Segoe UI Semilight" w:eastAsia="Times New Roman" w:hAnsi="Segoe UI Semilight" w:cs="Segoe UI Semilight"/>
          <w:b/>
          <w:sz w:val="20"/>
          <w:szCs w:val="20"/>
        </w:rPr>
        <w:t>CONTINUIDAD DEL NEGOCIO</w:t>
      </w:r>
      <w:r w:rsidRPr="006E165F">
        <w:rPr>
          <w:rFonts w:ascii="Segoe UI Semilight" w:eastAsia="Times New Roman" w:hAnsi="Segoe UI Semilight" w:cs="Segoe UI Semilight"/>
          <w:b/>
          <w:color w:val="000000"/>
          <w:sz w:val="20"/>
          <w:szCs w:val="20"/>
        </w:rPr>
        <w:t>:</w:t>
      </w:r>
      <w:r w:rsidRPr="006E165F">
        <w:rPr>
          <w:rFonts w:ascii="Segoe UI Semilight" w:eastAsia="Times New Roman" w:hAnsi="Segoe UI Semilight" w:cs="Segoe UI Semilight"/>
          <w:sz w:val="20"/>
          <w:szCs w:val="20"/>
        </w:rPr>
        <w:t xml:space="preserve"> </w:t>
      </w:r>
      <w:r w:rsidRPr="006E165F">
        <w:rPr>
          <w:rFonts w:ascii="Segoe UI Semilight" w:eastAsia="Times New Roman" w:hAnsi="Segoe UI Semilight" w:cs="Segoe UI Semilight"/>
          <w:sz w:val="20"/>
          <w:szCs w:val="20"/>
          <w:lang w:val="es-CO"/>
        </w:rPr>
        <w:t xml:space="preserve">El </w:t>
      </w:r>
      <w:r w:rsidRPr="006E165F">
        <w:rPr>
          <w:rFonts w:ascii="Segoe UI Semilight" w:eastAsia="Times New Roman" w:hAnsi="Segoe UI Semilight" w:cs="Segoe UI Semilight"/>
          <w:b/>
          <w:sz w:val="20"/>
          <w:szCs w:val="20"/>
          <w:lang w:val="es-CO"/>
        </w:rPr>
        <w:t>CONTRATISTA</w:t>
      </w:r>
      <w:r w:rsidRPr="006E165F">
        <w:rPr>
          <w:rFonts w:ascii="Segoe UI Semilight" w:eastAsia="Times New Roman" w:hAnsi="Segoe UI Semilight" w:cs="Segoe UI Semilight"/>
          <w:sz w:val="20"/>
          <w:szCs w:val="20"/>
          <w:lang w:val="es-CO"/>
        </w:rPr>
        <w:t xml:space="preserve"> en cumplimiento del contrato deberá cumplir los siguientes deberes:</w:t>
      </w:r>
    </w:p>
    <w:p w14:paraId="3A8DFE3F"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sz w:val="20"/>
          <w:szCs w:val="20"/>
          <w:lang w:val="es-CO"/>
        </w:rPr>
      </w:pPr>
    </w:p>
    <w:p w14:paraId="745F869C"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Dispondrá de un plan de contingencia y continuidad que permita mantener disponible la prestación del servicio contratado por </w:t>
      </w:r>
      <w:r w:rsidRPr="006E165F">
        <w:rPr>
          <w:rFonts w:ascii="Segoe UI Semilight" w:eastAsia="Times New Roman" w:hAnsi="Segoe UI Semilight" w:cs="Segoe UI Semilight"/>
          <w:b/>
          <w:bCs/>
          <w:sz w:val="20"/>
          <w:szCs w:val="20"/>
          <w:lang w:val="es-ES_tradnl"/>
        </w:rPr>
        <w:t>PROCOLOMBIA/</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en el evento que se presenten situaciones de interrupción. Dicho plan se mantendrá documentado y disponible en el momento que </w:t>
      </w:r>
      <w:r w:rsidRPr="006E165F">
        <w:rPr>
          <w:rFonts w:ascii="Segoe UI Semilight" w:eastAsia="Times New Roman" w:hAnsi="Segoe UI Semilight" w:cs="Segoe UI Semilight"/>
          <w:b/>
          <w:bCs/>
          <w:sz w:val="20"/>
          <w:szCs w:val="20"/>
          <w:lang w:val="es-ES_tradnl"/>
        </w:rPr>
        <w:t>PROCOLOMBIA/</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 xml:space="preserve"> lo requiera para verificar su adecuado funcionamiento.</w:t>
      </w:r>
    </w:p>
    <w:p w14:paraId="0FBBF2B4"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Dispondrá la documentación y los resultados de las pruebas de los planes de contingencia y continuidad.</w:t>
      </w:r>
    </w:p>
    <w:p w14:paraId="385AA9C0"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lastRenderedPageBreak/>
        <w:t xml:space="preserve">Cumplirá las condiciones de continuidad garantizando que el aplicativo cuente con un RPO (Punto objetivo de recuperación) máximo de </w:t>
      </w:r>
      <w:r w:rsidRPr="006E165F">
        <w:rPr>
          <w:rFonts w:ascii="Segoe UI Semilight" w:eastAsia="Times New Roman" w:hAnsi="Segoe UI Semilight" w:cs="Segoe UI Semilight"/>
          <w:color w:val="FF0000"/>
          <w:sz w:val="20"/>
          <w:szCs w:val="20"/>
          <w:lang w:val="es-ES_tradnl"/>
        </w:rPr>
        <w:t>XXX</w:t>
      </w:r>
      <w:r w:rsidRPr="006E165F">
        <w:rPr>
          <w:rFonts w:ascii="Segoe UI Semilight" w:eastAsia="Times New Roman" w:hAnsi="Segoe UI Semilight" w:cs="Segoe UI Semilight"/>
          <w:sz w:val="20"/>
          <w:szCs w:val="20"/>
          <w:lang w:val="es-ES_tradnl"/>
        </w:rPr>
        <w:t xml:space="preserve"> (</w:t>
      </w:r>
      <w:r w:rsidRPr="006E165F">
        <w:rPr>
          <w:rFonts w:ascii="Segoe UI Semilight" w:eastAsia="Times New Roman" w:hAnsi="Segoe UI Semilight" w:cs="Segoe UI Semilight"/>
          <w:color w:val="FF0000"/>
          <w:sz w:val="20"/>
          <w:szCs w:val="20"/>
          <w:lang w:val="es-ES_tradnl"/>
        </w:rPr>
        <w:t>XXXX</w:t>
      </w:r>
      <w:r w:rsidRPr="006E165F">
        <w:rPr>
          <w:rFonts w:ascii="Segoe UI Semilight" w:eastAsia="Times New Roman" w:hAnsi="Segoe UI Semilight" w:cs="Segoe UI Semilight"/>
          <w:sz w:val="20"/>
          <w:szCs w:val="20"/>
          <w:lang w:val="es-ES_tradnl"/>
        </w:rPr>
        <w:t xml:space="preserve">) horas y un RTO (Tiempo objetivo de recuperación) máximo de </w:t>
      </w:r>
      <w:r w:rsidRPr="006E165F">
        <w:rPr>
          <w:rFonts w:ascii="Segoe UI Semilight" w:eastAsia="Times New Roman" w:hAnsi="Segoe UI Semilight" w:cs="Segoe UI Semilight"/>
          <w:color w:val="FF0000"/>
          <w:sz w:val="20"/>
          <w:szCs w:val="20"/>
          <w:lang w:val="es-ES_tradnl"/>
        </w:rPr>
        <w:t>XXX</w:t>
      </w:r>
      <w:r w:rsidRPr="006E165F">
        <w:rPr>
          <w:rFonts w:ascii="Segoe UI Semilight" w:eastAsia="Times New Roman" w:hAnsi="Segoe UI Semilight" w:cs="Segoe UI Semilight"/>
          <w:sz w:val="20"/>
          <w:szCs w:val="20"/>
          <w:lang w:val="es-ES_tradnl"/>
        </w:rPr>
        <w:t xml:space="preserve"> (</w:t>
      </w:r>
      <w:r w:rsidRPr="006E165F">
        <w:rPr>
          <w:rFonts w:ascii="Segoe UI Semilight" w:eastAsia="Times New Roman" w:hAnsi="Segoe UI Semilight" w:cs="Segoe UI Semilight"/>
          <w:color w:val="FF0000"/>
          <w:sz w:val="20"/>
          <w:szCs w:val="20"/>
          <w:lang w:val="es-ES_tradnl"/>
        </w:rPr>
        <w:t>XXXX</w:t>
      </w:r>
      <w:r w:rsidRPr="006E165F">
        <w:rPr>
          <w:rFonts w:ascii="Segoe UI Semilight" w:eastAsia="Times New Roman" w:hAnsi="Segoe UI Semilight" w:cs="Segoe UI Semilight"/>
          <w:sz w:val="20"/>
          <w:szCs w:val="20"/>
          <w:lang w:val="es-ES_tradnl"/>
        </w:rPr>
        <w:t xml:space="preserve">) horas. </w:t>
      </w:r>
    </w:p>
    <w:p w14:paraId="092EF3BC" w14:textId="77777777" w:rsidR="004247BD" w:rsidRPr="006E165F" w:rsidRDefault="004247BD" w:rsidP="006E165F">
      <w:pPr>
        <w:numPr>
          <w:ilvl w:val="0"/>
          <w:numId w:val="10"/>
        </w:numPr>
        <w:spacing w:after="0" w:line="240" w:lineRule="auto"/>
        <w:ind w:left="284" w:hanging="284"/>
        <w:jc w:val="both"/>
        <w:rPr>
          <w:rFonts w:ascii="Segoe UI Semilight" w:eastAsia="Times New Roman" w:hAnsi="Segoe UI Semilight" w:cs="Segoe UI Semilight"/>
          <w:sz w:val="20"/>
          <w:szCs w:val="20"/>
          <w:lang w:val="es-ES_tradnl"/>
        </w:rPr>
      </w:pPr>
      <w:r w:rsidRPr="006E165F">
        <w:rPr>
          <w:rFonts w:ascii="Segoe UI Semilight" w:eastAsia="Times New Roman" w:hAnsi="Segoe UI Semilight" w:cs="Segoe UI Semilight"/>
          <w:sz w:val="20"/>
          <w:szCs w:val="20"/>
          <w:lang w:val="es-ES_tradnl"/>
        </w:rPr>
        <w:t xml:space="preserve">Contará con la estrategia de migración a otra plataforma (interoperabilidad y portabilidad), en caso de cancelación del contrato por cualquiera de las partes, por la interrupción o la degradación en la prestación del servicio de parte del </w:t>
      </w:r>
      <w:r w:rsidRPr="006E165F">
        <w:rPr>
          <w:rFonts w:ascii="Segoe UI Semilight" w:eastAsia="Times New Roman" w:hAnsi="Segoe UI Semilight" w:cs="Segoe UI Semilight"/>
          <w:b/>
          <w:sz w:val="20"/>
          <w:szCs w:val="20"/>
          <w:lang w:val="es-ES_tradnl"/>
        </w:rPr>
        <w:t>CONTRATISTA</w:t>
      </w:r>
      <w:r w:rsidRPr="006E165F">
        <w:rPr>
          <w:rFonts w:ascii="Segoe UI Semilight" w:eastAsia="Times New Roman" w:hAnsi="Segoe UI Semilight" w:cs="Segoe UI Semilight"/>
          <w:sz w:val="20"/>
          <w:szCs w:val="20"/>
          <w:lang w:val="es-ES_tradnl"/>
        </w:rPr>
        <w:t xml:space="preserve"> o por cualquier otro motivo que considere razonable </w:t>
      </w:r>
      <w:r w:rsidRPr="006E165F">
        <w:rPr>
          <w:rFonts w:ascii="Segoe UI Semilight" w:eastAsia="Times New Roman" w:hAnsi="Segoe UI Semilight" w:cs="Segoe UI Semilight"/>
          <w:b/>
          <w:sz w:val="20"/>
          <w:szCs w:val="20"/>
          <w:lang w:val="es-ES_tradnl"/>
        </w:rPr>
        <w:t>FIDUCOLDEX</w:t>
      </w:r>
      <w:r w:rsidRPr="006E165F">
        <w:rPr>
          <w:rFonts w:ascii="Segoe UI Semilight" w:eastAsia="Times New Roman" w:hAnsi="Segoe UI Semilight" w:cs="Segoe UI Semilight"/>
          <w:sz w:val="20"/>
          <w:szCs w:val="20"/>
          <w:lang w:val="es-ES_tradnl"/>
        </w:rPr>
        <w:t>.</w:t>
      </w:r>
    </w:p>
    <w:p w14:paraId="694923A0" w14:textId="77777777" w:rsidR="004247BD" w:rsidRPr="006E165F" w:rsidRDefault="004247BD" w:rsidP="006E165F">
      <w:pPr>
        <w:spacing w:after="0" w:line="240" w:lineRule="auto"/>
        <w:jc w:val="both"/>
        <w:rPr>
          <w:rFonts w:ascii="Segoe UI Semilight" w:eastAsia="Times New Roman" w:hAnsi="Segoe UI Semilight" w:cs="Segoe UI Semilight"/>
          <w:b/>
          <w:sz w:val="20"/>
          <w:szCs w:val="20"/>
          <w:lang w:val="es-CO"/>
        </w:rPr>
      </w:pPr>
    </w:p>
    <w:p w14:paraId="35E89109"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sz w:val="20"/>
          <w:szCs w:val="20"/>
          <w:lang w:val="es-CO"/>
        </w:rPr>
      </w:pPr>
      <w:r w:rsidRPr="006E165F">
        <w:rPr>
          <w:rFonts w:ascii="Segoe UI Semilight" w:eastAsia="Times New Roman" w:hAnsi="Segoe UI Semilight" w:cs="Segoe UI Semilight"/>
          <w:b/>
          <w:sz w:val="20"/>
          <w:szCs w:val="20"/>
          <w:lang w:val="es-CO"/>
        </w:rPr>
        <w:t xml:space="preserve">CLÁUSULA </w:t>
      </w:r>
      <w:r w:rsidRPr="006E165F">
        <w:rPr>
          <w:rFonts w:ascii="Segoe UI Semilight" w:eastAsia="Times New Roman" w:hAnsi="Segoe UI Semilight" w:cs="Segoe UI Semilight"/>
          <w:b/>
          <w:color w:val="000000" w:themeColor="text1"/>
          <w:sz w:val="20"/>
          <w:szCs w:val="20"/>
          <w:lang w:val="es-CO"/>
        </w:rPr>
        <w:t xml:space="preserve">DÉCIMA NOVENA </w:t>
      </w:r>
      <w:r w:rsidRPr="006E165F">
        <w:rPr>
          <w:rFonts w:ascii="Segoe UI Semilight" w:eastAsia="Times New Roman" w:hAnsi="Segoe UI Semilight" w:cs="Segoe UI Semilight"/>
          <w:b/>
          <w:sz w:val="20"/>
          <w:szCs w:val="20"/>
          <w:lang w:val="es-CO"/>
        </w:rPr>
        <w:t>–</w:t>
      </w:r>
      <w:r w:rsidRPr="006E165F">
        <w:rPr>
          <w:rFonts w:ascii="Segoe UI Semilight" w:hAnsi="Segoe UI Semilight" w:cs="Segoe UI Semilight"/>
          <w:b/>
          <w:bCs/>
          <w:sz w:val="20"/>
          <w:szCs w:val="20"/>
          <w:lang w:eastAsia="ko-KR"/>
        </w:rPr>
        <w:t>CONFLICTO DE INTERESES</w:t>
      </w:r>
      <w:r w:rsidRPr="006E165F">
        <w:rPr>
          <w:rFonts w:ascii="Segoe UI Semilight" w:eastAsia="Times New Roman" w:hAnsi="Segoe UI Semilight" w:cs="Segoe UI Semilight"/>
          <w:b/>
          <w:bCs/>
          <w:spacing w:val="-3"/>
          <w:sz w:val="20"/>
          <w:szCs w:val="20"/>
          <w:lang w:val="es-CO"/>
        </w:rPr>
        <w:t>, INHABILIDADES E INCOMPATIBILIDADES</w:t>
      </w:r>
      <w:r w:rsidRPr="006E165F">
        <w:rPr>
          <w:rFonts w:ascii="Segoe UI Semilight" w:eastAsia="Times New Roman" w:hAnsi="Segoe UI Semilight" w:cs="Segoe UI Semilight"/>
          <w:b/>
          <w:bCs/>
          <w:sz w:val="20"/>
          <w:szCs w:val="20"/>
          <w:lang w:val="es-CO" w:eastAsia="es-ES"/>
        </w:rPr>
        <w:t>:</w:t>
      </w:r>
      <w:r w:rsidRPr="006E165F">
        <w:rPr>
          <w:rFonts w:ascii="Segoe UI Semilight" w:eastAsia="Times New Roman" w:hAnsi="Segoe UI Semilight" w:cs="Segoe UI Semilight"/>
          <w:b/>
          <w:bCs/>
          <w:spacing w:val="-3"/>
          <w:sz w:val="20"/>
          <w:szCs w:val="20"/>
          <w:lang w:val="es-CO"/>
        </w:rPr>
        <w:t xml:space="preserve"> </w:t>
      </w:r>
      <w:r w:rsidRPr="006E165F">
        <w:rPr>
          <w:rFonts w:ascii="Segoe UI Semilight" w:eastAsia="Times New Roman" w:hAnsi="Segoe UI Semilight" w:cs="Segoe UI Semilight"/>
          <w:spacing w:val="-3"/>
          <w:sz w:val="20"/>
          <w:szCs w:val="20"/>
          <w:lang w:val="es-CO"/>
        </w:rPr>
        <w:t xml:space="preserve">El </w:t>
      </w:r>
      <w:r w:rsidRPr="006E165F">
        <w:rPr>
          <w:rFonts w:ascii="Segoe UI Semilight" w:eastAsia="Times New Roman" w:hAnsi="Segoe UI Semilight" w:cs="Segoe UI Semilight"/>
          <w:b/>
          <w:bCs/>
          <w:spacing w:val="-3"/>
          <w:sz w:val="20"/>
          <w:szCs w:val="20"/>
          <w:lang w:val="es-CO"/>
        </w:rPr>
        <w:t xml:space="preserve">CONTRATISTA </w:t>
      </w:r>
      <w:r w:rsidRPr="006E165F">
        <w:rPr>
          <w:rFonts w:ascii="Segoe UI Semilight" w:eastAsia="Times New Roman" w:hAnsi="Segoe UI Semilight" w:cs="Segoe UI Semilight"/>
          <w:spacing w:val="-3"/>
          <w:sz w:val="20"/>
          <w:szCs w:val="20"/>
          <w:lang w:val="es-CO"/>
        </w:rPr>
        <w:t xml:space="preserve">declara bajo la gravedad del juramento, que conoce y acepta el Código de Buen Gobierno Corporativo de </w:t>
      </w:r>
      <w:r w:rsidRPr="006E165F">
        <w:rPr>
          <w:rFonts w:ascii="Segoe UI Semilight" w:eastAsia="Times New Roman" w:hAnsi="Segoe UI Semilight" w:cs="Segoe UI Semilight"/>
          <w:b/>
          <w:bCs/>
          <w:spacing w:val="-3"/>
          <w:sz w:val="20"/>
          <w:szCs w:val="20"/>
          <w:lang w:val="es-CO"/>
        </w:rPr>
        <w:t xml:space="preserve">FIDUCOLDEX </w:t>
      </w:r>
      <w:hyperlink r:id="rId10" w:history="1">
        <w:r w:rsidRPr="006E165F">
          <w:rPr>
            <w:rStyle w:val="cf01"/>
            <w:rFonts w:ascii="Segoe UI Semilight" w:hAnsi="Segoe UI Semilight" w:cs="Segoe UI Semilight"/>
            <w:color w:val="0000FF"/>
            <w:sz w:val="20"/>
            <w:szCs w:val="20"/>
            <w:u w:val="single"/>
          </w:rPr>
          <w:t>https://procolombia.co/nosotros/transparencia/codigo-de-etica-procolombia</w:t>
        </w:r>
      </w:hyperlink>
      <w:r w:rsidRPr="006E165F">
        <w:rPr>
          <w:rFonts w:ascii="Segoe UI Semilight" w:hAnsi="Segoe UI Semilight" w:cs="Segoe UI Semilight"/>
          <w:sz w:val="20"/>
          <w:szCs w:val="20"/>
        </w:rPr>
        <w:t xml:space="preserve"> </w:t>
      </w:r>
      <w:r w:rsidRPr="006E165F">
        <w:rPr>
          <w:rFonts w:ascii="Segoe UI Semilight" w:eastAsia="Times New Roman" w:hAnsi="Segoe UI Semilight" w:cs="Segoe UI Semilight"/>
          <w:spacing w:val="-3"/>
          <w:sz w:val="20"/>
          <w:szCs w:val="20"/>
          <w:lang w:val="es-CO"/>
        </w:rPr>
        <w:t xml:space="preserve">como vocera y administradora de </w:t>
      </w:r>
      <w:r w:rsidRPr="006E165F">
        <w:rPr>
          <w:rFonts w:ascii="Segoe UI Semilight" w:eastAsia="Times New Roman" w:hAnsi="Segoe UI Semilight" w:cs="Segoe UI Semilight"/>
          <w:b/>
          <w:bCs/>
          <w:spacing w:val="-3"/>
          <w:sz w:val="20"/>
          <w:szCs w:val="20"/>
          <w:lang w:val="es-CO"/>
        </w:rPr>
        <w:t>PROCOLOMBIA</w:t>
      </w:r>
      <w:r w:rsidRPr="006E165F">
        <w:rPr>
          <w:rFonts w:ascii="Segoe UI Semilight" w:eastAsia="Times New Roman" w:hAnsi="Segoe UI Semilight" w:cs="Segoe UI Semilight"/>
          <w:spacing w:val="-3"/>
          <w:sz w:val="20"/>
          <w:szCs w:val="20"/>
          <w:lang w:val="es-CO"/>
        </w:rPr>
        <w:t xml:space="preserve">, que se encuentra publicado en la página </w:t>
      </w:r>
      <w:hyperlink r:id="rId11" w:history="1">
        <w:r w:rsidRPr="006E165F">
          <w:rPr>
            <w:rFonts w:ascii="Segoe UI Semilight" w:eastAsia="Times New Roman" w:hAnsi="Segoe UI Semilight" w:cs="Segoe UI Semilight"/>
            <w:spacing w:val="-3"/>
            <w:sz w:val="20"/>
            <w:szCs w:val="20"/>
            <w:u w:val="single"/>
            <w:lang w:val="es-CO"/>
          </w:rPr>
          <w:t>www.fiducoldex.com.co</w:t>
        </w:r>
      </w:hyperlink>
      <w:r w:rsidRPr="006E165F">
        <w:rPr>
          <w:rFonts w:ascii="Segoe UI Semilight" w:eastAsia="Times New Roman" w:hAnsi="Segoe UI Semilight" w:cs="Segoe UI Semilight"/>
          <w:spacing w:val="-3"/>
          <w:sz w:val="20"/>
          <w:szCs w:val="20"/>
          <w:lang w:val="es-CO"/>
        </w:rPr>
        <w:t xml:space="preserve">, así mismo declara no estar incurso en ninguna causal de inhabilidad e incompatibilidad para contratar con </w:t>
      </w:r>
      <w:r w:rsidRPr="006E165F">
        <w:rPr>
          <w:rFonts w:ascii="Segoe UI Semilight" w:eastAsia="Times New Roman" w:hAnsi="Segoe UI Semilight" w:cs="Segoe UI Semilight"/>
          <w:b/>
          <w:bCs/>
          <w:spacing w:val="-3"/>
          <w:sz w:val="20"/>
          <w:szCs w:val="20"/>
          <w:lang w:val="es-CO"/>
        </w:rPr>
        <w:t>PROCOLOMBIA/FIDUCOLDEX</w:t>
      </w:r>
      <w:r w:rsidRPr="006E165F">
        <w:rPr>
          <w:rFonts w:ascii="Segoe UI Semilight" w:eastAsia="Times New Roman" w:hAnsi="Segoe UI Semilight" w:cs="Segoe UI Semilight"/>
          <w:spacing w:val="-3"/>
          <w:sz w:val="20"/>
          <w:szCs w:val="20"/>
          <w:lang w:val="es-CO"/>
        </w:rPr>
        <w:t xml:space="preserve">, </w:t>
      </w:r>
      <w:r w:rsidRPr="006E165F">
        <w:rPr>
          <w:rFonts w:ascii="Segoe UI Semilight" w:eastAsia="Times New Roman" w:hAnsi="Segoe UI Semilight" w:cs="Segoe UI Semilight"/>
          <w:sz w:val="20"/>
          <w:szCs w:val="20"/>
          <w:lang w:val="es-CO"/>
        </w:rPr>
        <w:t xml:space="preserve">ni en ninguna hipótesis de conflicto, ni de coexistencia de interés. El </w:t>
      </w:r>
      <w:r w:rsidRPr="006E165F">
        <w:rPr>
          <w:rFonts w:ascii="Segoe UI Semilight" w:eastAsia="Times New Roman" w:hAnsi="Segoe UI Semilight" w:cs="Segoe UI Semilight"/>
          <w:b/>
          <w:bCs/>
          <w:sz w:val="20"/>
          <w:szCs w:val="20"/>
          <w:lang w:val="es-CO"/>
        </w:rPr>
        <w:t xml:space="preserve">CONTRATISTA </w:t>
      </w:r>
      <w:r w:rsidRPr="006E165F">
        <w:rPr>
          <w:rFonts w:ascii="Segoe UI Semilight" w:eastAsia="Times New Roman" w:hAnsi="Segoe UI Semilight" w:cs="Segoe UI Semilight"/>
          <w:sz w:val="20"/>
          <w:szCs w:val="20"/>
          <w:lang w:val="es-CO"/>
        </w:rPr>
        <w:t>asume todas las obligaciones que son de su cargo, de acuerdo con el documento al que se ha hecho referencia.</w:t>
      </w:r>
    </w:p>
    <w:p w14:paraId="3610CCEE" w14:textId="77777777" w:rsidR="004247BD" w:rsidRPr="006E165F" w:rsidRDefault="004247BD" w:rsidP="006E165F">
      <w:pPr>
        <w:autoSpaceDE w:val="0"/>
        <w:autoSpaceDN w:val="0"/>
        <w:spacing w:after="0" w:line="240" w:lineRule="auto"/>
        <w:contextualSpacing/>
        <w:jc w:val="both"/>
        <w:rPr>
          <w:rFonts w:ascii="Segoe UI Semilight" w:eastAsia="Times New Roman" w:hAnsi="Segoe UI Semilight" w:cs="Segoe UI Semilight"/>
          <w:b/>
          <w:sz w:val="20"/>
          <w:szCs w:val="20"/>
          <w:highlight w:val="yellow"/>
          <w:lang w:val="es-ES" w:eastAsia="es-ES"/>
        </w:rPr>
      </w:pPr>
    </w:p>
    <w:p w14:paraId="3D9284F4"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b/>
          <w:bCs/>
          <w:sz w:val="20"/>
          <w:szCs w:val="20"/>
          <w:lang w:eastAsia="ko-KR"/>
        </w:rPr>
        <w:t xml:space="preserve">CLÁUSULA VIGÉSIMA </w:t>
      </w:r>
      <w:r w:rsidRPr="006E165F">
        <w:rPr>
          <w:rFonts w:ascii="Segoe UI Semilight" w:hAnsi="Segoe UI Semilight" w:cs="Segoe UI Semilight"/>
          <w:b/>
          <w:bCs/>
          <w:sz w:val="20"/>
          <w:szCs w:val="20"/>
          <w:lang w:val="es-ES" w:eastAsia="ko-KR"/>
        </w:rPr>
        <w:t>- RIESGO DE LAVADO DE ACTIVOS Y FINANCIACIÓN DEL TERRORISMO SARLAFT:</w:t>
      </w:r>
      <w:r w:rsidRPr="006E165F">
        <w:rPr>
          <w:rFonts w:ascii="Segoe UI Semilight" w:hAnsi="Segoe UI Semilight" w:cs="Segoe UI Semilight"/>
          <w:sz w:val="20"/>
          <w:szCs w:val="20"/>
          <w:lang w:val="es-ES" w:eastAsia="ko-KR"/>
        </w:rPr>
        <w:t xml:space="preserve"> </w:t>
      </w:r>
      <w:r w:rsidRPr="006E165F">
        <w:rPr>
          <w:rFonts w:ascii="Segoe UI Semilight" w:hAnsi="Segoe UI Semilight" w:cs="Segoe UI Semilight"/>
          <w:b/>
          <w:bCs/>
          <w:sz w:val="20"/>
          <w:szCs w:val="20"/>
          <w:lang w:val="es-ES" w:eastAsia="ko-KR"/>
        </w:rPr>
        <w:t>El CONTRATISTA</w:t>
      </w:r>
      <w:r w:rsidRPr="006E165F">
        <w:rPr>
          <w:rFonts w:ascii="Segoe UI Semilight" w:hAnsi="Segoe UI Semilight" w:cs="Segoe UI Semilight"/>
          <w:sz w:val="20"/>
          <w:szCs w:val="20"/>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9034AD9"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CO" w:eastAsia="ko-KR"/>
        </w:rPr>
        <w:t> </w:t>
      </w:r>
    </w:p>
    <w:p w14:paraId="4E5B483D"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En caso de no encontrarse en los supuestos de que trata el numeral 5) el </w:t>
      </w:r>
      <w:r w:rsidRPr="006E165F">
        <w:rPr>
          <w:rFonts w:ascii="Segoe UI Semilight" w:hAnsi="Segoe UI Semilight" w:cs="Segoe UI Semilight"/>
          <w:b/>
          <w:bCs/>
          <w:sz w:val="20"/>
          <w:szCs w:val="20"/>
          <w:lang w:val="es-ES" w:eastAsia="ko-KR"/>
        </w:rPr>
        <w:t>CONTRATISTA</w:t>
      </w:r>
      <w:r w:rsidRPr="006E165F">
        <w:rPr>
          <w:rFonts w:ascii="Segoe UI Semilight" w:hAnsi="Segoe UI Semilight" w:cs="Segoe UI Semilight"/>
          <w:sz w:val="20"/>
          <w:szCs w:val="20"/>
          <w:lang w:val="es-ES" w:eastAsia="ko-KR"/>
        </w:rPr>
        <w:t xml:space="preserve"> declara que ha tenido en cuenta la recomendación prevista en el último párrafo del numeral 6° de la citada Circular.</w:t>
      </w:r>
      <w:r w:rsidRPr="006E165F">
        <w:rPr>
          <w:rFonts w:ascii="Segoe UI Semilight" w:hAnsi="Segoe UI Semilight" w:cs="Segoe UI Semilight"/>
          <w:sz w:val="20"/>
          <w:szCs w:val="20"/>
          <w:lang w:val="es-CO" w:eastAsia="ko-KR"/>
        </w:rPr>
        <w:t> </w:t>
      </w:r>
    </w:p>
    <w:p w14:paraId="1EEF2B19"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585516E0"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De esta manera, el </w:t>
      </w:r>
      <w:r w:rsidRPr="006E165F">
        <w:rPr>
          <w:rFonts w:ascii="Segoe UI Semilight" w:hAnsi="Segoe UI Semilight" w:cs="Segoe UI Semilight"/>
          <w:b/>
          <w:bCs/>
          <w:sz w:val="20"/>
          <w:szCs w:val="20"/>
          <w:lang w:val="es-ES" w:eastAsia="ko-KR"/>
        </w:rPr>
        <w:t>CONTRATISTA</w:t>
      </w:r>
      <w:r w:rsidRPr="006E165F">
        <w:rPr>
          <w:rFonts w:ascii="Segoe UI Semilight" w:hAnsi="Segoe UI Semilight" w:cs="Segoe UI Semilight"/>
          <w:sz w:val="20"/>
          <w:szCs w:val="20"/>
          <w:lang w:val="es-ES" w:eastAsia="ko-KR"/>
        </w:rPr>
        <w:t xml:space="preserve"> responderá a </w:t>
      </w:r>
      <w:r w:rsidRPr="006E165F">
        <w:rPr>
          <w:rFonts w:ascii="Segoe UI Semilight" w:hAnsi="Segoe UI Semilight" w:cs="Segoe UI Semilight"/>
          <w:b/>
          <w:bCs/>
          <w:sz w:val="20"/>
          <w:szCs w:val="20"/>
          <w:lang w:val="es-ES" w:eastAsia="ko-KR"/>
        </w:rPr>
        <w:t>FIDUCOLDEX</w:t>
      </w:r>
      <w:r w:rsidRPr="006E165F">
        <w:rPr>
          <w:rFonts w:ascii="Segoe UI Semilight" w:hAnsi="Segoe UI Semilight" w:cs="Segoe UI Semilight"/>
          <w:sz w:val="20"/>
          <w:szCs w:val="20"/>
          <w:lang w:val="es-ES" w:eastAsia="ko-KR"/>
        </w:rPr>
        <w:t xml:space="preserve"> como vocera y administradora del Fideicomiso </w:t>
      </w:r>
      <w:r w:rsidRPr="006E165F">
        <w:rPr>
          <w:rFonts w:ascii="Segoe UI Semilight" w:hAnsi="Segoe UI Semilight" w:cs="Segoe UI Semilight"/>
          <w:b/>
          <w:bCs/>
          <w:sz w:val="20"/>
          <w:szCs w:val="20"/>
          <w:lang w:val="es-ES" w:eastAsia="ko-KR"/>
        </w:rPr>
        <w:t>PROCOLOMBIA</w:t>
      </w:r>
      <w:r w:rsidRPr="006E165F">
        <w:rPr>
          <w:rFonts w:ascii="Segoe UI Semilight" w:hAnsi="Segoe UI Semilight" w:cs="Segoe UI Semilight"/>
          <w:sz w:val="20"/>
          <w:szCs w:val="20"/>
          <w:lang w:val="es-ES" w:eastAsia="ko-KR"/>
        </w:rPr>
        <w:t xml:space="preserve">, indemnizándole por cualquier multa o perjuicio que se le cause originado en el incumplimiento de los compromisos antes expresados. </w:t>
      </w:r>
      <w:r w:rsidRPr="006E165F">
        <w:rPr>
          <w:rFonts w:ascii="Segoe UI Semilight" w:hAnsi="Segoe UI Semilight" w:cs="Segoe UI Semilight"/>
          <w:sz w:val="20"/>
          <w:szCs w:val="20"/>
          <w:lang w:val="es-CO" w:eastAsia="ko-KR"/>
        </w:rPr>
        <w:t> </w:t>
      </w:r>
    </w:p>
    <w:p w14:paraId="535B8370"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78CE4763"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b/>
          <w:bCs/>
          <w:sz w:val="20"/>
          <w:szCs w:val="20"/>
          <w:lang w:val="es-ES" w:eastAsia="ko-KR"/>
        </w:rPr>
        <w:t>El CONTRATISTA</w:t>
      </w:r>
      <w:r w:rsidRPr="006E165F">
        <w:rPr>
          <w:rFonts w:ascii="Segoe UI Semilight" w:hAnsi="Segoe UI Semilight" w:cs="Segoe UI Semilight"/>
          <w:sz w:val="20"/>
          <w:szCs w:val="20"/>
          <w:lang w:val="es-ES" w:eastAsia="ko-KR"/>
        </w:rPr>
        <w:t xml:space="preserve"> manifiesta que se conoce el Sistema de Prevención del Lavado de Activos y Financiación del Terrorismo de </w:t>
      </w:r>
      <w:r w:rsidRPr="006E165F">
        <w:rPr>
          <w:rFonts w:ascii="Segoe UI Semilight" w:hAnsi="Segoe UI Semilight" w:cs="Segoe UI Semilight"/>
          <w:b/>
          <w:bCs/>
          <w:sz w:val="20"/>
          <w:szCs w:val="20"/>
          <w:lang w:val="es-ES" w:eastAsia="ko-KR"/>
        </w:rPr>
        <w:t>FIDUCOLDEX (</w:t>
      </w:r>
      <w:r w:rsidRPr="006E165F">
        <w:rPr>
          <w:rFonts w:ascii="Segoe UI Semilight" w:hAnsi="Segoe UI Semilight" w:cs="Segoe UI Semilight"/>
          <w:sz w:val="20"/>
          <w:szCs w:val="20"/>
          <w:lang w:val="es-ES" w:eastAsia="ko-KR"/>
        </w:rPr>
        <w:t xml:space="preserve">denominado SARLAFT), como vocera y administradora del Patrimonio Autónomo PROCOLOMBIA, cuyas políticas se encuentran publicadas en la página web de </w:t>
      </w:r>
      <w:r w:rsidRPr="006E165F">
        <w:rPr>
          <w:rFonts w:ascii="Segoe UI Semilight" w:hAnsi="Segoe UI Semilight" w:cs="Segoe UI Semilight"/>
          <w:b/>
          <w:bCs/>
          <w:sz w:val="20"/>
          <w:szCs w:val="20"/>
          <w:lang w:val="es-ES" w:eastAsia="ko-KR"/>
        </w:rPr>
        <w:t>FIDUCOLDEX</w:t>
      </w:r>
      <w:r w:rsidRPr="006E165F">
        <w:rPr>
          <w:rFonts w:ascii="Segoe UI Semilight" w:hAnsi="Segoe UI Semilight" w:cs="Segoe UI Semilight"/>
          <w:sz w:val="20"/>
          <w:szCs w:val="20"/>
          <w:lang w:val="es-ES" w:eastAsia="ko-KR"/>
        </w:rPr>
        <w:t xml:space="preserve">, y a las modificaciones que allí se incorporen. </w:t>
      </w:r>
      <w:r w:rsidRPr="006E165F">
        <w:rPr>
          <w:rFonts w:ascii="Segoe UI Semilight" w:hAnsi="Segoe UI Semilight" w:cs="Segoe UI Semilight"/>
          <w:sz w:val="20"/>
          <w:szCs w:val="20"/>
          <w:lang w:val="es-CO" w:eastAsia="ko-KR"/>
        </w:rPr>
        <w:t> </w:t>
      </w:r>
    </w:p>
    <w:p w14:paraId="1C9589CB"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2FD3E8B8" w14:textId="77777777" w:rsidR="004247BD" w:rsidRPr="006E165F" w:rsidRDefault="004247BD" w:rsidP="006E165F">
      <w:pPr>
        <w:spacing w:after="0" w:line="240" w:lineRule="auto"/>
        <w:jc w:val="both"/>
        <w:rPr>
          <w:rFonts w:ascii="Segoe UI Semilight" w:hAnsi="Segoe UI Semilight" w:cs="Segoe UI Semilight"/>
          <w:sz w:val="20"/>
          <w:szCs w:val="20"/>
          <w:lang w:val="es-ES" w:eastAsia="ko-KR"/>
        </w:rPr>
      </w:pPr>
      <w:r w:rsidRPr="006E165F">
        <w:rPr>
          <w:rFonts w:ascii="Segoe UI Semilight" w:hAnsi="Segoe UI Semilight" w:cs="Segoe UI Semilight"/>
          <w:sz w:val="20"/>
          <w:szCs w:val="20"/>
          <w:lang w:val="es-ES" w:eastAsia="ko-KR"/>
        </w:rPr>
        <w:t xml:space="preserve">En consecuencia, cuando se presente cualquiera de las causales que se enumeran a continuación, </w:t>
      </w:r>
      <w:r w:rsidRPr="006E165F">
        <w:rPr>
          <w:rFonts w:ascii="Segoe UI Semilight" w:hAnsi="Segoe UI Semilight" w:cs="Segoe UI Semilight"/>
          <w:b/>
          <w:bCs/>
          <w:sz w:val="20"/>
          <w:szCs w:val="20"/>
          <w:lang w:val="es-ES" w:eastAsia="ko-KR"/>
        </w:rPr>
        <w:t>FIDUCOLDEX</w:t>
      </w:r>
      <w:r w:rsidRPr="006E165F">
        <w:rPr>
          <w:rFonts w:ascii="Segoe UI Semilight" w:hAnsi="Segoe UI Semilight" w:cs="Segoe UI Semilight"/>
          <w:sz w:val="20"/>
          <w:szCs w:val="20"/>
          <w:lang w:val="es-ES" w:eastAsia="ko-KR"/>
        </w:rPr>
        <w:t xml:space="preserve"> como vocera y administradora del Patrimonio Autónomo </w:t>
      </w:r>
      <w:r w:rsidRPr="006E165F">
        <w:rPr>
          <w:rFonts w:ascii="Segoe UI Semilight" w:hAnsi="Segoe UI Semilight" w:cs="Segoe UI Semilight"/>
          <w:b/>
          <w:bCs/>
          <w:sz w:val="20"/>
          <w:szCs w:val="20"/>
          <w:lang w:val="es-ES" w:eastAsia="ko-KR"/>
        </w:rPr>
        <w:t>PROCOLOMBIA</w:t>
      </w:r>
      <w:r w:rsidRPr="006E165F">
        <w:rPr>
          <w:rFonts w:ascii="Segoe UI Semilight" w:hAnsi="Segoe UI Semilight" w:cs="Segoe UI Semilight"/>
          <w:sz w:val="20"/>
          <w:szCs w:val="20"/>
          <w:lang w:val="es-ES" w:eastAsia="ko-KR"/>
        </w:rPr>
        <w:t xml:space="preserve">, mediante comunicación motivada dirigida al </w:t>
      </w:r>
      <w:r w:rsidRPr="006E165F">
        <w:rPr>
          <w:rFonts w:ascii="Segoe UI Semilight" w:hAnsi="Segoe UI Semilight" w:cs="Segoe UI Semilight"/>
          <w:b/>
          <w:bCs/>
          <w:sz w:val="20"/>
          <w:szCs w:val="20"/>
          <w:lang w:val="es-ES" w:eastAsia="ko-KR"/>
        </w:rPr>
        <w:t>CONTRATISTA</w:t>
      </w:r>
      <w:r w:rsidRPr="006E165F">
        <w:rPr>
          <w:rFonts w:ascii="Segoe UI Semilight" w:hAnsi="Segoe UI Semilight" w:cs="Segoe UI Semilight"/>
          <w:sz w:val="20"/>
          <w:szCs w:val="20"/>
          <w:lang w:val="es-ES" w:eastAsia="ko-KR"/>
        </w:rPr>
        <w:t xml:space="preserve"> a su última dirección registrada, estará facultada para dar por terminado y liquidar unilateralmente el presente contrato, procediendo de igual forma a dar por vencidas todas las obligaciones a cargo del </w:t>
      </w:r>
      <w:r w:rsidRPr="006E165F">
        <w:rPr>
          <w:rFonts w:ascii="Segoe UI Semilight" w:hAnsi="Segoe UI Semilight" w:cs="Segoe UI Semilight"/>
          <w:b/>
          <w:bCs/>
          <w:sz w:val="20"/>
          <w:szCs w:val="20"/>
          <w:lang w:val="es-ES" w:eastAsia="ko-KR"/>
        </w:rPr>
        <w:t>CONTRATISTA</w:t>
      </w:r>
      <w:r w:rsidRPr="006E165F">
        <w:rPr>
          <w:rFonts w:ascii="Segoe UI Semilight" w:hAnsi="Segoe UI Semilight" w:cs="Segoe UI Semilight"/>
          <w:sz w:val="20"/>
          <w:szCs w:val="20"/>
          <w:lang w:val="es-ES" w:eastAsia="ko-KR"/>
        </w:rPr>
        <w:t>, por la sola ocurrencia de la respectiva causal. Así mismo, estará facultada para suspender todos o algunos de los pagos si a ello hay lugar.</w:t>
      </w:r>
    </w:p>
    <w:p w14:paraId="6F93A89E"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0EB8A412"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Las causales que podrán generar la terminación y/o liquidación del presente contrato serán</w:t>
      </w:r>
      <w:r w:rsidRPr="006E165F">
        <w:rPr>
          <w:rFonts w:ascii="Segoe UI Semilight" w:hAnsi="Segoe UI Semilight" w:cs="Segoe UI Semilight"/>
          <w:sz w:val="20"/>
          <w:szCs w:val="20"/>
          <w:lang w:val="es-CO" w:eastAsia="ko-KR"/>
        </w:rPr>
        <w:t> </w:t>
      </w:r>
    </w:p>
    <w:p w14:paraId="5C7B04F4" w14:textId="77777777" w:rsidR="004247BD" w:rsidRPr="006E165F" w:rsidRDefault="004247BD" w:rsidP="006E165F">
      <w:pPr>
        <w:numPr>
          <w:ilvl w:val="0"/>
          <w:numId w:val="5"/>
        </w:num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7679EA3E" w14:textId="77777777" w:rsidR="004247BD" w:rsidRPr="006E165F" w:rsidRDefault="004247BD" w:rsidP="006E165F">
      <w:pPr>
        <w:numPr>
          <w:ilvl w:val="0"/>
          <w:numId w:val="5"/>
        </w:num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6E165F">
        <w:rPr>
          <w:rFonts w:ascii="Segoe UI Semilight" w:hAnsi="Segoe UI Semilight" w:cs="Segoe UI Semilight"/>
          <w:sz w:val="20"/>
          <w:szCs w:val="20"/>
          <w:lang w:val="es-CO" w:eastAsia="ko-KR"/>
        </w:rPr>
        <w:t xml:space="preserve"> </w:t>
      </w:r>
    </w:p>
    <w:p w14:paraId="3E1C320D" w14:textId="77777777" w:rsidR="004247BD" w:rsidRPr="006E165F" w:rsidRDefault="004247BD" w:rsidP="006E165F">
      <w:pPr>
        <w:numPr>
          <w:ilvl w:val="0"/>
          <w:numId w:val="5"/>
        </w:num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Se encuentre vinculado en una investigación penal con formulación de acusación. </w:t>
      </w:r>
    </w:p>
    <w:p w14:paraId="5AB8FB5B" w14:textId="77777777" w:rsidR="004247BD" w:rsidRPr="006E165F" w:rsidRDefault="004247BD" w:rsidP="006E165F">
      <w:pPr>
        <w:numPr>
          <w:ilvl w:val="0"/>
          <w:numId w:val="5"/>
        </w:num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Cuando existan factores de exposición al riesgo tales como: referencias negativas, ausencia de documentación, o la existencia de alertas definidas en los anexos del Manual SARLAFT; y </w:t>
      </w:r>
    </w:p>
    <w:p w14:paraId="058FBBB6" w14:textId="77777777" w:rsidR="004247BD" w:rsidRPr="006E165F" w:rsidRDefault="004247BD" w:rsidP="006E165F">
      <w:pPr>
        <w:numPr>
          <w:ilvl w:val="0"/>
          <w:numId w:val="5"/>
        </w:num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La presentación de dos o más de las alertas enumeradas en los anexos del Manual o políticas SARLAFT, en relación con las personas enumeradas en los literales anteriores. </w:t>
      </w:r>
    </w:p>
    <w:p w14:paraId="7620ECF0" w14:textId="77777777" w:rsidR="004247BD" w:rsidRPr="006E165F" w:rsidRDefault="004247BD" w:rsidP="006E165F">
      <w:pPr>
        <w:spacing w:after="0" w:line="240" w:lineRule="auto"/>
        <w:jc w:val="both"/>
        <w:rPr>
          <w:rFonts w:ascii="Segoe UI Semilight" w:hAnsi="Segoe UI Semilight" w:cs="Segoe UI Semilight"/>
          <w:sz w:val="20"/>
          <w:szCs w:val="20"/>
          <w:lang w:val="es-ES" w:eastAsia="ko-KR"/>
        </w:rPr>
      </w:pPr>
    </w:p>
    <w:p w14:paraId="682E9963"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b/>
          <w:bCs/>
          <w:sz w:val="20"/>
          <w:szCs w:val="20"/>
          <w:lang w:val="es-ES" w:eastAsia="ko-KR"/>
        </w:rPr>
        <w:t>PARÁGRAFO PRIMERO:</w:t>
      </w:r>
      <w:r w:rsidRPr="006E165F">
        <w:rPr>
          <w:rFonts w:ascii="Segoe UI Semilight" w:hAnsi="Segoe UI Semilight" w:cs="Segoe UI Semilight"/>
          <w:sz w:val="20"/>
          <w:szCs w:val="20"/>
          <w:lang w:val="es-ES" w:eastAsia="ko-KR"/>
        </w:rPr>
        <w:t xml:space="preserve"> </w:t>
      </w:r>
      <w:r w:rsidRPr="006E165F">
        <w:rPr>
          <w:rFonts w:ascii="Segoe UI Semilight" w:hAnsi="Segoe UI Semilight" w:cs="Segoe UI Semilight"/>
          <w:b/>
          <w:bCs/>
          <w:sz w:val="20"/>
          <w:szCs w:val="20"/>
          <w:lang w:val="es-ES" w:eastAsia="ko-KR"/>
        </w:rPr>
        <w:t xml:space="preserve">FIDUCOLDEX </w:t>
      </w:r>
      <w:r w:rsidRPr="006E165F">
        <w:rPr>
          <w:rFonts w:ascii="Segoe UI Semilight" w:hAnsi="Segoe UI Semilight" w:cs="Segoe UI Semilight"/>
          <w:sz w:val="20"/>
          <w:szCs w:val="20"/>
          <w:lang w:val="es-ES" w:eastAsia="ko-KR"/>
        </w:rPr>
        <w:t xml:space="preserve">ejercerá estas facultades de acuerdo con su manual y políticas de riesgos, estas últimas se encuentran publicadas en la página web </w:t>
      </w:r>
      <w:hyperlink r:id="rId12" w:tgtFrame="_blank" w:tooltip="http://www.fiducoldex.com.co" w:history="1">
        <w:r w:rsidRPr="006E165F">
          <w:rPr>
            <w:rStyle w:val="Hipervnculo"/>
            <w:rFonts w:ascii="Segoe UI Semilight" w:hAnsi="Segoe UI Semilight" w:cs="Segoe UI Semilight"/>
            <w:sz w:val="20"/>
            <w:szCs w:val="20"/>
            <w:lang w:val="es-ES" w:eastAsia="ko-KR"/>
          </w:rPr>
          <w:t>www.fiducoldex.com.co</w:t>
        </w:r>
      </w:hyperlink>
      <w:r w:rsidRPr="006E165F">
        <w:rPr>
          <w:rFonts w:ascii="Segoe UI Semilight" w:hAnsi="Segoe UI Semilight" w:cs="Segoe UI Semilight"/>
          <w:sz w:val="20"/>
          <w:szCs w:val="20"/>
          <w:lang w:val="es-ES" w:eastAsia="ko-KR"/>
        </w:rPr>
        <w:t xml:space="preserve">, lo cual es aceptado por el </w:t>
      </w:r>
      <w:r w:rsidRPr="006E165F">
        <w:rPr>
          <w:rFonts w:ascii="Segoe UI Semilight" w:hAnsi="Segoe UI Semilight" w:cs="Segoe UI Semilight"/>
          <w:b/>
          <w:bCs/>
          <w:sz w:val="20"/>
          <w:szCs w:val="20"/>
          <w:lang w:val="es-ES" w:eastAsia="ko-KR"/>
        </w:rPr>
        <w:t>CONTRATISTA.</w:t>
      </w:r>
      <w:r w:rsidRPr="006E165F">
        <w:rPr>
          <w:rFonts w:ascii="Segoe UI Semilight" w:hAnsi="Segoe UI Semilight" w:cs="Segoe UI Semilight"/>
          <w:sz w:val="20"/>
          <w:szCs w:val="20"/>
          <w:lang w:val="es-ES" w:eastAsia="ko-KR"/>
        </w:rPr>
        <w:t xml:space="preserve"> La decisión sobre el ejercicio de estas facultades deberá ser dada a conocer al </w:t>
      </w:r>
      <w:r w:rsidRPr="006E165F">
        <w:rPr>
          <w:rFonts w:ascii="Segoe UI Semilight" w:hAnsi="Segoe UI Semilight" w:cs="Segoe UI Semilight"/>
          <w:b/>
          <w:bCs/>
          <w:sz w:val="20"/>
          <w:szCs w:val="20"/>
          <w:lang w:val="es-ES" w:eastAsia="ko-KR"/>
        </w:rPr>
        <w:t xml:space="preserve">CONTRATISTA </w:t>
      </w:r>
      <w:r w:rsidRPr="006E165F">
        <w:rPr>
          <w:rFonts w:ascii="Segoe UI Semilight" w:hAnsi="Segoe UI Semilight" w:cs="Segoe UI Semilight"/>
          <w:sz w:val="20"/>
          <w:szCs w:val="20"/>
          <w:lang w:val="es-ES" w:eastAsia="ko-KR"/>
        </w:rPr>
        <w:t>mediante comunicación motivada dirigida a su última dirección registrada, para efectos de publicidad.</w:t>
      </w:r>
    </w:p>
    <w:p w14:paraId="5EBF61E0"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6F1AB254" w14:textId="77777777" w:rsidR="004247BD" w:rsidRPr="006E165F" w:rsidRDefault="004247BD" w:rsidP="006E165F">
      <w:pPr>
        <w:spacing w:after="0" w:line="240" w:lineRule="auto"/>
        <w:jc w:val="both"/>
        <w:rPr>
          <w:rFonts w:ascii="Segoe UI Semilight" w:hAnsi="Segoe UI Semilight" w:cs="Segoe UI Semilight"/>
          <w:sz w:val="20"/>
          <w:szCs w:val="20"/>
          <w:lang w:val="es-ES" w:eastAsia="ko-KR"/>
        </w:rPr>
      </w:pPr>
      <w:r w:rsidRPr="006E165F">
        <w:rPr>
          <w:rFonts w:ascii="Segoe UI Semilight" w:hAnsi="Segoe UI Semilight" w:cs="Segoe UI Semilight"/>
          <w:b/>
          <w:bCs/>
          <w:sz w:val="20"/>
          <w:szCs w:val="20"/>
          <w:lang w:val="es-ES" w:eastAsia="ko-KR"/>
        </w:rPr>
        <w:t>PARÁGRAFO SEGUNDO:</w:t>
      </w:r>
      <w:r w:rsidRPr="006E165F">
        <w:rPr>
          <w:rFonts w:ascii="Segoe UI Semilight" w:hAnsi="Segoe UI Semilight" w:cs="Segoe UI Semilight"/>
          <w:sz w:val="20"/>
          <w:szCs w:val="20"/>
          <w:lang w:val="es-ES" w:eastAsia="ko-KR"/>
        </w:rPr>
        <w:t xml:space="preserve"> </w:t>
      </w:r>
      <w:r w:rsidRPr="006E165F">
        <w:rPr>
          <w:rFonts w:ascii="Segoe UI Semilight" w:hAnsi="Segoe UI Semilight" w:cs="Segoe UI Semilight"/>
          <w:b/>
          <w:bCs/>
          <w:sz w:val="20"/>
          <w:szCs w:val="20"/>
          <w:lang w:val="es-ES" w:eastAsia="ko-KR"/>
        </w:rPr>
        <w:t>El CONTRATISTA</w:t>
      </w:r>
      <w:r w:rsidRPr="006E165F">
        <w:rPr>
          <w:rFonts w:ascii="Segoe UI Semilight" w:hAnsi="Segoe UI Semilight" w:cs="Segoe UI Semilight"/>
          <w:sz w:val="20"/>
          <w:szCs w:val="20"/>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6E382631"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7B1E125E" w14:textId="77777777" w:rsidR="004247BD" w:rsidRPr="006E165F" w:rsidRDefault="004247BD" w:rsidP="006E165F">
      <w:pPr>
        <w:spacing w:after="0" w:line="240" w:lineRule="auto"/>
        <w:jc w:val="both"/>
        <w:rPr>
          <w:rFonts w:ascii="Segoe UI Semilight" w:hAnsi="Segoe UI Semilight" w:cs="Segoe UI Semilight"/>
          <w:sz w:val="20"/>
          <w:szCs w:val="20"/>
          <w:lang w:val="es-ES" w:eastAsia="ko-KR"/>
        </w:rPr>
      </w:pPr>
      <w:r w:rsidRPr="006E165F">
        <w:rPr>
          <w:rFonts w:ascii="Segoe UI Semilight" w:hAnsi="Segoe UI Semilight" w:cs="Segoe UI Semilight"/>
          <w:b/>
          <w:bCs/>
          <w:sz w:val="20"/>
          <w:szCs w:val="20"/>
          <w:lang w:val="es-ES" w:eastAsia="ko-KR"/>
        </w:rPr>
        <w:t xml:space="preserve">PARÁGRAFO TERCERO: </w:t>
      </w:r>
      <w:r w:rsidRPr="006E165F">
        <w:rPr>
          <w:rFonts w:ascii="Segoe UI Semilight" w:hAnsi="Segoe UI Semilight" w:cs="Segoe UI Semilight"/>
          <w:sz w:val="20"/>
          <w:szCs w:val="20"/>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6E165F">
        <w:rPr>
          <w:rFonts w:ascii="Segoe UI Semilight" w:hAnsi="Segoe UI Semilight" w:cs="Segoe UI Semilight"/>
          <w:sz w:val="20"/>
          <w:szCs w:val="20"/>
          <w:lang w:val="es-ES" w:eastAsia="ko-KR"/>
        </w:rPr>
        <w:t>core</w:t>
      </w:r>
      <w:proofErr w:type="spellEnd"/>
      <w:r w:rsidRPr="006E165F">
        <w:rPr>
          <w:rFonts w:ascii="Segoe UI Semilight" w:hAnsi="Segoe UI Semilight" w:cs="Segoe UI Semilight"/>
          <w:sz w:val="20"/>
          <w:szCs w:val="20"/>
          <w:lang w:val="es-ES" w:eastAsia="ko-KR"/>
        </w:rPr>
        <w:t xml:space="preserve"> de la Fiduciaria y en las herramientas tecnológicas 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4BB3A7FE"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p>
    <w:p w14:paraId="4640A140" w14:textId="77777777" w:rsidR="004247BD" w:rsidRPr="006E165F" w:rsidRDefault="004247BD" w:rsidP="006E165F">
      <w:pPr>
        <w:spacing w:after="0" w:line="240" w:lineRule="auto"/>
        <w:jc w:val="both"/>
        <w:rPr>
          <w:rFonts w:ascii="Segoe UI Semilight" w:hAnsi="Segoe UI Semilight" w:cs="Segoe UI Semilight"/>
          <w:sz w:val="20"/>
          <w:szCs w:val="20"/>
          <w:lang w:val="es-CO" w:eastAsia="ko-KR"/>
        </w:rPr>
      </w:pPr>
      <w:r w:rsidRPr="006E165F">
        <w:rPr>
          <w:rFonts w:ascii="Segoe UI Semilight" w:hAnsi="Segoe UI Semilight" w:cs="Segoe UI Semilight"/>
          <w:sz w:val="20"/>
          <w:szCs w:val="20"/>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6E165F">
        <w:rPr>
          <w:rFonts w:ascii="Segoe UI Semilight" w:hAnsi="Segoe UI Semilight" w:cs="Segoe UI Semilight"/>
          <w:sz w:val="20"/>
          <w:szCs w:val="20"/>
          <w:lang w:val="es-ES" w:eastAsia="ko-KR"/>
        </w:rPr>
        <w:t>of</w:t>
      </w:r>
      <w:proofErr w:type="spellEnd"/>
      <w:r w:rsidRPr="006E165F">
        <w:rPr>
          <w:rFonts w:ascii="Segoe UI Semilight" w:hAnsi="Segoe UI Semilight" w:cs="Segoe UI Semilight"/>
          <w:sz w:val="20"/>
          <w:szCs w:val="20"/>
          <w:lang w:val="es-ES" w:eastAsia="ko-KR"/>
        </w:rPr>
        <w:t xml:space="preserve"> </w:t>
      </w:r>
      <w:proofErr w:type="spellStart"/>
      <w:r w:rsidRPr="006E165F">
        <w:rPr>
          <w:rFonts w:ascii="Segoe UI Semilight" w:hAnsi="Segoe UI Semilight" w:cs="Segoe UI Semilight"/>
          <w:sz w:val="20"/>
          <w:szCs w:val="20"/>
          <w:lang w:val="es-ES" w:eastAsia="ko-KR"/>
        </w:rPr>
        <w:t>Foreign</w:t>
      </w:r>
      <w:proofErr w:type="spellEnd"/>
      <w:r w:rsidRPr="006E165F">
        <w:rPr>
          <w:rFonts w:ascii="Segoe UI Semilight" w:hAnsi="Segoe UI Semilight" w:cs="Segoe UI Semilight"/>
          <w:sz w:val="20"/>
          <w:szCs w:val="20"/>
          <w:lang w:val="es-ES" w:eastAsia="ko-KR"/>
        </w:rPr>
        <w:t xml:space="preserve"> </w:t>
      </w:r>
      <w:proofErr w:type="spellStart"/>
      <w:r w:rsidRPr="006E165F">
        <w:rPr>
          <w:rFonts w:ascii="Segoe UI Semilight" w:hAnsi="Segoe UI Semilight" w:cs="Segoe UI Semilight"/>
          <w:sz w:val="20"/>
          <w:szCs w:val="20"/>
          <w:lang w:val="es-ES" w:eastAsia="ko-KR"/>
        </w:rPr>
        <w:t>Assets</w:t>
      </w:r>
      <w:proofErr w:type="spellEnd"/>
      <w:r w:rsidRPr="006E165F">
        <w:rPr>
          <w:rFonts w:ascii="Segoe UI Semilight" w:hAnsi="Segoe UI Semilight" w:cs="Segoe UI Semilight"/>
          <w:sz w:val="20"/>
          <w:szCs w:val="20"/>
          <w:lang w:val="es-ES" w:eastAsia="ko-KR"/>
        </w:rPr>
        <w:t xml:space="preserve"> Control), las listas de terroristas de los Estados Unidos de América, lista de la Unión Europea de las Organizaciones Terroristas y la lista de la Unión Europea de personas catalogadas como Terroristas, o se </w:t>
      </w:r>
      <w:r w:rsidRPr="006E165F">
        <w:rPr>
          <w:rFonts w:ascii="Segoe UI Semilight" w:hAnsi="Segoe UI Semilight" w:cs="Segoe UI Semilight"/>
          <w:sz w:val="20"/>
          <w:szCs w:val="20"/>
          <w:lang w:val="es-ES" w:eastAsia="ko-KR"/>
        </w:rPr>
        <w:lastRenderedPageBreak/>
        <w:t>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876F642" w14:textId="77777777" w:rsidR="004247BD" w:rsidRPr="006E165F" w:rsidRDefault="004247BD" w:rsidP="006E165F">
      <w:pPr>
        <w:spacing w:after="0" w:line="240" w:lineRule="auto"/>
        <w:contextualSpacing/>
        <w:jc w:val="both"/>
        <w:rPr>
          <w:rFonts w:ascii="Segoe UI Semilight" w:hAnsi="Segoe UI Semilight" w:cs="Segoe UI Semilight"/>
          <w:b/>
          <w:bCs/>
          <w:sz w:val="20"/>
          <w:szCs w:val="20"/>
          <w:lang w:eastAsia="ko-KR"/>
        </w:rPr>
      </w:pPr>
    </w:p>
    <w:p w14:paraId="46D20BEE" w14:textId="77777777" w:rsidR="004247BD" w:rsidRPr="006E165F" w:rsidRDefault="004247BD" w:rsidP="006E165F">
      <w:pPr>
        <w:spacing w:after="0" w:line="240" w:lineRule="auto"/>
        <w:contextualSpacing/>
        <w:jc w:val="both"/>
        <w:rPr>
          <w:rFonts w:ascii="Segoe UI Semilight" w:hAnsi="Segoe UI Semilight" w:cs="Segoe UI Semilight"/>
          <w:b/>
          <w:sz w:val="20"/>
          <w:szCs w:val="20"/>
          <w:u w:val="single"/>
        </w:rPr>
      </w:pPr>
      <w:r w:rsidRPr="006E165F">
        <w:rPr>
          <w:rFonts w:ascii="Segoe UI Semilight" w:hAnsi="Segoe UI Semilight" w:cs="Segoe UI Semilight"/>
          <w:b/>
          <w:bCs/>
          <w:sz w:val="20"/>
          <w:szCs w:val="20"/>
          <w:lang w:eastAsia="ko-KR"/>
        </w:rPr>
        <w:t xml:space="preserve">CLÁUSULA VIGÉSIMA PRIMERA </w:t>
      </w:r>
      <w:r w:rsidRPr="006E165F">
        <w:rPr>
          <w:rFonts w:ascii="Segoe UI Semilight" w:hAnsi="Segoe UI Semilight" w:cs="Segoe UI Semilight"/>
          <w:b/>
          <w:bCs/>
          <w:sz w:val="20"/>
          <w:szCs w:val="20"/>
          <w:lang w:val="es-ES_tradnl"/>
        </w:rPr>
        <w:t xml:space="preserve">-  </w:t>
      </w:r>
      <w:r w:rsidRPr="006E165F">
        <w:rPr>
          <w:rFonts w:ascii="Segoe UI Semilight" w:hAnsi="Segoe UI Semilight" w:cs="Segoe UI Semilight"/>
          <w:b/>
          <w:bCs/>
          <w:sz w:val="20"/>
          <w:szCs w:val="20"/>
        </w:rPr>
        <w:t xml:space="preserve">AUTORIZACIÓN EXPRESA PARA REPORTAR, CONSULTAR Y COMPARTIR INFORMACIÓN CONTENIDA EN LAS BASES DE DATOS FINANCIERA, CREDITICIA, COMERCIAL, DE SERVICIOS Y LA PROVENIENTE DE OTROS PAÍSES: </w:t>
      </w:r>
      <w:r w:rsidRPr="006E165F">
        <w:rPr>
          <w:rFonts w:ascii="Segoe UI Semilight" w:hAnsi="Segoe UI Semilight" w:cs="Segoe UI Semilight"/>
          <w:bCs/>
          <w:sz w:val="20"/>
          <w:szCs w:val="20"/>
        </w:rPr>
        <w:t>El</w:t>
      </w:r>
      <w:r w:rsidRPr="006E165F">
        <w:rPr>
          <w:rFonts w:ascii="Segoe UI Semilight" w:hAnsi="Segoe UI Semilight" w:cs="Segoe UI Semilight"/>
          <w:b/>
          <w:bCs/>
          <w:sz w:val="20"/>
          <w:szCs w:val="20"/>
        </w:rPr>
        <w:t xml:space="preserve"> </w:t>
      </w:r>
      <w:r w:rsidRPr="006E165F">
        <w:rPr>
          <w:rFonts w:ascii="Segoe UI Semilight" w:hAnsi="Segoe UI Semilight" w:cs="Segoe UI Semilight"/>
          <w:b/>
          <w:snapToGrid w:val="0"/>
          <w:sz w:val="20"/>
          <w:szCs w:val="20"/>
          <w:lang w:eastAsia="es-ES"/>
        </w:rPr>
        <w:t>CONTRATISTA</w:t>
      </w:r>
      <w:r w:rsidRPr="006E165F">
        <w:rPr>
          <w:rFonts w:ascii="Segoe UI Semilight" w:hAnsi="Segoe UI Semilight" w:cs="Segoe UI Semilight"/>
          <w:b/>
          <w:bCs/>
          <w:sz w:val="20"/>
          <w:szCs w:val="20"/>
        </w:rPr>
        <w:t xml:space="preserve"> </w:t>
      </w:r>
      <w:r w:rsidRPr="006E165F">
        <w:rPr>
          <w:rFonts w:ascii="Segoe UI Semilight" w:hAnsi="Segoe UI Semilight" w:cs="Segoe UI Semilight"/>
          <w:sz w:val="20"/>
          <w:szCs w:val="20"/>
        </w:rPr>
        <w:t xml:space="preserve">autoriza expresa e irrevocablemente a </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6E165F">
        <w:rPr>
          <w:rFonts w:ascii="Segoe UI Semilight" w:hAnsi="Segoe UI Semilight" w:cs="Segoe UI Semilight"/>
          <w:b/>
          <w:bCs/>
          <w:sz w:val="20"/>
          <w:szCs w:val="20"/>
        </w:rPr>
        <w:t xml:space="preserve">, </w:t>
      </w:r>
      <w:r w:rsidRPr="006E165F">
        <w:rPr>
          <w:rFonts w:ascii="Segoe UI Semilight" w:hAnsi="Segoe UI Semilight" w:cs="Segoe UI Semilight"/>
          <w:bCs/>
          <w:sz w:val="20"/>
          <w:szCs w:val="20"/>
        </w:rPr>
        <w:t xml:space="preserve">el </w:t>
      </w:r>
      <w:r w:rsidRPr="006E165F">
        <w:rPr>
          <w:rFonts w:ascii="Segoe UI Semilight" w:hAnsi="Segoe UI Semilight" w:cs="Segoe UI Semilight"/>
          <w:b/>
          <w:snapToGrid w:val="0"/>
          <w:sz w:val="20"/>
          <w:szCs w:val="20"/>
          <w:lang w:eastAsia="es-ES"/>
        </w:rPr>
        <w:t>CONTRATISTA</w:t>
      </w:r>
      <w:r w:rsidRPr="006E165F">
        <w:rPr>
          <w:rFonts w:ascii="Segoe UI Semilight" w:hAnsi="Segoe UI Semilight" w:cs="Segoe UI Semilight"/>
          <w:sz w:val="20"/>
          <w:szCs w:val="20"/>
        </w:rPr>
        <w:t xml:space="preserve"> autoriza de manera expresa e irrevocable a </w:t>
      </w:r>
      <w:r w:rsidRPr="006E165F">
        <w:rPr>
          <w:rFonts w:ascii="Segoe UI Semilight" w:hAnsi="Segoe UI Semilight" w:cs="Segoe UI Semilight"/>
          <w:b/>
          <w:sz w:val="20"/>
          <w:szCs w:val="20"/>
        </w:rPr>
        <w:t>FIDUCOLDEX,</w:t>
      </w:r>
      <w:r w:rsidRPr="006E165F">
        <w:rPr>
          <w:rFonts w:ascii="Segoe UI Semilight" w:hAnsi="Segoe UI Semilight" w:cs="Segoe UI Semilight"/>
          <w:sz w:val="20"/>
          <w:szCs w:val="20"/>
        </w:rPr>
        <w:t xml:space="preserve"> para que consulte toda la información financiera, crediticia, comercial, de servicios y la proveniente de otros países, atinente a las relaciones comerciales que el </w:t>
      </w:r>
      <w:r w:rsidRPr="006E165F">
        <w:rPr>
          <w:rFonts w:ascii="Segoe UI Semilight" w:hAnsi="Segoe UI Semilight" w:cs="Segoe UI Semilight"/>
          <w:b/>
          <w:snapToGrid w:val="0"/>
          <w:sz w:val="20"/>
          <w:szCs w:val="20"/>
          <w:lang w:eastAsia="es-ES"/>
        </w:rPr>
        <w:t>CONTRATISTA</w:t>
      </w:r>
      <w:r w:rsidRPr="006E165F">
        <w:rPr>
          <w:rFonts w:ascii="Segoe UI Semilight" w:hAnsi="Segoe UI Semilight" w:cs="Segoe UI Semilight"/>
          <w:sz w:val="20"/>
          <w:szCs w:val="20"/>
        </w:rPr>
        <w:t xml:space="preserve"> tenga con el sistema financiero, comercial y de servicios, o de cualquier sector, tanto en Colombia como en el exterior, en cualquier tiempo.</w:t>
      </w:r>
    </w:p>
    <w:p w14:paraId="03208E05" w14:textId="77777777" w:rsidR="004247BD" w:rsidRPr="006E165F" w:rsidRDefault="004247BD" w:rsidP="006E165F">
      <w:pPr>
        <w:spacing w:after="0" w:line="240" w:lineRule="auto"/>
        <w:contextualSpacing/>
        <w:jc w:val="both"/>
        <w:rPr>
          <w:rFonts w:ascii="Segoe UI Semilight" w:hAnsi="Segoe UI Semilight" w:cs="Segoe UI Semilight"/>
          <w:b/>
          <w:bCs/>
          <w:sz w:val="20"/>
          <w:szCs w:val="20"/>
          <w:lang w:val="es-ES_tradnl"/>
        </w:rPr>
      </w:pPr>
    </w:p>
    <w:p w14:paraId="12F50027" w14:textId="77777777" w:rsidR="004247BD" w:rsidRPr="006E165F" w:rsidRDefault="004247BD" w:rsidP="006E165F">
      <w:pPr>
        <w:spacing w:after="0" w:line="240" w:lineRule="auto"/>
        <w:contextualSpacing/>
        <w:jc w:val="both"/>
        <w:rPr>
          <w:rFonts w:ascii="Segoe UI Semilight" w:hAnsi="Segoe UI Semilight" w:cs="Segoe UI Semilight"/>
          <w:sz w:val="20"/>
          <w:szCs w:val="20"/>
        </w:rPr>
      </w:pPr>
      <w:r w:rsidRPr="006E165F">
        <w:rPr>
          <w:rFonts w:ascii="Segoe UI Semilight" w:eastAsia="Times New Roman" w:hAnsi="Segoe UI Semilight" w:cs="Segoe UI Semilight"/>
          <w:b/>
          <w:sz w:val="20"/>
          <w:szCs w:val="20"/>
          <w:lang w:val="es-CO"/>
        </w:rPr>
        <w:t xml:space="preserve">CLÁUSULA VIGÉSIMA SEGUNDA - </w:t>
      </w:r>
      <w:r w:rsidRPr="006E165F">
        <w:rPr>
          <w:rFonts w:ascii="Segoe UI Semilight" w:hAnsi="Segoe UI Semilight" w:cs="Segoe UI Semilight"/>
          <w:b/>
          <w:bCs/>
          <w:sz w:val="20"/>
          <w:szCs w:val="20"/>
        </w:rPr>
        <w:t>RESPONSABILIDAD SOCIAL EMPRESARIAL:</w:t>
      </w:r>
      <w:r w:rsidRPr="006E165F">
        <w:rPr>
          <w:rFonts w:ascii="Segoe UI Semilight" w:hAnsi="Segoe UI Semilight" w:cs="Segoe UI Semilight"/>
          <w:sz w:val="20"/>
          <w:szCs w:val="20"/>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5C13A3B2" w14:textId="77777777" w:rsidR="004247BD" w:rsidRPr="006E165F" w:rsidRDefault="004247BD" w:rsidP="006E165F">
      <w:pPr>
        <w:spacing w:after="0" w:line="240" w:lineRule="auto"/>
        <w:contextualSpacing/>
        <w:jc w:val="both"/>
        <w:rPr>
          <w:rFonts w:ascii="Segoe UI Semilight" w:hAnsi="Segoe UI Semilight" w:cs="Segoe UI Semilight"/>
          <w:b/>
          <w:sz w:val="20"/>
          <w:szCs w:val="20"/>
          <w:highlight w:val="green"/>
        </w:rPr>
      </w:pPr>
    </w:p>
    <w:p w14:paraId="787BD819" w14:textId="77777777" w:rsidR="004247BD" w:rsidRPr="006E165F" w:rsidRDefault="004247BD" w:rsidP="006E165F">
      <w:pPr>
        <w:spacing w:after="0" w:line="240" w:lineRule="auto"/>
        <w:contextualSpacing/>
        <w:jc w:val="both"/>
        <w:rPr>
          <w:rFonts w:ascii="Segoe UI Semilight" w:hAnsi="Segoe UI Semilight" w:cs="Segoe UI Semilight"/>
          <w:sz w:val="20"/>
          <w:szCs w:val="20"/>
          <w:lang w:eastAsia="ko-KR"/>
        </w:rPr>
      </w:pPr>
      <w:r w:rsidRPr="006E165F">
        <w:rPr>
          <w:rFonts w:ascii="Segoe UI Semilight" w:hAnsi="Segoe UI Semilight" w:cs="Segoe UI Semilight"/>
          <w:b/>
          <w:sz w:val="20"/>
          <w:szCs w:val="20"/>
          <w:lang w:val="es-ES_tradnl"/>
        </w:rPr>
        <w:t xml:space="preserve">CLÁUSULA VIGÉSIMA TERCERA - CAUSALES DE TERMINACIÓN: </w:t>
      </w:r>
      <w:r w:rsidRPr="006E165F">
        <w:rPr>
          <w:rFonts w:ascii="Segoe UI Semilight" w:hAnsi="Segoe UI Semilight" w:cs="Segoe UI Semilight"/>
          <w:sz w:val="20"/>
          <w:szCs w:val="20"/>
          <w:lang w:eastAsia="ko-KR"/>
        </w:rPr>
        <w:t xml:space="preserve">El presente contrato terminará por las siguientes causales: </w:t>
      </w:r>
    </w:p>
    <w:p w14:paraId="421E41A0" w14:textId="77777777" w:rsidR="004247BD" w:rsidRPr="006E165F" w:rsidRDefault="004247BD" w:rsidP="006E165F">
      <w:pPr>
        <w:spacing w:after="0" w:line="240" w:lineRule="auto"/>
        <w:contextualSpacing/>
        <w:jc w:val="both"/>
        <w:rPr>
          <w:rFonts w:ascii="Segoe UI Semilight" w:hAnsi="Segoe UI Semilight" w:cs="Segoe UI Semilight"/>
          <w:sz w:val="20"/>
          <w:szCs w:val="20"/>
          <w:lang w:eastAsia="ko-KR"/>
        </w:rPr>
      </w:pPr>
    </w:p>
    <w:p w14:paraId="1DC86B6C"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Por el cumplimiento del término previsto para su duración.</w:t>
      </w:r>
    </w:p>
    <w:p w14:paraId="2CCDCEF9"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 xml:space="preserve">Por terminación anticipada de </w:t>
      </w:r>
      <w:r w:rsidRPr="006E165F">
        <w:rPr>
          <w:rFonts w:ascii="Segoe UI Semilight" w:hAnsi="Segoe UI Semilight" w:cs="Segoe UI Semilight"/>
          <w:b/>
          <w:sz w:val="20"/>
          <w:szCs w:val="20"/>
          <w:lang w:eastAsia="ko-KR"/>
        </w:rPr>
        <w:t>PROCOLOMBIA.</w:t>
      </w:r>
    </w:p>
    <w:p w14:paraId="6E89FDE5"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Por imposibilidad de cumplir su objeto.</w:t>
      </w:r>
    </w:p>
    <w:p w14:paraId="3EDE396C"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Por mutuo acuerdo entre las partes.</w:t>
      </w:r>
    </w:p>
    <w:p w14:paraId="6E4DA831"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 xml:space="preserve">Por el incumplimiento total o parcial de </w:t>
      </w:r>
      <w:r w:rsidRPr="006E165F">
        <w:rPr>
          <w:rFonts w:ascii="Segoe UI Semilight" w:hAnsi="Segoe UI Semilight" w:cs="Segoe UI Semilight"/>
          <w:b/>
          <w:sz w:val="20"/>
          <w:szCs w:val="20"/>
          <w:lang w:eastAsia="ko-KR"/>
        </w:rPr>
        <w:t>EL</w:t>
      </w:r>
      <w:r w:rsidRPr="006E165F">
        <w:rPr>
          <w:rFonts w:ascii="Segoe UI Semilight" w:hAnsi="Segoe UI Semilight" w:cs="Segoe UI Semilight"/>
          <w:sz w:val="20"/>
          <w:szCs w:val="20"/>
          <w:lang w:eastAsia="ko-KR"/>
        </w:rPr>
        <w:t xml:space="preserve"> </w:t>
      </w:r>
      <w:r w:rsidRPr="006E165F">
        <w:rPr>
          <w:rFonts w:ascii="Segoe UI Semilight" w:hAnsi="Segoe UI Semilight" w:cs="Segoe UI Semilight"/>
          <w:b/>
          <w:sz w:val="20"/>
          <w:szCs w:val="20"/>
          <w:lang w:eastAsia="ko-KR"/>
        </w:rPr>
        <w:t xml:space="preserve">CONTRATISTA </w:t>
      </w:r>
      <w:r w:rsidRPr="006E165F">
        <w:rPr>
          <w:rFonts w:ascii="Segoe UI Semilight" w:hAnsi="Segoe UI Semilight" w:cs="Segoe UI Semilight"/>
          <w:sz w:val="20"/>
          <w:szCs w:val="20"/>
          <w:lang w:eastAsia="ko-KR"/>
        </w:rPr>
        <w:t xml:space="preserve">de sus obligaciones contractuales, caso en el cual </w:t>
      </w:r>
      <w:r w:rsidRPr="006E165F">
        <w:rPr>
          <w:rFonts w:ascii="Segoe UI Semilight" w:hAnsi="Segoe UI Semilight" w:cs="Segoe UI Semilight"/>
          <w:b/>
          <w:sz w:val="20"/>
          <w:szCs w:val="20"/>
          <w:lang w:eastAsia="ko-KR"/>
        </w:rPr>
        <w:t xml:space="preserve">PROCOLOMBIA </w:t>
      </w:r>
      <w:r w:rsidRPr="006E165F">
        <w:rPr>
          <w:rFonts w:ascii="Segoe UI Semilight" w:hAnsi="Segoe UI Semilight" w:cs="Segoe UI Semilight"/>
          <w:sz w:val="20"/>
          <w:szCs w:val="20"/>
          <w:lang w:eastAsia="ko-KR"/>
        </w:rPr>
        <w:t>podrá dar por terminado el contrato unilateralmente en cualquier tiempo.</w:t>
      </w:r>
    </w:p>
    <w:p w14:paraId="343A5657"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 xml:space="preserve">Cuando </w:t>
      </w:r>
      <w:r w:rsidRPr="006E165F">
        <w:rPr>
          <w:rFonts w:ascii="Segoe UI Semilight" w:hAnsi="Segoe UI Semilight" w:cs="Segoe UI Semilight"/>
          <w:b/>
          <w:sz w:val="20"/>
          <w:szCs w:val="20"/>
          <w:lang w:eastAsia="ko-KR"/>
        </w:rPr>
        <w:t>EL</w:t>
      </w:r>
      <w:r w:rsidRPr="006E165F">
        <w:rPr>
          <w:rFonts w:ascii="Segoe UI Semilight" w:hAnsi="Segoe UI Semilight" w:cs="Segoe UI Semilight"/>
          <w:sz w:val="20"/>
          <w:szCs w:val="20"/>
          <w:lang w:eastAsia="ko-KR"/>
        </w:rPr>
        <w:t xml:space="preserve"> </w:t>
      </w:r>
      <w:r w:rsidRPr="006E165F">
        <w:rPr>
          <w:rFonts w:ascii="Segoe UI Semilight" w:hAnsi="Segoe UI Semilight" w:cs="Segoe UI Semilight"/>
          <w:b/>
          <w:sz w:val="20"/>
          <w:szCs w:val="20"/>
          <w:lang w:eastAsia="ko-KR"/>
        </w:rPr>
        <w:t xml:space="preserve">CONTRATISTA </w:t>
      </w:r>
      <w:r w:rsidRPr="006E165F">
        <w:rPr>
          <w:rFonts w:ascii="Segoe UI Semilight" w:hAnsi="Segoe UI Semilight" w:cs="Segoe UI Semilight"/>
          <w:sz w:val="20"/>
          <w:szCs w:val="20"/>
          <w:lang w:eastAsia="ko-KR"/>
        </w:rPr>
        <w:t xml:space="preserve">se encuentre incurso en cualquier causal de inhabilidad, incompatibilidad o conflicto de interés, no contemplado inicialmente o sobreviniente, para contratar con </w:t>
      </w:r>
      <w:r w:rsidRPr="006E165F">
        <w:rPr>
          <w:rFonts w:ascii="Segoe UI Semilight" w:hAnsi="Segoe UI Semilight" w:cs="Segoe UI Semilight"/>
          <w:b/>
          <w:sz w:val="20"/>
          <w:szCs w:val="20"/>
          <w:lang w:eastAsia="ko-KR"/>
        </w:rPr>
        <w:t>PROCOLOMBIA</w:t>
      </w:r>
      <w:r w:rsidRPr="006E165F">
        <w:rPr>
          <w:rFonts w:ascii="Segoe UI Semilight" w:hAnsi="Segoe UI Semilight" w:cs="Segoe UI Semilight"/>
          <w:sz w:val="20"/>
          <w:szCs w:val="20"/>
          <w:lang w:eastAsia="ko-KR"/>
        </w:rPr>
        <w:t>.</w:t>
      </w:r>
    </w:p>
    <w:p w14:paraId="3D0F08DE"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 xml:space="preserve">En cualquier momento, por decisión de </w:t>
      </w:r>
      <w:r w:rsidRPr="006E165F">
        <w:rPr>
          <w:rFonts w:ascii="Segoe UI Semilight" w:hAnsi="Segoe UI Semilight" w:cs="Segoe UI Semilight"/>
          <w:b/>
          <w:sz w:val="20"/>
          <w:szCs w:val="20"/>
          <w:lang w:eastAsia="ko-KR"/>
        </w:rPr>
        <w:t>PROCOLOMBIA</w:t>
      </w:r>
      <w:r w:rsidRPr="006E165F">
        <w:rPr>
          <w:rFonts w:ascii="Segoe UI Semilight" w:hAnsi="Segoe UI Semilight" w:cs="Segoe UI Semilight"/>
          <w:sz w:val="20"/>
          <w:szCs w:val="20"/>
          <w:lang w:eastAsia="ko-KR"/>
        </w:rPr>
        <w:t xml:space="preserve">, mediante previo aviso por escrito con por lo menos quince (15) días hábiles de anticipación a la fecha de la terminación, sin que por ello se genere a favor del </w:t>
      </w:r>
      <w:r w:rsidRPr="006E165F">
        <w:rPr>
          <w:rFonts w:ascii="Segoe UI Semilight" w:hAnsi="Segoe UI Semilight" w:cs="Segoe UI Semilight"/>
          <w:b/>
          <w:sz w:val="20"/>
          <w:szCs w:val="20"/>
          <w:lang w:eastAsia="ko-KR"/>
        </w:rPr>
        <w:t>CONTRATISTA</w:t>
      </w:r>
      <w:r w:rsidRPr="006E165F">
        <w:rPr>
          <w:rFonts w:ascii="Segoe UI Semilight" w:hAnsi="Segoe UI Semilight" w:cs="Segoe UI Semilight"/>
          <w:sz w:val="20"/>
          <w:szCs w:val="20"/>
          <w:lang w:eastAsia="ko-KR"/>
        </w:rPr>
        <w:t xml:space="preserve"> indemnización alguna</w:t>
      </w:r>
    </w:p>
    <w:p w14:paraId="04D40E82"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t>En el evento de verificarse alguna falta de veracidad o validez en las garantías solicitadas para este contrato.</w:t>
      </w:r>
    </w:p>
    <w:p w14:paraId="563D4D3E" w14:textId="77777777" w:rsidR="004247BD" w:rsidRPr="006E165F" w:rsidRDefault="004247BD" w:rsidP="006E165F">
      <w:pPr>
        <w:numPr>
          <w:ilvl w:val="0"/>
          <w:numId w:val="1"/>
        </w:numPr>
        <w:tabs>
          <w:tab w:val="clear" w:pos="720"/>
          <w:tab w:val="num" w:pos="284"/>
        </w:tabs>
        <w:spacing w:after="0" w:line="240" w:lineRule="auto"/>
        <w:ind w:left="284" w:hanging="284"/>
        <w:contextualSpacing/>
        <w:jc w:val="both"/>
        <w:rPr>
          <w:rFonts w:ascii="Segoe UI Semilight" w:hAnsi="Segoe UI Semilight" w:cs="Segoe UI Semilight"/>
          <w:sz w:val="20"/>
          <w:szCs w:val="20"/>
          <w:lang w:eastAsia="ko-KR"/>
        </w:rPr>
      </w:pPr>
      <w:r w:rsidRPr="006E165F">
        <w:rPr>
          <w:rFonts w:ascii="Segoe UI Semilight" w:hAnsi="Segoe UI Semilight" w:cs="Segoe UI Semilight"/>
          <w:sz w:val="20"/>
          <w:szCs w:val="20"/>
          <w:lang w:eastAsia="ko-KR"/>
        </w:rPr>
        <w:lastRenderedPageBreak/>
        <w:t>Por las demás causales establecidas en la ley y en el presente contrato.</w:t>
      </w:r>
    </w:p>
    <w:p w14:paraId="08C93053" w14:textId="77777777" w:rsidR="004247BD" w:rsidRPr="006E165F" w:rsidRDefault="004247BD" w:rsidP="006E165F">
      <w:pPr>
        <w:spacing w:after="0" w:line="240" w:lineRule="auto"/>
        <w:contextualSpacing/>
        <w:jc w:val="both"/>
        <w:rPr>
          <w:rFonts w:ascii="Segoe UI Semilight" w:hAnsi="Segoe UI Semilight" w:cs="Segoe UI Semilight"/>
          <w:b/>
          <w:sz w:val="20"/>
          <w:szCs w:val="20"/>
        </w:rPr>
      </w:pPr>
    </w:p>
    <w:p w14:paraId="294F89BD" w14:textId="77777777" w:rsidR="004247BD" w:rsidRPr="006E165F" w:rsidRDefault="004247BD" w:rsidP="006E165F">
      <w:pPr>
        <w:spacing w:after="0" w:line="240" w:lineRule="auto"/>
        <w:contextualSpacing/>
        <w:jc w:val="both"/>
        <w:rPr>
          <w:rFonts w:ascii="Segoe UI Semilight" w:hAnsi="Segoe UI Semilight" w:cs="Segoe UI Semilight"/>
          <w:sz w:val="20"/>
          <w:szCs w:val="20"/>
        </w:rPr>
      </w:pPr>
      <w:r w:rsidRPr="006E165F">
        <w:rPr>
          <w:rFonts w:ascii="Segoe UI Semilight" w:hAnsi="Segoe UI Semilight" w:cs="Segoe UI Semilight"/>
          <w:b/>
          <w:sz w:val="20"/>
          <w:szCs w:val="20"/>
          <w:lang w:val="es-ES_tradnl"/>
        </w:rPr>
        <w:t xml:space="preserve">CLÁUSULA VIGÉSIMA CUARTA - LIQUIDACIÓN DEL CONTRATO: </w:t>
      </w:r>
      <w:r w:rsidRPr="006E165F">
        <w:rPr>
          <w:rFonts w:ascii="Segoe UI Semilight" w:hAnsi="Segoe UI Semilight" w:cs="Segoe UI Semilight"/>
          <w:sz w:val="20"/>
          <w:szCs w:val="20"/>
        </w:rPr>
        <w:t xml:space="preserve">De requerirse, de conformidad con lo establecido en el Manual de Contratación de </w:t>
      </w:r>
      <w:r w:rsidRPr="006E165F">
        <w:rPr>
          <w:rFonts w:ascii="Segoe UI Semilight" w:hAnsi="Segoe UI Semilight" w:cs="Segoe UI Semilight"/>
          <w:b/>
          <w:sz w:val="20"/>
          <w:szCs w:val="20"/>
        </w:rPr>
        <w:t>PROCOLOMBIA</w:t>
      </w:r>
      <w:r w:rsidRPr="006E165F">
        <w:rPr>
          <w:rFonts w:ascii="Segoe UI Semilight" w:hAnsi="Segoe UI Semilight" w:cs="Segoe UI Semilight"/>
          <w:sz w:val="20"/>
          <w:szCs w:val="20"/>
        </w:rPr>
        <w:t>, y una vez concluida la ejecución del objeto contractual y/o vencido el plazo señalado para su ejecución, y previo informe del supervisor, las partes procederán a la liquidación del contrato.</w:t>
      </w:r>
    </w:p>
    <w:p w14:paraId="6B63EA3B" w14:textId="77777777" w:rsidR="004247BD" w:rsidRPr="006E165F" w:rsidRDefault="004247BD" w:rsidP="006E165F">
      <w:pPr>
        <w:spacing w:after="0" w:line="240" w:lineRule="auto"/>
        <w:contextualSpacing/>
        <w:jc w:val="both"/>
        <w:rPr>
          <w:rFonts w:ascii="Segoe UI Semilight" w:hAnsi="Segoe UI Semilight" w:cs="Segoe UI Semilight"/>
          <w:sz w:val="20"/>
          <w:szCs w:val="20"/>
        </w:rPr>
      </w:pPr>
    </w:p>
    <w:p w14:paraId="731DB9B7" w14:textId="77777777" w:rsidR="004247BD" w:rsidRPr="006E165F" w:rsidRDefault="004247BD" w:rsidP="006E165F">
      <w:pPr>
        <w:spacing w:after="0" w:line="240" w:lineRule="auto"/>
        <w:jc w:val="both"/>
        <w:rPr>
          <w:rFonts w:ascii="Segoe UI Semilight" w:hAnsi="Segoe UI Semilight" w:cs="Segoe UI Semilight"/>
          <w:sz w:val="20"/>
          <w:szCs w:val="20"/>
        </w:rPr>
      </w:pPr>
      <w:r w:rsidRPr="006E165F">
        <w:rPr>
          <w:rFonts w:ascii="Segoe UI Semilight" w:hAnsi="Segoe UI Semilight" w:cs="Segoe UI Semilight"/>
          <w:b/>
          <w:bCs/>
          <w:sz w:val="20"/>
          <w:szCs w:val="20"/>
        </w:rPr>
        <w:t>CLÁUSULA VIGÉSIMA QUINTA - SOLUCIÓN DE CONTROVERSIAS:</w:t>
      </w:r>
      <w:r w:rsidRPr="006E165F">
        <w:rPr>
          <w:rFonts w:ascii="Segoe UI Semilight" w:hAnsi="Segoe UI Semilight" w:cs="Segoe UI Semilight"/>
          <w:sz w:val="20"/>
          <w:szCs w:val="20"/>
        </w:rPr>
        <w:t xml:space="preserve"> Las partes acuerdan que, en caso de suscitarse diferencias en relación con la ejecución o interpretación del presente contrato, las mismas convienen en prever todos los medios para resolver amistosamente, sin 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566A8B0E" w14:textId="77777777" w:rsidR="004247BD" w:rsidRPr="006E165F" w:rsidRDefault="004247BD" w:rsidP="006E165F">
      <w:pPr>
        <w:spacing w:after="0" w:line="240" w:lineRule="auto"/>
        <w:jc w:val="both"/>
        <w:rPr>
          <w:rFonts w:ascii="Segoe UI Semilight" w:hAnsi="Segoe UI Semilight" w:cs="Segoe UI Semilight"/>
          <w:sz w:val="20"/>
          <w:szCs w:val="20"/>
        </w:rPr>
      </w:pPr>
    </w:p>
    <w:p w14:paraId="50656F60"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hAnsi="Segoe UI Semilight" w:cs="Segoe UI Semilight"/>
          <w:b/>
          <w:bCs/>
          <w:sz w:val="20"/>
          <w:szCs w:val="20"/>
          <w:lang w:eastAsia="es-ES"/>
        </w:rPr>
        <w:t xml:space="preserve">CLÁUSULA </w:t>
      </w:r>
      <w:r w:rsidRPr="006E165F">
        <w:rPr>
          <w:rFonts w:ascii="Segoe UI Semilight" w:hAnsi="Segoe UI Semilight" w:cs="Segoe UI Semilight"/>
          <w:b/>
          <w:bCs/>
          <w:sz w:val="20"/>
          <w:szCs w:val="20"/>
        </w:rPr>
        <w:t>VIGÉSIMA SEXTA</w:t>
      </w:r>
      <w:r w:rsidRPr="006E165F">
        <w:rPr>
          <w:rFonts w:ascii="Segoe UI Semilight" w:hAnsi="Segoe UI Semilight" w:cs="Segoe UI Semilight"/>
          <w:b/>
          <w:bCs/>
          <w:sz w:val="20"/>
          <w:szCs w:val="20"/>
          <w:lang w:eastAsia="es-ES"/>
        </w:rPr>
        <w:t>-</w:t>
      </w:r>
      <w:r w:rsidRPr="006E165F">
        <w:rPr>
          <w:rFonts w:ascii="Segoe UI Semilight" w:hAnsi="Segoe UI Semilight" w:cs="Segoe UI Semilight"/>
          <w:sz w:val="20"/>
          <w:szCs w:val="20"/>
          <w:lang w:eastAsia="es-ES"/>
        </w:rPr>
        <w:t xml:space="preserve"> </w:t>
      </w:r>
      <w:r w:rsidRPr="006E165F">
        <w:rPr>
          <w:rFonts w:ascii="Segoe UI Semilight" w:hAnsi="Segoe UI Semilight" w:cs="Segoe UI Semilight"/>
          <w:b/>
          <w:bCs/>
          <w:sz w:val="20"/>
          <w:szCs w:val="20"/>
          <w:lang w:eastAsia="es-ES"/>
        </w:rPr>
        <w:t xml:space="preserve">ACTUALIZACIÓN DE INFORMACIÓN: </w:t>
      </w:r>
      <w:r w:rsidRPr="006E165F">
        <w:rPr>
          <w:rFonts w:ascii="Segoe UI Semilight" w:hAnsi="Segoe UI Semilight" w:cs="Segoe UI Semilight"/>
          <w:sz w:val="20"/>
          <w:szCs w:val="20"/>
          <w:lang w:eastAsia="es-ES"/>
        </w:rPr>
        <w:t>El</w:t>
      </w:r>
      <w:r w:rsidRPr="006E165F">
        <w:rPr>
          <w:rFonts w:ascii="Segoe UI Semilight" w:hAnsi="Segoe UI Semilight" w:cs="Segoe UI Semilight"/>
          <w:b/>
          <w:bCs/>
          <w:sz w:val="20"/>
          <w:szCs w:val="20"/>
          <w:lang w:eastAsia="es-ES"/>
        </w:rPr>
        <w:t xml:space="preserve"> CONTRATISTA</w:t>
      </w:r>
      <w:r w:rsidRPr="006E165F">
        <w:rPr>
          <w:rFonts w:ascii="Segoe UI Semilight" w:hAnsi="Segoe UI Semilight" w:cs="Segoe UI Semilight"/>
          <w:sz w:val="20"/>
          <w:szCs w:val="20"/>
          <w:lang w:eastAsia="es-ES"/>
        </w:rPr>
        <w:t xml:space="preserve"> se obliga a actualizar por lo menos cada dos años, la información requerida por </w:t>
      </w:r>
      <w:r w:rsidRPr="006E165F">
        <w:rPr>
          <w:rFonts w:ascii="Segoe UI Semilight" w:hAnsi="Segoe UI Semilight" w:cs="Segoe UI Semilight"/>
          <w:b/>
          <w:bCs/>
          <w:sz w:val="20"/>
          <w:szCs w:val="20"/>
          <w:lang w:eastAsia="ko-KR"/>
        </w:rPr>
        <w:t xml:space="preserve">FIDUCOLDEX </w:t>
      </w:r>
      <w:r w:rsidRPr="006E165F">
        <w:rPr>
          <w:rFonts w:ascii="Segoe UI Semilight" w:hAnsi="Segoe UI Semilight" w:cs="Segoe UI Semilight"/>
          <w:spacing w:val="-3"/>
          <w:sz w:val="20"/>
          <w:szCs w:val="20"/>
          <w:lang w:eastAsia="ko-KR"/>
        </w:rPr>
        <w:t xml:space="preserve">como vocera y administradora del </w:t>
      </w:r>
      <w:r w:rsidRPr="006E165F">
        <w:rPr>
          <w:rFonts w:ascii="Segoe UI Semilight" w:hAnsi="Segoe UI Semilight" w:cs="Segoe UI Semilight"/>
          <w:sz w:val="20"/>
          <w:szCs w:val="20"/>
        </w:rPr>
        <w:t xml:space="preserve">Patrimonio Autónomo </w:t>
      </w:r>
      <w:r w:rsidRPr="006E165F">
        <w:rPr>
          <w:rFonts w:ascii="Segoe UI Semilight" w:hAnsi="Segoe UI Semilight" w:cs="Segoe UI Semilight"/>
          <w:b/>
          <w:bCs/>
          <w:sz w:val="20"/>
          <w:szCs w:val="20"/>
        </w:rPr>
        <w:t>PROCOLOMBIA</w:t>
      </w:r>
      <w:r w:rsidRPr="006E165F">
        <w:rPr>
          <w:rFonts w:ascii="Segoe UI Semilight" w:hAnsi="Segoe UI Semilight" w:cs="Segoe UI Semilight"/>
          <w:sz w:val="20"/>
          <w:szCs w:val="20"/>
        </w:rPr>
        <w:t>,</w:t>
      </w:r>
      <w:r w:rsidRPr="006E165F">
        <w:rPr>
          <w:rFonts w:ascii="Segoe UI Semilight" w:hAnsi="Segoe UI Semilight" w:cs="Segoe UI Semilight"/>
          <w:sz w:val="20"/>
          <w:szCs w:val="20"/>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6E165F">
        <w:rPr>
          <w:rFonts w:ascii="Segoe UI Semilight" w:hAnsi="Segoe UI Semilight" w:cs="Segoe UI Semilight"/>
          <w:b/>
          <w:bCs/>
          <w:sz w:val="20"/>
          <w:szCs w:val="20"/>
          <w:lang w:eastAsia="es-ES"/>
        </w:rPr>
        <w:t xml:space="preserve"> CONTRATISTA</w:t>
      </w:r>
      <w:r w:rsidRPr="006E165F">
        <w:rPr>
          <w:rFonts w:ascii="Segoe UI Semilight" w:hAnsi="Segoe UI Semilight" w:cs="Segoe UI Semilight"/>
          <w:sz w:val="20"/>
          <w:szCs w:val="20"/>
          <w:lang w:eastAsia="es-ES"/>
        </w:rPr>
        <w:t xml:space="preserve"> autoriza expresamente a </w:t>
      </w:r>
      <w:r w:rsidRPr="006E165F">
        <w:rPr>
          <w:rFonts w:ascii="Segoe UI Semilight" w:hAnsi="Segoe UI Semilight" w:cs="Segoe UI Semilight"/>
          <w:b/>
          <w:bCs/>
          <w:sz w:val="20"/>
          <w:szCs w:val="20"/>
          <w:lang w:eastAsia="ko-KR"/>
        </w:rPr>
        <w:t xml:space="preserve">FIDUCOLDEX </w:t>
      </w:r>
      <w:r w:rsidRPr="006E165F">
        <w:rPr>
          <w:rFonts w:ascii="Segoe UI Semilight" w:hAnsi="Segoe UI Semilight" w:cs="Segoe UI Semilight"/>
          <w:spacing w:val="-3"/>
          <w:sz w:val="20"/>
          <w:szCs w:val="20"/>
          <w:lang w:eastAsia="ko-KR"/>
        </w:rPr>
        <w:t xml:space="preserve">como vocera y administradora del </w:t>
      </w:r>
      <w:r w:rsidRPr="006E165F">
        <w:rPr>
          <w:rFonts w:ascii="Segoe UI Semilight" w:hAnsi="Segoe UI Semilight" w:cs="Segoe UI Semilight"/>
          <w:sz w:val="20"/>
          <w:szCs w:val="20"/>
        </w:rPr>
        <w:t xml:space="preserve">Patrimonio Autónomo </w:t>
      </w:r>
      <w:r w:rsidRPr="006E165F">
        <w:rPr>
          <w:rFonts w:ascii="Segoe UI Semilight" w:hAnsi="Segoe UI Semilight" w:cs="Segoe UI Semilight"/>
          <w:b/>
          <w:bCs/>
          <w:sz w:val="20"/>
          <w:szCs w:val="20"/>
        </w:rPr>
        <w:t>PROCOLOMBIA,</w:t>
      </w:r>
      <w:r w:rsidRPr="006E165F">
        <w:rPr>
          <w:rFonts w:ascii="Segoe UI Semilight" w:hAnsi="Segoe UI Semilight" w:cs="Segoe UI Semilight"/>
          <w:sz w:val="20"/>
          <w:szCs w:val="20"/>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6E165F">
        <w:rPr>
          <w:rFonts w:ascii="Segoe UI Semilight" w:hAnsi="Segoe UI Semilight" w:cs="Segoe UI Semilight"/>
          <w:b/>
          <w:bCs/>
          <w:sz w:val="20"/>
          <w:szCs w:val="20"/>
          <w:lang w:eastAsia="ko-KR"/>
        </w:rPr>
        <w:t xml:space="preserve">FIDUCOLDEX </w:t>
      </w:r>
      <w:r w:rsidRPr="006E165F">
        <w:rPr>
          <w:rFonts w:ascii="Segoe UI Semilight" w:hAnsi="Segoe UI Semilight" w:cs="Segoe UI Semilight"/>
          <w:spacing w:val="-3"/>
          <w:sz w:val="20"/>
          <w:szCs w:val="20"/>
          <w:lang w:eastAsia="ko-KR"/>
        </w:rPr>
        <w:t xml:space="preserve">como vocera y administradora del </w:t>
      </w:r>
      <w:r w:rsidRPr="006E165F">
        <w:rPr>
          <w:rFonts w:ascii="Segoe UI Semilight" w:hAnsi="Segoe UI Semilight" w:cs="Segoe UI Semilight"/>
          <w:sz w:val="20"/>
          <w:szCs w:val="20"/>
        </w:rPr>
        <w:t xml:space="preserve">Patrimonio Autónomo </w:t>
      </w:r>
      <w:r w:rsidRPr="006E165F">
        <w:rPr>
          <w:rFonts w:ascii="Segoe UI Semilight" w:hAnsi="Segoe UI Semilight" w:cs="Segoe UI Semilight"/>
          <w:b/>
          <w:bCs/>
          <w:sz w:val="20"/>
          <w:szCs w:val="20"/>
        </w:rPr>
        <w:t>PROCOLOMBIA</w:t>
      </w:r>
      <w:r w:rsidRPr="006E165F">
        <w:rPr>
          <w:rFonts w:ascii="Segoe UI Semilight" w:eastAsia="Times New Roman" w:hAnsi="Segoe UI Semilight" w:cs="Segoe UI Semilight"/>
          <w:sz w:val="20"/>
          <w:szCs w:val="20"/>
          <w:lang w:eastAsia="ko-KR"/>
        </w:rPr>
        <w:t>.</w:t>
      </w:r>
    </w:p>
    <w:p w14:paraId="5E6EA72A"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560FE8AC"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r w:rsidRPr="006E165F">
        <w:rPr>
          <w:rFonts w:ascii="Segoe UI Semilight" w:eastAsia="Times New Roman" w:hAnsi="Segoe UI Semilight" w:cs="Segoe UI Semilight"/>
          <w:b/>
          <w:sz w:val="20"/>
          <w:szCs w:val="20"/>
          <w:lang w:eastAsia="ko-KR"/>
        </w:rPr>
        <w:t xml:space="preserve">PARÁGRAFO: </w:t>
      </w:r>
      <w:r w:rsidRPr="006E165F">
        <w:rPr>
          <w:rFonts w:ascii="Segoe UI Semilight" w:hAnsi="Segoe UI Semilight" w:cs="Segoe UI Semilight"/>
          <w:sz w:val="20"/>
          <w:szCs w:val="20"/>
        </w:rPr>
        <w:t xml:space="preserve">En todo caso, </w:t>
      </w:r>
      <w:r w:rsidRPr="006E165F">
        <w:rPr>
          <w:rFonts w:ascii="Segoe UI Semilight" w:hAnsi="Segoe UI Semilight" w:cs="Segoe UI Semilight"/>
          <w:sz w:val="20"/>
          <w:szCs w:val="20"/>
          <w:lang w:eastAsia="es-ES"/>
        </w:rPr>
        <w:t>el</w:t>
      </w:r>
      <w:r w:rsidRPr="006E165F">
        <w:rPr>
          <w:rFonts w:ascii="Segoe UI Semilight" w:hAnsi="Segoe UI Semilight" w:cs="Segoe UI Semilight"/>
          <w:b/>
          <w:bCs/>
          <w:sz w:val="20"/>
          <w:szCs w:val="20"/>
          <w:lang w:eastAsia="es-ES"/>
        </w:rPr>
        <w:t xml:space="preserve"> CONTRATISTA</w:t>
      </w:r>
      <w:r w:rsidRPr="006E165F">
        <w:rPr>
          <w:rFonts w:ascii="Segoe UI Semilight" w:hAnsi="Segoe UI Semilight" w:cs="Segoe UI Semilight"/>
          <w:sz w:val="20"/>
          <w:szCs w:val="20"/>
          <w:lang w:eastAsia="es-ES"/>
        </w:rPr>
        <w:t xml:space="preserve"> </w:t>
      </w:r>
      <w:r w:rsidRPr="006E165F">
        <w:rPr>
          <w:rFonts w:ascii="Segoe UI Semilight" w:hAnsi="Segoe UI Semilight" w:cs="Segoe UI Semilight"/>
          <w:sz w:val="20"/>
          <w:szCs w:val="20"/>
        </w:rPr>
        <w:t xml:space="preserve">se obliga a informar por escrito a </w:t>
      </w:r>
      <w:r w:rsidRPr="006E165F">
        <w:rPr>
          <w:rFonts w:ascii="Segoe UI Semilight" w:hAnsi="Segoe UI Semilight" w:cs="Segoe UI Semilight"/>
          <w:b/>
          <w:bCs/>
          <w:sz w:val="20"/>
          <w:szCs w:val="20"/>
          <w:lang w:eastAsia="ko-KR"/>
        </w:rPr>
        <w:t xml:space="preserve">FIDUCOLDEX </w:t>
      </w:r>
      <w:r w:rsidRPr="006E165F">
        <w:rPr>
          <w:rFonts w:ascii="Segoe UI Semilight" w:hAnsi="Segoe UI Semilight" w:cs="Segoe UI Semilight"/>
          <w:spacing w:val="-3"/>
          <w:sz w:val="20"/>
          <w:szCs w:val="20"/>
          <w:lang w:eastAsia="ko-KR"/>
        </w:rPr>
        <w:t xml:space="preserve">como vocera y administradora del </w:t>
      </w:r>
      <w:r w:rsidRPr="006E165F">
        <w:rPr>
          <w:rFonts w:ascii="Segoe UI Semilight" w:hAnsi="Segoe UI Semilight" w:cs="Segoe UI Semilight"/>
          <w:sz w:val="20"/>
          <w:szCs w:val="20"/>
        </w:rPr>
        <w:t xml:space="preserve">Patrimonio Autónomo </w:t>
      </w:r>
      <w:r w:rsidRPr="006E165F">
        <w:rPr>
          <w:rFonts w:ascii="Segoe UI Semilight" w:hAnsi="Segoe UI Semilight" w:cs="Segoe UI Semilight"/>
          <w:b/>
          <w:bCs/>
          <w:sz w:val="20"/>
          <w:szCs w:val="20"/>
        </w:rPr>
        <w:t xml:space="preserve">PROCOLOMBIA </w:t>
      </w:r>
      <w:r w:rsidRPr="006E165F">
        <w:rPr>
          <w:rFonts w:ascii="Segoe UI Semilight" w:hAnsi="Segoe UI Semilight" w:cs="Segoe UI Semilight"/>
          <w:sz w:val="20"/>
          <w:szCs w:val="20"/>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3B5DF656"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sz w:val="20"/>
          <w:szCs w:val="20"/>
        </w:rPr>
      </w:pPr>
    </w:p>
    <w:p w14:paraId="1EC011A5" w14:textId="77777777" w:rsidR="004247BD" w:rsidRPr="006E165F" w:rsidRDefault="004247BD" w:rsidP="006E165F">
      <w:pPr>
        <w:spacing w:after="0" w:line="240" w:lineRule="auto"/>
        <w:jc w:val="both"/>
        <w:rPr>
          <w:rFonts w:ascii="Segoe UI Semilight" w:eastAsia="Times New Roman" w:hAnsi="Segoe UI Semilight" w:cs="Segoe UI Semilight"/>
          <w:sz w:val="20"/>
          <w:szCs w:val="20"/>
          <w:lang w:val="es-CO" w:eastAsia="es-CO"/>
        </w:rPr>
      </w:pPr>
      <w:r w:rsidRPr="006E165F">
        <w:rPr>
          <w:rFonts w:ascii="Segoe UI Semilight" w:hAnsi="Segoe UI Semilight" w:cs="Segoe UI Semilight"/>
          <w:b/>
          <w:bCs/>
          <w:sz w:val="20"/>
          <w:szCs w:val="20"/>
        </w:rPr>
        <w:t xml:space="preserve">CLÁUSULA VIGÉSIMA SÉPTIMA - INDEMNIDAD: </w:t>
      </w:r>
      <w:r w:rsidRPr="006E165F">
        <w:rPr>
          <w:rFonts w:ascii="Segoe UI Semilight" w:hAnsi="Segoe UI Semilight" w:cs="Segoe UI Semilight"/>
          <w:sz w:val="20"/>
          <w:szCs w:val="20"/>
        </w:rPr>
        <w:t>El CONTRATISTA se obliga a proteger, indemnizar, mantener indemne y libre de toda responsabilidad a PROCOLOMBIA por cualquier perjuicio o daño, que PROCOLOMBIA pueda sufrir con ocasión de cualquier acto del CONTRATISTA, sus proveedores, su respectivo personal,</w:t>
      </w:r>
      <w:r w:rsidRPr="006E165F">
        <w:rPr>
          <w:rFonts w:ascii="Segoe UI Semilight" w:eastAsia="Times New Roman" w:hAnsi="Segoe UI Semilight" w:cs="Segoe UI Semilight"/>
          <w:sz w:val="20"/>
          <w:szCs w:val="20"/>
          <w:lang w:val="es-ES_tradnl" w:eastAsia="ko-KR"/>
        </w:rPr>
        <w:t xml:space="preserve"> cualquier persona dependiente o comisionada por este, en relación con la ejecución de este contrato. </w:t>
      </w:r>
      <w:r w:rsidRPr="006E165F">
        <w:rPr>
          <w:rFonts w:ascii="Segoe UI Semilight" w:eastAsia="Times New Roman" w:hAnsi="Segoe UI Semilight" w:cs="Segoe UI Semilight"/>
          <w:sz w:val="20"/>
          <w:szCs w:val="20"/>
          <w:lang w:val="es-CO" w:eastAsia="es-CO"/>
        </w:rPr>
        <w:t xml:space="preserve">El </w:t>
      </w:r>
      <w:r w:rsidRPr="006E165F">
        <w:rPr>
          <w:rFonts w:ascii="Segoe UI Semilight" w:eastAsia="Times New Roman" w:hAnsi="Segoe UI Semilight" w:cs="Segoe UI Semilight"/>
          <w:b/>
          <w:bCs/>
          <w:sz w:val="20"/>
          <w:szCs w:val="20"/>
          <w:lang w:val="es-CO" w:eastAsia="es-CO"/>
        </w:rPr>
        <w:t>CONTRATISTA</w:t>
      </w:r>
      <w:r w:rsidRPr="006E165F">
        <w:rPr>
          <w:rFonts w:ascii="Segoe UI Semilight" w:eastAsia="Times New Roman" w:hAnsi="Segoe UI Semilight" w:cs="Segoe UI Semilight"/>
          <w:sz w:val="20"/>
          <w:szCs w:val="20"/>
          <w:lang w:val="es-CO" w:eastAsia="es-CO"/>
        </w:rPr>
        <w:t xml:space="preserve"> responderá ante </w:t>
      </w:r>
      <w:r w:rsidRPr="006E165F">
        <w:rPr>
          <w:rFonts w:ascii="Segoe UI Semilight" w:eastAsia="Times New Roman" w:hAnsi="Segoe UI Semilight" w:cs="Segoe UI Semilight"/>
          <w:b/>
          <w:bCs/>
          <w:sz w:val="20"/>
          <w:szCs w:val="20"/>
          <w:lang w:val="es-CO" w:eastAsia="es-CO"/>
        </w:rPr>
        <w:t>PROCOLOMBIA</w:t>
      </w:r>
      <w:r w:rsidRPr="006E165F">
        <w:rPr>
          <w:rFonts w:ascii="Segoe UI Semilight" w:eastAsia="Times New Roman" w:hAnsi="Segoe UI Semilight" w:cs="Segoe UI Semilight"/>
          <w:sz w:val="20"/>
          <w:szCs w:val="20"/>
          <w:lang w:val="es-CO" w:eastAsia="es-CO"/>
        </w:rPr>
        <w:t xml:space="preserve"> por la originalidad y disponibilidad de las Obras, Signos Distintivos y demás bienes de propiedad industrial e intelectual propios y de terceros, así como por la comisión de infracciones de propiedad industrial y/o intelectual en su creación, debiendo mantener a </w:t>
      </w:r>
      <w:r w:rsidRPr="006E165F">
        <w:rPr>
          <w:rFonts w:ascii="Segoe UI Semilight" w:eastAsia="Times New Roman" w:hAnsi="Segoe UI Semilight" w:cs="Segoe UI Semilight"/>
          <w:b/>
          <w:bCs/>
          <w:sz w:val="20"/>
          <w:szCs w:val="20"/>
          <w:lang w:val="es-CO" w:eastAsia="es-CO"/>
        </w:rPr>
        <w:t>PROCOLOMBIA</w:t>
      </w:r>
      <w:r w:rsidRPr="006E165F">
        <w:rPr>
          <w:rFonts w:ascii="Segoe UI Semilight" w:eastAsia="Times New Roman" w:hAnsi="Segoe UI Semilight" w:cs="Segoe UI Semilight"/>
          <w:sz w:val="20"/>
          <w:szCs w:val="20"/>
          <w:lang w:val="es-CO" w:eastAsia="es-CO"/>
        </w:rPr>
        <w:t xml:space="preserve"> indemne y libre de todo reclamo, incluyendo, pero sin limitarse a demandas, litigios, acciones legales y reivindicaciones de cualquier especie que se entablen o puedan entablarse contra el por dichas causas, cuando estas estén relacionadas con el objeto y la ejecución del presente Contrato.</w:t>
      </w:r>
    </w:p>
    <w:p w14:paraId="49719698" w14:textId="77777777" w:rsidR="004247BD" w:rsidRPr="006E165F" w:rsidRDefault="004247BD" w:rsidP="006E165F">
      <w:pPr>
        <w:spacing w:after="0" w:line="240" w:lineRule="auto"/>
        <w:jc w:val="both"/>
        <w:rPr>
          <w:rFonts w:ascii="Segoe UI Semilight" w:eastAsia="Times New Roman" w:hAnsi="Segoe UI Semilight" w:cs="Segoe UI Semilight"/>
          <w:sz w:val="20"/>
          <w:szCs w:val="20"/>
          <w:lang w:val="es-CO" w:eastAsia="es-CO"/>
        </w:rPr>
      </w:pPr>
      <w:r w:rsidRPr="006E165F">
        <w:rPr>
          <w:rFonts w:ascii="Segoe UI Semilight" w:eastAsia="Times New Roman" w:hAnsi="Segoe UI Semilight" w:cs="Segoe UI Semilight"/>
          <w:b/>
          <w:bCs/>
          <w:sz w:val="20"/>
          <w:szCs w:val="20"/>
          <w:lang w:val="es-CO" w:eastAsia="es-CO"/>
        </w:rPr>
        <w:t>PARÁGRAFO:</w:t>
      </w:r>
      <w:r w:rsidRPr="006E165F">
        <w:rPr>
          <w:rFonts w:ascii="Segoe UI Semilight" w:eastAsia="Times New Roman" w:hAnsi="Segoe UI Semilight" w:cs="Segoe UI Semilight"/>
          <w:sz w:val="20"/>
          <w:szCs w:val="20"/>
          <w:lang w:val="es-CO" w:eastAsia="es-CO"/>
        </w:rPr>
        <w:t xml:space="preserve"> </w:t>
      </w:r>
      <w:r w:rsidRPr="006E165F">
        <w:rPr>
          <w:rFonts w:ascii="Segoe UI Semilight" w:eastAsia="Times New Roman" w:hAnsi="Segoe UI Semilight" w:cs="Segoe UI Semilight"/>
          <w:b/>
          <w:bCs/>
          <w:sz w:val="20"/>
          <w:szCs w:val="20"/>
          <w:lang w:val="es-CO" w:eastAsia="es-CO"/>
        </w:rPr>
        <w:t>El CONTRATISTA</w:t>
      </w:r>
      <w:r w:rsidRPr="006E165F">
        <w:rPr>
          <w:rFonts w:ascii="Segoe UI Semilight" w:eastAsia="Times New Roman" w:hAnsi="Segoe UI Semilight" w:cs="Segoe UI Semilight"/>
          <w:sz w:val="20"/>
          <w:szCs w:val="20"/>
          <w:lang w:val="es-CO" w:eastAsia="es-CO"/>
        </w:rPr>
        <w:t xml:space="preserve"> garantiza haber obtenido los correspondientes derechos sobre los bienes de propiedad industrial e intelectual de sus autores originales y/o titulares legítimos, que sean usados para </w:t>
      </w:r>
      <w:r w:rsidRPr="006E165F">
        <w:rPr>
          <w:rFonts w:ascii="Segoe UI Semilight" w:eastAsia="Times New Roman" w:hAnsi="Segoe UI Semilight" w:cs="Segoe UI Semilight"/>
          <w:sz w:val="20"/>
          <w:szCs w:val="20"/>
          <w:lang w:val="es-CO" w:eastAsia="es-CO"/>
        </w:rPr>
        <w:lastRenderedPageBreak/>
        <w:t xml:space="preserve">la ejecución del Contrato, incluyendo los derechos sobre cualquier obra, creación o Signo Distintivo que esté contenido en Las Obras o en los Signos Distintivos propios y de terceros. Así las cosas, si eventualmente existiera un tercero que pretendiera alegar mejor derecho sobre los Signos Distintivos o Las Obras de su propiedad de modo que </w:t>
      </w:r>
      <w:r w:rsidRPr="006E165F">
        <w:rPr>
          <w:rFonts w:ascii="Segoe UI Semilight" w:eastAsia="Times New Roman" w:hAnsi="Segoe UI Semilight" w:cs="Segoe UI Semilight"/>
          <w:b/>
          <w:bCs/>
          <w:sz w:val="20"/>
          <w:szCs w:val="20"/>
          <w:lang w:val="es-CO" w:eastAsia="es-CO"/>
        </w:rPr>
        <w:t>PROCOLOMBIA</w:t>
      </w:r>
      <w:r w:rsidRPr="006E165F">
        <w:rPr>
          <w:rFonts w:ascii="Segoe UI Semilight" w:eastAsia="Times New Roman" w:hAnsi="Segoe UI Semilight" w:cs="Segoe UI Semilight"/>
          <w:sz w:val="20"/>
          <w:szCs w:val="20"/>
          <w:lang w:val="es-CO" w:eastAsia="es-CO"/>
        </w:rPr>
        <w:t xml:space="preserve"> se pudiera ver afectada por tal reclamación, </w:t>
      </w:r>
      <w:r w:rsidRPr="006E165F">
        <w:rPr>
          <w:rFonts w:ascii="Segoe UI Semilight" w:eastAsia="Times New Roman" w:hAnsi="Segoe UI Semilight" w:cs="Segoe UI Semilight"/>
          <w:b/>
          <w:bCs/>
          <w:sz w:val="20"/>
          <w:szCs w:val="20"/>
          <w:lang w:val="es-CO" w:eastAsia="es-CO"/>
        </w:rPr>
        <w:t>El CONTRATISTA</w:t>
      </w:r>
      <w:r w:rsidRPr="006E165F">
        <w:rPr>
          <w:rFonts w:ascii="Segoe UI Semilight" w:eastAsia="Times New Roman" w:hAnsi="Segoe UI Semilight" w:cs="Segoe UI Semilight"/>
          <w:sz w:val="20"/>
          <w:szCs w:val="20"/>
          <w:lang w:val="es-CO" w:eastAsia="es-CO"/>
        </w:rPr>
        <w:t xml:space="preserve"> se compromete a sanear cualquier situación irregular, asumiendo los valores y conceptos que le hubieren correspondido pagar o que le llegaren a exigir a </w:t>
      </w:r>
      <w:r w:rsidRPr="006E165F">
        <w:rPr>
          <w:rFonts w:ascii="Segoe UI Semilight" w:eastAsia="Times New Roman" w:hAnsi="Segoe UI Semilight" w:cs="Segoe UI Semilight"/>
          <w:b/>
          <w:bCs/>
          <w:sz w:val="20"/>
          <w:szCs w:val="20"/>
          <w:lang w:val="es-CO" w:eastAsia="es-CO"/>
        </w:rPr>
        <w:t>PROCOLOMBIA</w:t>
      </w:r>
      <w:r w:rsidRPr="006E165F">
        <w:rPr>
          <w:rFonts w:ascii="Segoe UI Semilight" w:eastAsia="Times New Roman" w:hAnsi="Segoe UI Semilight" w:cs="Segoe UI Semilight"/>
          <w:sz w:val="20"/>
          <w:szCs w:val="20"/>
          <w:lang w:val="es-CO" w:eastAsia="es-CO"/>
        </w:rPr>
        <w:t>, así como a indemnizarle por cualquier perjuicio que por tal motivo se le llegare a causar.</w:t>
      </w:r>
    </w:p>
    <w:p w14:paraId="25AB3324" w14:textId="77777777" w:rsidR="004247BD" w:rsidRPr="006E165F" w:rsidRDefault="004247BD" w:rsidP="006E165F">
      <w:pPr>
        <w:pStyle w:val="Prrafodelista"/>
        <w:spacing w:after="0" w:line="240" w:lineRule="auto"/>
        <w:ind w:left="0" w:right="275"/>
        <w:jc w:val="both"/>
        <w:rPr>
          <w:rFonts w:ascii="Segoe UI Semilight" w:eastAsia="Times New Roman" w:hAnsi="Segoe UI Semilight" w:cs="Segoe UI Semilight"/>
          <w:sz w:val="20"/>
          <w:szCs w:val="20"/>
          <w:lang w:val="es-ES_tradnl" w:eastAsia="ko-KR"/>
        </w:rPr>
      </w:pPr>
    </w:p>
    <w:p w14:paraId="33D5B176" w14:textId="77777777" w:rsidR="004247BD" w:rsidRPr="006E165F" w:rsidRDefault="004247BD" w:rsidP="006E165F">
      <w:pPr>
        <w:spacing w:after="0" w:line="240" w:lineRule="auto"/>
        <w:contextualSpacing/>
        <w:jc w:val="both"/>
        <w:rPr>
          <w:rFonts w:ascii="Segoe UI Semilight" w:hAnsi="Segoe UI Semilight" w:cs="Segoe UI Semilight"/>
          <w:b/>
          <w:sz w:val="20"/>
          <w:szCs w:val="20"/>
          <w:lang w:val="es-ES_tradnl"/>
        </w:rPr>
      </w:pPr>
      <w:r w:rsidRPr="006E165F">
        <w:rPr>
          <w:rFonts w:ascii="Segoe UI Semilight" w:hAnsi="Segoe UI Semilight" w:cs="Segoe UI Semilight"/>
          <w:b/>
          <w:sz w:val="20"/>
          <w:szCs w:val="20"/>
          <w:lang w:val="es-ES_tradnl"/>
        </w:rPr>
        <w:t xml:space="preserve">CLÁUSULA VIGÉSIMA OCTAVA - </w:t>
      </w:r>
      <w:r w:rsidRPr="006E165F">
        <w:rPr>
          <w:rFonts w:ascii="Segoe UI Semilight" w:hAnsi="Segoe UI Semilight" w:cs="Segoe UI Semilight"/>
          <w:b/>
          <w:bCs/>
          <w:sz w:val="20"/>
          <w:szCs w:val="20"/>
        </w:rPr>
        <w:t xml:space="preserve">INTEGRIDAD, DIVISIBILIDAD Y LEGISLACIÓN APLICABLE: </w:t>
      </w:r>
      <w:r w:rsidRPr="006E165F">
        <w:rPr>
          <w:rFonts w:ascii="Segoe UI Semilight" w:hAnsi="Segoe UI Semilight" w:cs="Segoe UI Semilight"/>
          <w:sz w:val="20"/>
          <w:szCs w:val="20"/>
        </w:rPr>
        <w:t>Si cualquier disposición del contrato fuese ineficaz, nula o inexistente o no pudiere hacerse exigible de conformidad con las leyes de la República de Colombia, las disposiciones 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2805DD5A" w14:textId="77777777" w:rsidR="004247BD" w:rsidRPr="006E165F" w:rsidRDefault="004247BD" w:rsidP="006E165F">
      <w:pPr>
        <w:spacing w:after="0" w:line="240" w:lineRule="auto"/>
        <w:contextualSpacing/>
        <w:jc w:val="both"/>
        <w:rPr>
          <w:rFonts w:ascii="Segoe UI Semilight" w:hAnsi="Segoe UI Semilight" w:cs="Segoe UI Semilight"/>
          <w:b/>
          <w:sz w:val="20"/>
          <w:szCs w:val="20"/>
          <w:lang w:eastAsia="ko-KR"/>
        </w:rPr>
      </w:pPr>
    </w:p>
    <w:p w14:paraId="0409853D" w14:textId="77777777" w:rsidR="004247BD" w:rsidRPr="006E165F" w:rsidRDefault="004247BD" w:rsidP="006E165F">
      <w:pPr>
        <w:spacing w:after="0" w:line="240" w:lineRule="auto"/>
        <w:contextualSpacing/>
        <w:jc w:val="both"/>
        <w:rPr>
          <w:rFonts w:ascii="Segoe UI Semilight" w:hAnsi="Segoe UI Semilight" w:cs="Segoe UI Semilight"/>
          <w:sz w:val="20"/>
          <w:szCs w:val="20"/>
          <w:lang w:eastAsia="ko-KR"/>
        </w:rPr>
      </w:pPr>
      <w:r w:rsidRPr="006E165F">
        <w:rPr>
          <w:rFonts w:ascii="Segoe UI Semilight" w:hAnsi="Segoe UI Semilight" w:cs="Segoe UI Semilight"/>
          <w:b/>
          <w:sz w:val="20"/>
          <w:szCs w:val="20"/>
          <w:lang w:val="es-ES_tradnl"/>
        </w:rPr>
        <w:t>CLÁUSULA VIGÉSIMA NOVENA - DOMICILIO Y NOTIFICACIONES:</w:t>
      </w:r>
      <w:r w:rsidRPr="006E165F">
        <w:rPr>
          <w:rFonts w:ascii="Segoe UI Semilight" w:hAnsi="Segoe UI Semilight" w:cs="Segoe UI Semilight"/>
          <w:sz w:val="20"/>
          <w:szCs w:val="20"/>
          <w:lang w:val="es-ES_tradnl"/>
        </w:rPr>
        <w:t xml:space="preserve"> Para todos los efectos legales, </w:t>
      </w:r>
      <w:r w:rsidRPr="006E165F">
        <w:rPr>
          <w:rFonts w:ascii="Segoe UI Semilight" w:hAnsi="Segoe UI Semilight" w:cs="Segoe UI Semilight"/>
          <w:sz w:val="20"/>
          <w:szCs w:val="20"/>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7C4929D5" w14:textId="77777777" w:rsidR="004247BD" w:rsidRPr="006E165F" w:rsidRDefault="004247BD" w:rsidP="006E165F">
      <w:pPr>
        <w:spacing w:after="0" w:line="240" w:lineRule="auto"/>
        <w:contextualSpacing/>
        <w:jc w:val="both"/>
        <w:rPr>
          <w:rFonts w:ascii="Segoe UI Semilight" w:eastAsia="Times New Roman" w:hAnsi="Segoe UI Semilight" w:cs="Segoe UI Semilight"/>
          <w:b/>
          <w:sz w:val="20"/>
          <w:szCs w:val="20"/>
          <w:lang w:val="es-ES_tradnl" w:eastAsia="ko-KR"/>
        </w:rPr>
      </w:pPr>
    </w:p>
    <w:p w14:paraId="1DD6C4D2"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6E165F">
        <w:rPr>
          <w:rFonts w:ascii="Segoe UI Semilight" w:eastAsia="Times New Roman" w:hAnsi="Segoe UI Semilight" w:cs="Segoe UI Semilight"/>
          <w:b/>
          <w:sz w:val="20"/>
          <w:szCs w:val="20"/>
          <w:lang w:val="es-ES_tradnl" w:eastAsia="ko-KR"/>
        </w:rPr>
        <w:t>PROCOLOMBIA:</w:t>
      </w:r>
      <w:r w:rsidRPr="006E165F">
        <w:rPr>
          <w:rFonts w:ascii="Segoe UI Semilight" w:eastAsia="Times New Roman" w:hAnsi="Segoe UI Semilight" w:cs="Segoe UI Semilight"/>
          <w:sz w:val="20"/>
          <w:szCs w:val="20"/>
          <w:lang w:val="es-ES_tradnl" w:eastAsia="ko-KR"/>
        </w:rPr>
        <w:t xml:space="preserve"> </w:t>
      </w:r>
      <w:r w:rsidRPr="006E165F">
        <w:rPr>
          <w:rFonts w:ascii="Segoe UI Semilight" w:eastAsia="Times New Roman" w:hAnsi="Segoe UI Semilight" w:cs="Segoe UI Semilight"/>
          <w:sz w:val="20"/>
          <w:szCs w:val="20"/>
          <w:lang w:val="es-ES_tradnl" w:eastAsia="ko-KR"/>
        </w:rPr>
        <w:tab/>
        <w:t xml:space="preserve">Calle 28 No </w:t>
      </w:r>
      <w:smartTag w:uri="urn:schemas-microsoft-com:office:smarttags" w:element="metricconverter">
        <w:smartTagPr>
          <w:attr w:name="ProductID" w:val="13 A"/>
        </w:smartTagPr>
        <w:r w:rsidRPr="006E165F">
          <w:rPr>
            <w:rFonts w:ascii="Segoe UI Semilight" w:eastAsia="Times New Roman" w:hAnsi="Segoe UI Semilight" w:cs="Segoe UI Semilight"/>
            <w:sz w:val="20"/>
            <w:szCs w:val="20"/>
            <w:lang w:val="es-ES_tradnl" w:eastAsia="ko-KR"/>
          </w:rPr>
          <w:t>13 A</w:t>
        </w:r>
      </w:smartTag>
      <w:r w:rsidRPr="006E165F">
        <w:rPr>
          <w:rFonts w:ascii="Segoe UI Semilight" w:eastAsia="Times New Roman" w:hAnsi="Segoe UI Semilight" w:cs="Segoe UI Semilight"/>
          <w:sz w:val="20"/>
          <w:szCs w:val="20"/>
          <w:lang w:val="es-ES_tradnl" w:eastAsia="ko-KR"/>
        </w:rPr>
        <w:t xml:space="preserve"> 24 Piso 6, Bogotá D.C.</w:t>
      </w:r>
    </w:p>
    <w:p w14:paraId="53496A41"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val="es-ES_tradnl" w:eastAsia="ko-KR"/>
        </w:rPr>
      </w:pPr>
      <w:r w:rsidRPr="006E165F">
        <w:rPr>
          <w:rFonts w:ascii="Segoe UI Semilight" w:eastAsia="Times New Roman" w:hAnsi="Segoe UI Semilight" w:cs="Segoe UI Semilight"/>
          <w:b/>
          <w:sz w:val="20"/>
          <w:szCs w:val="20"/>
          <w:lang w:val="es-ES_tradnl" w:eastAsia="ko-KR"/>
        </w:rPr>
        <w:t>CONTRATISTA</w:t>
      </w:r>
      <w:r w:rsidRPr="006E165F">
        <w:rPr>
          <w:rFonts w:ascii="Segoe UI Semilight" w:eastAsia="Times New Roman" w:hAnsi="Segoe UI Semilight" w:cs="Segoe UI Semilight"/>
          <w:sz w:val="20"/>
          <w:szCs w:val="20"/>
          <w:lang w:val="es-ES_tradnl" w:eastAsia="ko-KR"/>
        </w:rPr>
        <w:t>:</w:t>
      </w:r>
      <w:r w:rsidRPr="006E165F">
        <w:rPr>
          <w:rFonts w:ascii="Segoe UI Semilight" w:eastAsia="Times New Roman" w:hAnsi="Segoe UI Semilight" w:cs="Segoe UI Semilight"/>
          <w:sz w:val="20"/>
          <w:szCs w:val="20"/>
          <w:lang w:val="es-ES_tradnl" w:eastAsia="ko-KR"/>
        </w:rPr>
        <w:tab/>
        <w:t>[_____________________]</w:t>
      </w:r>
    </w:p>
    <w:p w14:paraId="427E21C5" w14:textId="77777777" w:rsidR="004247BD" w:rsidRPr="006E165F" w:rsidRDefault="004247BD" w:rsidP="006E165F">
      <w:pPr>
        <w:spacing w:after="0" w:line="240" w:lineRule="auto"/>
        <w:contextualSpacing/>
        <w:jc w:val="both"/>
        <w:rPr>
          <w:rFonts w:ascii="Segoe UI Semilight" w:hAnsi="Segoe UI Semilight" w:cs="Segoe UI Semilight"/>
          <w:b/>
          <w:sz w:val="20"/>
          <w:szCs w:val="20"/>
          <w:lang w:eastAsia="ko-KR"/>
        </w:rPr>
      </w:pPr>
    </w:p>
    <w:p w14:paraId="7BE25A74" w14:textId="77777777" w:rsidR="004247BD" w:rsidRPr="006E165F" w:rsidRDefault="004247BD" w:rsidP="006E165F">
      <w:pPr>
        <w:spacing w:after="0" w:line="240" w:lineRule="auto"/>
        <w:contextualSpacing/>
        <w:jc w:val="both"/>
        <w:rPr>
          <w:rFonts w:ascii="Segoe UI Semilight" w:hAnsi="Segoe UI Semilight" w:cs="Segoe UI Semilight"/>
          <w:b/>
          <w:sz w:val="20"/>
          <w:szCs w:val="20"/>
          <w:lang w:val="es-ES_tradnl"/>
        </w:rPr>
      </w:pPr>
      <w:r w:rsidRPr="006E165F">
        <w:rPr>
          <w:rFonts w:ascii="Segoe UI Semilight" w:hAnsi="Segoe UI Semilight" w:cs="Segoe UI Semilight"/>
          <w:b/>
          <w:sz w:val="20"/>
          <w:szCs w:val="20"/>
          <w:lang w:val="es-ES_tradnl"/>
        </w:rPr>
        <w:t>CLÁUSULA TRIGÉSIMA -</w:t>
      </w:r>
      <w:r w:rsidRPr="006E165F">
        <w:rPr>
          <w:rFonts w:ascii="Segoe UI Semilight" w:hAnsi="Segoe UI Semilight" w:cs="Segoe UI Semilight"/>
          <w:b/>
          <w:sz w:val="20"/>
          <w:szCs w:val="20"/>
          <w:lang w:eastAsia="ko-KR"/>
        </w:rPr>
        <w:t xml:space="preserve"> ANEXOS: </w:t>
      </w:r>
      <w:r w:rsidRPr="006E165F">
        <w:rPr>
          <w:rFonts w:ascii="Segoe UI Semilight" w:hAnsi="Segoe UI Semilight" w:cs="Segoe UI Semilight"/>
          <w:sz w:val="20"/>
          <w:szCs w:val="20"/>
          <w:lang w:eastAsia="ko-KR"/>
        </w:rPr>
        <w:t xml:space="preserve">Hacen parte del presente contrato como anexos y vinculan jurídicamente a las partes, los siguientes documentos: </w:t>
      </w:r>
      <w:r w:rsidRPr="006E165F">
        <w:rPr>
          <w:rFonts w:ascii="Segoe UI Semilight" w:hAnsi="Segoe UI Semilight" w:cs="Segoe UI Semilight"/>
          <w:b/>
          <w:sz w:val="20"/>
          <w:szCs w:val="20"/>
          <w:lang w:eastAsia="ko-KR"/>
        </w:rPr>
        <w:t>1)</w:t>
      </w:r>
      <w:r w:rsidRPr="006E165F">
        <w:rPr>
          <w:rFonts w:ascii="Segoe UI Semilight" w:hAnsi="Segoe UI Semilight" w:cs="Segoe UI Semilight"/>
          <w:sz w:val="20"/>
          <w:szCs w:val="20"/>
          <w:lang w:eastAsia="ko-KR"/>
        </w:rPr>
        <w:t xml:space="preserve"> La propuesta presentada por </w:t>
      </w:r>
      <w:r w:rsidRPr="006E165F">
        <w:rPr>
          <w:rFonts w:ascii="Segoe UI Semilight" w:hAnsi="Segoe UI Semilight" w:cs="Segoe UI Semilight"/>
          <w:bCs/>
          <w:sz w:val="20"/>
          <w:szCs w:val="20"/>
          <w:lang w:val="es-ES_tradnl"/>
        </w:rPr>
        <w:t>el</w:t>
      </w:r>
      <w:r w:rsidRPr="006E165F">
        <w:rPr>
          <w:rFonts w:ascii="Segoe UI Semilight" w:hAnsi="Segoe UI Semilight" w:cs="Segoe UI Semilight"/>
          <w:b/>
          <w:sz w:val="20"/>
          <w:szCs w:val="20"/>
          <w:lang w:val="es-ES_tradnl"/>
        </w:rPr>
        <w:t xml:space="preserve"> CONTRATISTA</w:t>
      </w:r>
      <w:r w:rsidRPr="006E165F">
        <w:rPr>
          <w:rFonts w:ascii="Segoe UI Semilight" w:hAnsi="Segoe UI Semilight" w:cs="Segoe UI Semilight"/>
          <w:sz w:val="20"/>
          <w:szCs w:val="20"/>
          <w:lang w:eastAsia="ko-KR"/>
        </w:rPr>
        <w:t>, sus anexos y aclaraciones denominada en este documento como “</w:t>
      </w:r>
      <w:r w:rsidRPr="006E165F">
        <w:rPr>
          <w:rFonts w:ascii="Segoe UI Semilight" w:hAnsi="Segoe UI Semilight" w:cs="Segoe UI Semilight"/>
          <w:i/>
          <w:sz w:val="20"/>
          <w:szCs w:val="20"/>
          <w:lang w:eastAsia="ko-KR"/>
        </w:rPr>
        <w:t>la Propuesta</w:t>
      </w:r>
      <w:r w:rsidRPr="006E165F">
        <w:rPr>
          <w:rFonts w:ascii="Segoe UI Semilight" w:hAnsi="Segoe UI Semilight" w:cs="Segoe UI Semilight"/>
          <w:sz w:val="20"/>
          <w:szCs w:val="20"/>
          <w:lang w:eastAsia="ko-KR"/>
        </w:rPr>
        <w:t>”</w:t>
      </w:r>
      <w:r w:rsidRPr="006E165F">
        <w:rPr>
          <w:rFonts w:ascii="Segoe UI Semilight" w:hAnsi="Segoe UI Semilight" w:cs="Segoe UI Semilight"/>
          <w:b/>
          <w:sz w:val="20"/>
          <w:szCs w:val="20"/>
          <w:lang w:eastAsia="ko-KR"/>
        </w:rPr>
        <w:t>; y 2)</w:t>
      </w:r>
      <w:r w:rsidRPr="006E165F">
        <w:rPr>
          <w:rFonts w:ascii="Segoe UI Semilight" w:hAnsi="Segoe UI Semilight" w:cs="Segoe UI Semilight"/>
          <w:sz w:val="20"/>
          <w:szCs w:val="20"/>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35B516D1"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p>
    <w:p w14:paraId="7F39215F" w14:textId="77777777" w:rsidR="004247BD" w:rsidRPr="006E165F" w:rsidRDefault="004247BD" w:rsidP="006E16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sz w:val="20"/>
          <w:szCs w:val="20"/>
          <w:lang w:eastAsia="ko-KR"/>
        </w:rPr>
      </w:pPr>
      <w:r w:rsidRPr="006E165F">
        <w:rPr>
          <w:rFonts w:ascii="Segoe UI Semilight" w:eastAsia="Times New Roman" w:hAnsi="Segoe UI Semilight" w:cs="Segoe UI Semilight"/>
          <w:sz w:val="20"/>
          <w:szCs w:val="20"/>
          <w:lang w:eastAsia="ko-KR"/>
        </w:rPr>
        <w:t>En constancia de lo anterior, las partes suscriben el presente contrato en la ciudad de Bogotá D.C., a los</w:t>
      </w:r>
    </w:p>
    <w:p w14:paraId="4DC2245C"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eastAsia="ko-KR"/>
        </w:rPr>
      </w:pPr>
      <w:r w:rsidRPr="006E165F">
        <w:rPr>
          <w:rFonts w:ascii="Segoe UI Semilight" w:eastAsia="Times New Roman" w:hAnsi="Segoe UI Semilight" w:cs="Segoe UI Semilight"/>
          <w:b/>
          <w:sz w:val="20"/>
          <w:szCs w:val="20"/>
          <w:lang w:eastAsia="ko-KR"/>
        </w:rPr>
        <w:t>___________________</w:t>
      </w:r>
    </w:p>
    <w:p w14:paraId="2BF9B829"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p>
    <w:p w14:paraId="261AD576"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b/>
          <w:sz w:val="20"/>
          <w:szCs w:val="20"/>
          <w:lang w:val="es-ES_tradnl" w:eastAsia="ko-KR"/>
        </w:rPr>
      </w:pPr>
      <w:r w:rsidRPr="006E165F">
        <w:rPr>
          <w:rFonts w:ascii="Segoe UI Semilight" w:eastAsia="Times New Roman" w:hAnsi="Segoe UI Semilight" w:cs="Segoe UI Semilight"/>
          <w:b/>
          <w:sz w:val="20"/>
          <w:szCs w:val="20"/>
          <w:lang w:val="es-ES_tradnl" w:eastAsia="ko-KR"/>
        </w:rPr>
        <w:t>PROCOLOMBIA,</w:t>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t>EL CONTRATISTA</w:t>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p>
    <w:p w14:paraId="6E7BDE2A"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2106EA58"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Semilight" w:eastAsia="Times New Roman" w:hAnsi="Segoe UI Semilight" w:cs="Segoe UI Semilight"/>
          <w:sz w:val="20"/>
          <w:szCs w:val="20"/>
          <w:lang w:val="es-ES_tradnl" w:eastAsia="ko-KR"/>
        </w:rPr>
      </w:pPr>
    </w:p>
    <w:p w14:paraId="2158F9D4" w14:textId="77777777" w:rsidR="004247BD" w:rsidRPr="006E165F" w:rsidRDefault="004247BD" w:rsidP="006E165F">
      <w:pPr>
        <w:tabs>
          <w:tab w:val="left" w:pos="4536"/>
        </w:tabs>
        <w:spacing w:after="0" w:line="240" w:lineRule="auto"/>
        <w:contextualSpacing/>
        <w:jc w:val="both"/>
        <w:rPr>
          <w:rFonts w:ascii="Segoe UI Semilight" w:eastAsia="Times New Roman" w:hAnsi="Segoe UI Semilight" w:cs="Segoe UI Semilight"/>
          <w:b/>
          <w:snapToGrid w:val="0"/>
          <w:color w:val="000000"/>
          <w:sz w:val="20"/>
          <w:szCs w:val="20"/>
          <w:lang w:eastAsia="ko-KR"/>
        </w:rPr>
      </w:pPr>
      <w:r w:rsidRPr="006E165F">
        <w:rPr>
          <w:rFonts w:ascii="Segoe UI Semilight" w:eastAsia="Times New Roman" w:hAnsi="Segoe UI Semilight" w:cs="Segoe UI Semilight"/>
          <w:b/>
          <w:sz w:val="20"/>
          <w:szCs w:val="20"/>
          <w:lang w:eastAsia="ko-KR"/>
        </w:rPr>
        <w:t>_______________________________________</w:t>
      </w:r>
      <w:r w:rsidRPr="006E165F">
        <w:rPr>
          <w:rFonts w:ascii="Segoe UI Semilight" w:eastAsia="Times New Roman" w:hAnsi="Segoe UI Semilight" w:cs="Segoe UI Semilight"/>
          <w:b/>
          <w:sz w:val="20"/>
          <w:szCs w:val="20"/>
          <w:lang w:eastAsia="ko-KR"/>
        </w:rPr>
        <w:tab/>
        <w:t>____________________________________</w:t>
      </w:r>
    </w:p>
    <w:p w14:paraId="6D74F4E8" w14:textId="77777777" w:rsidR="004247BD" w:rsidRPr="006E165F" w:rsidRDefault="004247BD" w:rsidP="006E165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hAnsi="Segoe UI Semilight" w:cs="Segoe UI Semilight"/>
          <w:b/>
          <w:bCs/>
          <w:spacing w:val="-8"/>
          <w:sz w:val="20"/>
          <w:szCs w:val="20"/>
        </w:rPr>
      </w:pPr>
      <w:r w:rsidRPr="006E165F">
        <w:rPr>
          <w:rFonts w:ascii="Segoe UI Semilight" w:hAnsi="Segoe UI Semilight" w:cs="Segoe UI Semilight"/>
          <w:b/>
          <w:sz w:val="20"/>
          <w:szCs w:val="20"/>
          <w:lang w:val="es-ES_tradnl" w:eastAsia="ko-KR"/>
        </w:rPr>
        <w:t>-------</w:t>
      </w:r>
      <w:r w:rsidRPr="006E165F">
        <w:rPr>
          <w:rFonts w:ascii="Segoe UI Semilight" w:hAnsi="Segoe UI Semilight" w:cs="Segoe UI Semilight"/>
          <w:b/>
          <w:sz w:val="20"/>
          <w:szCs w:val="20"/>
          <w:lang w:val="es-ES_tradnl" w:eastAsia="ko-KR"/>
        </w:rPr>
        <w:tab/>
      </w:r>
      <w:r w:rsidRPr="006E165F">
        <w:rPr>
          <w:rFonts w:ascii="Segoe UI Semilight" w:hAnsi="Segoe UI Semilight" w:cs="Segoe UI Semilight"/>
          <w:b/>
          <w:sz w:val="20"/>
          <w:szCs w:val="20"/>
          <w:lang w:val="es-ES_tradnl" w:eastAsia="ko-KR"/>
        </w:rPr>
        <w:tab/>
      </w:r>
      <w:r w:rsidRPr="006E165F">
        <w:rPr>
          <w:rFonts w:ascii="Segoe UI Semilight" w:hAnsi="Segoe UI Semilight" w:cs="Segoe UI Semilight"/>
          <w:b/>
          <w:sz w:val="20"/>
          <w:szCs w:val="20"/>
          <w:lang w:val="es-ES_tradnl" w:eastAsia="ko-KR"/>
        </w:rPr>
        <w:tab/>
      </w:r>
      <w:r w:rsidRPr="006E165F">
        <w:rPr>
          <w:rFonts w:ascii="Segoe UI Semilight" w:eastAsia="Times New Roman" w:hAnsi="Segoe UI Semilight" w:cs="Segoe UI Semilight"/>
          <w:b/>
          <w:bCs/>
          <w:sz w:val="20"/>
          <w:szCs w:val="20"/>
          <w:lang w:val="es-ES_tradnl" w:eastAsia="es-ES"/>
        </w:rPr>
        <w:tab/>
        <w:t xml:space="preserve">               </w:t>
      </w:r>
      <w:r w:rsidRPr="006E165F">
        <w:rPr>
          <w:rFonts w:ascii="Segoe UI Semilight" w:eastAsia="Times New Roman" w:hAnsi="Segoe UI Semilight" w:cs="Segoe UI Semilight"/>
          <w:b/>
          <w:bCs/>
          <w:sz w:val="20"/>
          <w:szCs w:val="20"/>
          <w:lang w:val="es-ES_tradnl" w:eastAsia="es-ES"/>
        </w:rPr>
        <w:tab/>
        <w:t>[NOMBRE RL]</w:t>
      </w:r>
    </w:p>
    <w:p w14:paraId="3AE45FA5" w14:textId="0ECFD0AC" w:rsidR="004247BD" w:rsidRPr="006E165F" w:rsidRDefault="004247BD" w:rsidP="006E165F">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sz w:val="20"/>
          <w:szCs w:val="20"/>
          <w:lang w:val="es-ES_tradnl" w:eastAsia="ko-KR"/>
        </w:rPr>
      </w:pPr>
      <w:r w:rsidRPr="006E165F">
        <w:rPr>
          <w:rFonts w:ascii="Segoe UI Semilight" w:eastAsia="Times New Roman" w:hAnsi="Segoe UI Semilight" w:cs="Segoe UI Semilight"/>
          <w:sz w:val="20"/>
          <w:szCs w:val="20"/>
          <w:lang w:val="es-ES_tradnl" w:eastAsia="ko-KR"/>
        </w:rPr>
        <w:t>Suplente de Representante Legal</w:t>
      </w:r>
      <w:r w:rsidRPr="006E165F">
        <w:rPr>
          <w:rFonts w:ascii="Segoe UI Semilight" w:eastAsia="Times New Roman" w:hAnsi="Segoe UI Semilight" w:cs="Segoe UI Semilight"/>
          <w:sz w:val="20"/>
          <w:szCs w:val="20"/>
          <w:lang w:val="es-ES_tradnl" w:eastAsia="ko-KR"/>
        </w:rPr>
        <w:tab/>
      </w:r>
      <w:r w:rsidRPr="006E165F">
        <w:rPr>
          <w:rFonts w:ascii="Segoe UI Semilight" w:eastAsia="Times New Roman" w:hAnsi="Segoe UI Semilight" w:cs="Segoe UI Semilight"/>
          <w:sz w:val="20"/>
          <w:szCs w:val="20"/>
          <w:lang w:val="es-ES_tradnl" w:eastAsia="ko-KR"/>
        </w:rPr>
        <w:tab/>
      </w:r>
      <w:r w:rsidRPr="006E165F">
        <w:rPr>
          <w:rFonts w:ascii="Segoe UI Semilight" w:eastAsia="Times New Roman" w:hAnsi="Segoe UI Semilight" w:cs="Segoe UI Semilight"/>
          <w:sz w:val="20"/>
          <w:szCs w:val="20"/>
          <w:lang w:val="es-ES_tradnl" w:eastAsia="ko-KR"/>
        </w:rPr>
        <w:tab/>
      </w:r>
      <w:r w:rsidRPr="006E165F">
        <w:rPr>
          <w:rFonts w:ascii="Segoe UI Semilight" w:eastAsia="Times New Roman" w:hAnsi="Segoe UI Semilight" w:cs="Segoe UI Semilight"/>
          <w:sz w:val="20"/>
          <w:szCs w:val="20"/>
          <w:lang w:val="es-ES_tradnl" w:eastAsia="ko-KR"/>
        </w:rPr>
        <w:tab/>
        <w:t>Representante Legal</w:t>
      </w:r>
    </w:p>
    <w:p w14:paraId="6635FE0D" w14:textId="77777777" w:rsidR="004247BD" w:rsidRPr="006E165F" w:rsidRDefault="004247BD" w:rsidP="006E165F">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Semilight" w:eastAsia="Times New Roman" w:hAnsi="Segoe UI Semilight" w:cs="Segoe UI Semilight"/>
          <w:b/>
          <w:bCs/>
          <w:sz w:val="20"/>
          <w:szCs w:val="20"/>
          <w:lang w:val="es-CO" w:eastAsia="es-ES"/>
        </w:rPr>
      </w:pPr>
      <w:r w:rsidRPr="006E165F">
        <w:rPr>
          <w:rFonts w:ascii="Segoe UI Semilight" w:eastAsia="Times New Roman" w:hAnsi="Segoe UI Semilight" w:cs="Segoe UI Semilight"/>
          <w:b/>
          <w:sz w:val="20"/>
          <w:szCs w:val="20"/>
          <w:lang w:val="es-CO" w:eastAsia="ko-KR"/>
        </w:rPr>
        <w:t xml:space="preserve">FIDUCOLDEX, para </w:t>
      </w:r>
      <w:proofErr w:type="gramStart"/>
      <w:r w:rsidRPr="006E165F">
        <w:rPr>
          <w:rFonts w:ascii="Segoe UI Semilight" w:eastAsia="Times New Roman" w:hAnsi="Segoe UI Semilight" w:cs="Segoe UI Semilight"/>
          <w:b/>
          <w:sz w:val="20"/>
          <w:szCs w:val="20"/>
          <w:lang w:val="es-CO" w:eastAsia="ko-KR"/>
        </w:rPr>
        <w:t xml:space="preserve">asuntos </w:t>
      </w:r>
      <w:r w:rsidRPr="006E165F">
        <w:rPr>
          <w:rFonts w:ascii="Segoe UI Semilight" w:eastAsia="Times New Roman" w:hAnsi="Segoe UI Semilight" w:cs="Segoe UI Semilight"/>
          <w:sz w:val="20"/>
          <w:szCs w:val="20"/>
          <w:lang w:val="es-CO" w:eastAsia="ko-KR"/>
        </w:rPr>
        <w:t xml:space="preserve"> del</w:t>
      </w:r>
      <w:proofErr w:type="gramEnd"/>
      <w:r w:rsidRPr="006E165F">
        <w:rPr>
          <w:rFonts w:ascii="Segoe UI Semilight" w:eastAsia="Times New Roman" w:hAnsi="Segoe UI Semilight" w:cs="Segoe UI Semilight"/>
          <w:sz w:val="20"/>
          <w:szCs w:val="20"/>
          <w:lang w:val="es-CO" w:eastAsia="ko-KR"/>
        </w:rPr>
        <w:t xml:space="preserve"> </w:t>
      </w:r>
      <w:r w:rsidRPr="006E165F">
        <w:rPr>
          <w:rFonts w:ascii="Segoe UI Semilight" w:eastAsia="Times New Roman" w:hAnsi="Segoe UI Semilight" w:cs="Segoe UI Semilight"/>
          <w:sz w:val="20"/>
          <w:szCs w:val="20"/>
          <w:lang w:val="es-CO" w:eastAsia="ko-KR"/>
        </w:rPr>
        <w:tab/>
      </w:r>
      <w:r w:rsidRPr="006E165F">
        <w:rPr>
          <w:rFonts w:ascii="Segoe UI Semilight" w:eastAsia="Times New Roman" w:hAnsi="Segoe UI Semilight" w:cs="Segoe UI Semilight"/>
          <w:sz w:val="20"/>
          <w:szCs w:val="20"/>
          <w:lang w:val="es-CO" w:eastAsia="ko-KR"/>
        </w:rPr>
        <w:tab/>
      </w:r>
      <w:r w:rsidRPr="006E165F">
        <w:rPr>
          <w:rFonts w:ascii="Segoe UI Semilight" w:eastAsia="Times New Roman" w:hAnsi="Segoe UI Semilight" w:cs="Segoe UI Semilight"/>
          <w:sz w:val="20"/>
          <w:szCs w:val="20"/>
          <w:lang w:val="es-CO" w:eastAsia="ko-KR"/>
        </w:rPr>
        <w:tab/>
      </w:r>
      <w:r w:rsidRPr="006E165F">
        <w:rPr>
          <w:rFonts w:ascii="Segoe UI Semilight" w:eastAsia="Times New Roman" w:hAnsi="Segoe UI Semilight" w:cs="Segoe UI Semilight"/>
          <w:b/>
          <w:bCs/>
          <w:sz w:val="20"/>
          <w:szCs w:val="20"/>
          <w:lang w:val="es-CO" w:eastAsia="ko-KR"/>
        </w:rPr>
        <w:t>[NOMBRE PERSONA JURÍDICA]</w:t>
      </w:r>
    </w:p>
    <w:p w14:paraId="40603302"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6E165F">
        <w:rPr>
          <w:rFonts w:ascii="Segoe UI Semilight" w:eastAsia="Times New Roman" w:hAnsi="Segoe UI Semilight" w:cs="Segoe UI Semilight"/>
          <w:b/>
          <w:sz w:val="20"/>
          <w:szCs w:val="20"/>
          <w:lang w:val="es-ES_tradnl" w:eastAsia="ko-KR"/>
        </w:rPr>
        <w:t>Fideicomiso PROCOLOMBIA</w:t>
      </w:r>
    </w:p>
    <w:p w14:paraId="459197FC" w14:textId="77777777" w:rsidR="004247BD" w:rsidRPr="006E165F" w:rsidRDefault="004247BD" w:rsidP="006E165F">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Semilight" w:eastAsia="Times New Roman" w:hAnsi="Segoe UI Semilight" w:cs="Segoe UI Semilight"/>
          <w:b/>
          <w:sz w:val="20"/>
          <w:szCs w:val="20"/>
          <w:lang w:val="es-ES_tradnl" w:eastAsia="ko-KR"/>
        </w:rPr>
      </w:pP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r w:rsidRPr="006E165F">
        <w:rPr>
          <w:rFonts w:ascii="Segoe UI Semilight" w:eastAsia="Times New Roman" w:hAnsi="Segoe UI Semilight" w:cs="Segoe UI Semilight"/>
          <w:b/>
          <w:sz w:val="20"/>
          <w:szCs w:val="20"/>
          <w:lang w:val="es-ES_tradnl" w:eastAsia="ko-KR"/>
        </w:rPr>
        <w:tab/>
      </w:r>
    </w:p>
    <w:p w14:paraId="7D808A97" w14:textId="77777777" w:rsidR="004247BD" w:rsidRPr="006E165F" w:rsidRDefault="004247BD" w:rsidP="006E165F">
      <w:pPr>
        <w:spacing w:after="0" w:line="240" w:lineRule="auto"/>
        <w:jc w:val="both"/>
        <w:rPr>
          <w:rFonts w:ascii="Segoe UI Semilight" w:hAnsi="Segoe UI Semilight" w:cs="Segoe UI Semilight"/>
          <w:sz w:val="20"/>
          <w:szCs w:val="20"/>
        </w:rPr>
      </w:pPr>
      <w:bookmarkStart w:id="5" w:name="_Hlt96917170"/>
      <w:bookmarkEnd w:id="5"/>
    </w:p>
    <w:p w14:paraId="4751C036" w14:textId="19FD184B" w:rsidR="004247BD" w:rsidRPr="00A71DD3" w:rsidRDefault="004247BD" w:rsidP="006E165F">
      <w:pPr>
        <w:spacing w:after="0" w:line="240" w:lineRule="auto"/>
        <w:jc w:val="both"/>
        <w:rPr>
          <w:rFonts w:ascii="Segoe UI Semilight" w:hAnsi="Segoe UI Semilight" w:cs="Segoe UI Semilight"/>
          <w:sz w:val="16"/>
          <w:szCs w:val="16"/>
        </w:rPr>
      </w:pPr>
      <w:r w:rsidRPr="00A71DD3">
        <w:rPr>
          <w:rFonts w:ascii="Segoe UI Semilight" w:hAnsi="Segoe UI Semilight" w:cs="Segoe UI Semilight"/>
          <w:sz w:val="16"/>
          <w:szCs w:val="16"/>
        </w:rPr>
        <w:t>Elaboró: ______________</w:t>
      </w:r>
    </w:p>
    <w:p w14:paraId="05794515" w14:textId="6C4896C5" w:rsidR="0093000B" w:rsidRPr="006E165F" w:rsidRDefault="004247BD" w:rsidP="00D07954">
      <w:pPr>
        <w:spacing w:after="0" w:line="240" w:lineRule="auto"/>
        <w:jc w:val="both"/>
        <w:rPr>
          <w:rFonts w:ascii="Segoe UI Semilight" w:hAnsi="Segoe UI Semilight" w:cs="Segoe UI Semilight"/>
          <w:sz w:val="20"/>
          <w:szCs w:val="20"/>
        </w:rPr>
      </w:pPr>
      <w:r w:rsidRPr="00A71DD3">
        <w:rPr>
          <w:rFonts w:ascii="Segoe UI Semilight" w:hAnsi="Segoe UI Semilight" w:cs="Segoe UI Semilight"/>
          <w:sz w:val="16"/>
          <w:szCs w:val="16"/>
        </w:rPr>
        <w:t>Revisó: ________________</w:t>
      </w:r>
    </w:p>
    <w:sectPr w:rsidR="0093000B" w:rsidRPr="006E165F" w:rsidSect="00BB1B13">
      <w:headerReference w:type="default" r:id="rId13"/>
      <w:footerReference w:type="default" r:id="rId14"/>
      <w:pgSz w:w="12240" w:h="15840" w:code="1"/>
      <w:pgMar w:top="687" w:right="1701" w:bottom="1361" w:left="1418" w:header="425" w:footer="5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F3D09" w14:textId="77777777" w:rsidR="00BB1B13" w:rsidRDefault="00BB1B13">
      <w:pPr>
        <w:spacing w:after="0" w:line="240" w:lineRule="auto"/>
      </w:pPr>
      <w:r>
        <w:separator/>
      </w:r>
    </w:p>
  </w:endnote>
  <w:endnote w:type="continuationSeparator" w:id="0">
    <w:p w14:paraId="0D961187" w14:textId="77777777" w:rsidR="00BB1B13" w:rsidRDefault="00BB1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DINBOLDTRA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39EE" w14:textId="77777777" w:rsidR="004247BD" w:rsidRPr="004C69C3" w:rsidRDefault="004247BD" w:rsidP="00DE1544">
    <w:pPr>
      <w:pStyle w:val="Piedepgina"/>
      <w:jc w:val="center"/>
      <w:rPr>
        <w:rFonts w:ascii="Arial" w:hAnsi="Arial" w:cs="Arial"/>
        <w:sz w:val="16"/>
        <w:szCs w:val="16"/>
      </w:rPr>
    </w:pPr>
    <w:r>
      <w:rPr>
        <w:noProof/>
      </w:rPr>
      <w:drawing>
        <wp:anchor distT="0" distB="0" distL="114300" distR="114300" simplePos="0" relativeHeight="251662336" behindDoc="1" locked="0" layoutInCell="1" allowOverlap="1" wp14:anchorId="1472CCF9" wp14:editId="132E1AC4">
          <wp:simplePos x="0" y="0"/>
          <wp:positionH relativeFrom="margin">
            <wp:posOffset>4587903</wp:posOffset>
          </wp:positionH>
          <wp:positionV relativeFrom="bottomMargin">
            <wp:posOffset>67310</wp:posOffset>
          </wp:positionV>
          <wp:extent cx="1001395" cy="339725"/>
          <wp:effectExtent l="0" t="0" r="8255" b="3175"/>
          <wp:wrapTight wrapText="bothSides">
            <wp:wrapPolygon edited="0">
              <wp:start x="0" y="0"/>
              <wp:lineTo x="0" y="20591"/>
              <wp:lineTo x="21367" y="20591"/>
              <wp:lineTo x="21367" y="0"/>
              <wp:lineTo x="0" y="0"/>
            </wp:wrapPolygon>
          </wp:wrapTight>
          <wp:docPr id="708372787" name="Imagen 708372787" descr="Imagen que contiene Logotipo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97051046" descr="Imagen que contiene Logotipo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1395" cy="339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1F497D"/>
      </w:rPr>
      <w:drawing>
        <wp:anchor distT="0" distB="0" distL="114300" distR="114300" simplePos="0" relativeHeight="251661312" behindDoc="0" locked="0" layoutInCell="1" allowOverlap="1" wp14:anchorId="6AC58E6B" wp14:editId="37F58812">
          <wp:simplePos x="0" y="0"/>
          <wp:positionH relativeFrom="column">
            <wp:posOffset>103367</wp:posOffset>
          </wp:positionH>
          <wp:positionV relativeFrom="paragraph">
            <wp:posOffset>-111125</wp:posOffset>
          </wp:positionV>
          <wp:extent cx="1384935" cy="262255"/>
          <wp:effectExtent l="0" t="0" r="5715" b="4445"/>
          <wp:wrapSquare wrapText="bothSides"/>
          <wp:docPr id="1685874627" name="Imagen 1685874627"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5874627" name="Imagen 1685874627" descr="Imagen que contiene Logotipo&#10;&#10;Descripción generada automáticamente"/>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384935" cy="262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00CD" w14:textId="77777777" w:rsidR="00BB1B13" w:rsidRDefault="00BB1B13">
      <w:pPr>
        <w:spacing w:after="0" w:line="240" w:lineRule="auto"/>
      </w:pPr>
      <w:r>
        <w:separator/>
      </w:r>
    </w:p>
  </w:footnote>
  <w:footnote w:type="continuationSeparator" w:id="0">
    <w:p w14:paraId="3B7586F7" w14:textId="77777777" w:rsidR="00BB1B13" w:rsidRDefault="00BB1B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792C" w14:textId="3BF3D8E3" w:rsidR="004247BD" w:rsidRPr="000323EB" w:rsidRDefault="006E165F" w:rsidP="006E165F">
    <w:pPr>
      <w:pStyle w:val="Encabezado"/>
      <w:tabs>
        <w:tab w:val="left" w:pos="5070"/>
      </w:tabs>
      <w:ind w:right="-518"/>
      <w:rPr>
        <w:color w:val="1F497D"/>
        <w:sz w:val="20"/>
        <w:szCs w:val="20"/>
      </w:rPr>
    </w:pPr>
    <w:r w:rsidRPr="000323EB">
      <w:rPr>
        <w:noProof/>
        <w:sz w:val="20"/>
        <w:szCs w:val="20"/>
      </w:rPr>
      <w:drawing>
        <wp:anchor distT="0" distB="0" distL="114300" distR="114300" simplePos="0" relativeHeight="251659264" behindDoc="0" locked="0" layoutInCell="1" allowOverlap="1" wp14:anchorId="57C3F110" wp14:editId="4131663B">
          <wp:simplePos x="0" y="0"/>
          <wp:positionH relativeFrom="margin">
            <wp:posOffset>1271</wp:posOffset>
          </wp:positionH>
          <wp:positionV relativeFrom="paragraph">
            <wp:posOffset>-3175</wp:posOffset>
          </wp:positionV>
          <wp:extent cx="863600" cy="299600"/>
          <wp:effectExtent l="0" t="0" r="0" b="5715"/>
          <wp:wrapNone/>
          <wp:docPr id="709991568" name="Imagen 709991568" descr="Imagen que contiene 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377737" name="Imagen 1" descr="Imagen que contiene Patrón de fondo&#10;&#10;Descripción generada automáticamente"/>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72349" cy="3026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247BD" w:rsidRPr="000323EB">
      <w:rPr>
        <w:noProof/>
        <w:sz w:val="20"/>
        <w:szCs w:val="20"/>
      </w:rPr>
      <w:drawing>
        <wp:anchor distT="0" distB="0" distL="114300" distR="114300" simplePos="0" relativeHeight="251660288" behindDoc="0" locked="0" layoutInCell="1" allowOverlap="1" wp14:anchorId="49D3C09A" wp14:editId="78557171">
          <wp:simplePos x="0" y="0"/>
          <wp:positionH relativeFrom="margin">
            <wp:posOffset>4725670</wp:posOffset>
          </wp:positionH>
          <wp:positionV relativeFrom="paragraph">
            <wp:posOffset>53975</wp:posOffset>
          </wp:positionV>
          <wp:extent cx="1052830" cy="248187"/>
          <wp:effectExtent l="0" t="0" r="0" b="0"/>
          <wp:wrapNone/>
          <wp:docPr id="919236587" name="Imagen 919236587" descr="Imagen que contiene botella, firmar, parada, alimento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4572557" name="Imagen 2" descr="Imagen que contiene botella, firmar, parada, alimentos&#10;&#10;Descripción generada automáticamente"/>
                  <pic:cNvPicPr>
                    <a:picLocks noChangeAspect="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52830" cy="24818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3159E7" w14:textId="77777777" w:rsidR="004247BD" w:rsidRPr="000323EB" w:rsidRDefault="004247BD" w:rsidP="006E165F">
    <w:pPr>
      <w:pStyle w:val="Encabezado"/>
      <w:tabs>
        <w:tab w:val="left" w:pos="5070"/>
      </w:tabs>
      <w:ind w:right="49"/>
      <w:rPr>
        <w:color w:val="1F497D"/>
        <w:sz w:val="20"/>
        <w:szCs w:val="20"/>
      </w:rPr>
    </w:pPr>
  </w:p>
  <w:p w14:paraId="6852A4A1" w14:textId="77777777" w:rsidR="004247BD" w:rsidRPr="000323EB" w:rsidRDefault="004247BD" w:rsidP="00126935">
    <w:pPr>
      <w:pStyle w:val="Encabezado"/>
      <w:tabs>
        <w:tab w:val="left" w:pos="5070"/>
      </w:tabs>
      <w:ind w:right="-8"/>
      <w:jc w:val="center"/>
      <w:rPr>
        <w:rFonts w:ascii="Arial Narrow" w:hAnsi="Arial Narrow" w:cs="Arial"/>
        <w:b/>
        <w:sz w:val="20"/>
        <w:szCs w:val="20"/>
      </w:rPr>
    </w:pPr>
    <w:r w:rsidRPr="000323EB">
      <w:rPr>
        <w:rFonts w:ascii="Arial Narrow" w:hAnsi="Arial Narrow" w:cs="Arial"/>
        <w:b/>
        <w:sz w:val="20"/>
        <w:szCs w:val="20"/>
      </w:rPr>
      <w:t>CONTRATO DE ________________ CELEBRADO ENTRE LA FIDUCIARIA COLOMBIANA DE COMERCIO EXTERIOR S.A. - FIDUCOLDEX, VOCERA DEL FIDEICOMISO PROCOLOMBIA Y _________________________</w:t>
    </w:r>
  </w:p>
  <w:p w14:paraId="4582B567" w14:textId="77777777" w:rsidR="004247BD" w:rsidRPr="000323EB" w:rsidRDefault="004247BD" w:rsidP="00C6164D">
    <w:pPr>
      <w:pStyle w:val="Ttulo2"/>
      <w:tabs>
        <w:tab w:val="left" w:pos="709"/>
      </w:tabs>
      <w:spacing w:before="0" w:after="0" w:line="240" w:lineRule="auto"/>
      <w:jc w:val="center"/>
      <w:rPr>
        <w:rFonts w:ascii="Arial Narrow" w:eastAsia="Times New Roman" w:hAnsi="Arial Narrow" w:cs="Arial"/>
        <w:bCs w:val="0"/>
        <w:i w:val="0"/>
        <w:iCs w:val="0"/>
        <w:sz w:val="18"/>
        <w:szCs w:val="18"/>
        <w:lang w:val="es-ES_tradnl" w:eastAsia="es-ES"/>
      </w:rPr>
    </w:pPr>
    <w:r w:rsidRPr="000323EB">
      <w:rPr>
        <w:rFonts w:ascii="Arial Narrow" w:eastAsia="Times New Roman" w:hAnsi="Arial Narrow" w:cs="Arial"/>
        <w:bCs w:val="0"/>
        <w:i w:val="0"/>
        <w:iCs w:val="0"/>
        <w:sz w:val="18"/>
        <w:szCs w:val="18"/>
        <w:lang w:val="es-ES_tradnl" w:eastAsia="es-ES"/>
      </w:rPr>
      <w:t>No. __________________</w:t>
    </w:r>
  </w:p>
  <w:p w14:paraId="42760AC8" w14:textId="77777777" w:rsidR="004247BD" w:rsidRPr="000323EB" w:rsidRDefault="004247BD" w:rsidP="008A29B5">
    <w:pPr>
      <w:pStyle w:val="Encabezado"/>
      <w:tabs>
        <w:tab w:val="clear" w:pos="8838"/>
        <w:tab w:val="left" w:pos="5070"/>
      </w:tabs>
      <w:spacing w:after="0" w:line="240" w:lineRule="auto"/>
      <w:ind w:right="-1"/>
      <w:rPr>
        <w:rFonts w:ascii="Arial Narrow" w:hAnsi="Arial Narrow"/>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2" w15:restartNumberingAfterBreak="0">
    <w:nsid w:val="34665E86"/>
    <w:multiLevelType w:val="hybridMultilevel"/>
    <w:tmpl w:val="08169DA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3BC11DB4"/>
    <w:multiLevelType w:val="multilevel"/>
    <w:tmpl w:val="8A6E0D6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5"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7"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8" w15:restartNumberingAfterBreak="0">
    <w:nsid w:val="4E8F77BB"/>
    <w:multiLevelType w:val="multilevel"/>
    <w:tmpl w:val="18806C60"/>
    <w:lvl w:ilvl="0">
      <w:start w:val="7"/>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1" w15:restartNumberingAfterBreak="0">
    <w:nsid w:val="646F3FCF"/>
    <w:multiLevelType w:val="hybridMultilevel"/>
    <w:tmpl w:val="8822252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71D96A79"/>
    <w:multiLevelType w:val="hybridMultilevel"/>
    <w:tmpl w:val="E2DEDE5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7EE44C77"/>
    <w:multiLevelType w:val="hybridMultilevel"/>
    <w:tmpl w:val="B6EC034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991590414">
    <w:abstractNumId w:val="13"/>
  </w:num>
  <w:num w:numId="2" w16cid:durableId="297032809">
    <w:abstractNumId w:val="12"/>
  </w:num>
  <w:num w:numId="3" w16cid:durableId="18618909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14795583">
    <w:abstractNumId w:val="8"/>
  </w:num>
  <w:num w:numId="5" w16cid:durableId="105002236">
    <w:abstractNumId w:val="0"/>
  </w:num>
  <w:num w:numId="6" w16cid:durableId="654066532">
    <w:abstractNumId w:val="4"/>
  </w:num>
  <w:num w:numId="7" w16cid:durableId="443159204">
    <w:abstractNumId w:val="6"/>
  </w:num>
  <w:num w:numId="8" w16cid:durableId="732431652">
    <w:abstractNumId w:val="9"/>
  </w:num>
  <w:num w:numId="9" w16cid:durableId="345522289">
    <w:abstractNumId w:val="1"/>
  </w:num>
  <w:num w:numId="10" w16cid:durableId="1461679975">
    <w:abstractNumId w:val="10"/>
  </w:num>
  <w:num w:numId="11" w16cid:durableId="578831661">
    <w:abstractNumId w:val="7"/>
  </w:num>
  <w:num w:numId="12" w16cid:durableId="1511065668">
    <w:abstractNumId w:val="11"/>
  </w:num>
  <w:num w:numId="13" w16cid:durableId="342436980">
    <w:abstractNumId w:val="3"/>
  </w:num>
  <w:num w:numId="14" w16cid:durableId="814374370">
    <w:abstractNumId w:val="2"/>
  </w:num>
  <w:num w:numId="15" w16cid:durableId="15626848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7BD"/>
    <w:rsid w:val="00105228"/>
    <w:rsid w:val="001540C6"/>
    <w:rsid w:val="001856C9"/>
    <w:rsid w:val="002C13C4"/>
    <w:rsid w:val="002D7A64"/>
    <w:rsid w:val="002E1F96"/>
    <w:rsid w:val="004247BD"/>
    <w:rsid w:val="004B0BFD"/>
    <w:rsid w:val="004E6153"/>
    <w:rsid w:val="005D2103"/>
    <w:rsid w:val="006E165F"/>
    <w:rsid w:val="006E442D"/>
    <w:rsid w:val="00751931"/>
    <w:rsid w:val="00811B06"/>
    <w:rsid w:val="0093000B"/>
    <w:rsid w:val="00A71DD3"/>
    <w:rsid w:val="00AC474C"/>
    <w:rsid w:val="00BB1B13"/>
    <w:rsid w:val="00BB6BB6"/>
    <w:rsid w:val="00D07954"/>
    <w:rsid w:val="00E6217F"/>
    <w:rsid w:val="00EC43B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51FB93"/>
  <w15:chartTrackingRefBased/>
  <w15:docId w15:val="{8115BDB1-DCB4-4C6A-A64E-2F1640EE8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7BD"/>
    <w:pPr>
      <w:spacing w:after="200" w:line="276" w:lineRule="auto"/>
    </w:pPr>
    <w:rPr>
      <w:rFonts w:ascii="Calibri" w:eastAsia="Calibri" w:hAnsi="Calibri" w:cs="Times New Roman"/>
      <w:kern w:val="0"/>
      <w:lang w:val="es-PE"/>
    </w:rPr>
  </w:style>
  <w:style w:type="paragraph" w:styleId="Ttulo2">
    <w:name w:val="heading 2"/>
    <w:basedOn w:val="Normal"/>
    <w:next w:val="Normal"/>
    <w:link w:val="Ttulo2Car"/>
    <w:unhideWhenUsed/>
    <w:qFormat/>
    <w:rsid w:val="004247BD"/>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4247BD"/>
    <w:rPr>
      <w:rFonts w:asciiTheme="majorHAnsi" w:eastAsiaTheme="majorEastAsia" w:hAnsiTheme="majorHAnsi" w:cstheme="majorBidi"/>
      <w:b/>
      <w:bCs/>
      <w:i/>
      <w:iCs/>
      <w:kern w:val="0"/>
      <w:sz w:val="28"/>
      <w:szCs w:val="28"/>
      <w:lang w:val="es-PE"/>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H"/>
    <w:basedOn w:val="Normal"/>
    <w:link w:val="PrrafodelistaCar"/>
    <w:uiPriority w:val="34"/>
    <w:qFormat/>
    <w:rsid w:val="004247BD"/>
    <w:pPr>
      <w:ind w:left="720"/>
      <w:contextualSpacing/>
    </w:pPr>
  </w:style>
  <w:style w:type="character" w:styleId="Hipervnculo">
    <w:name w:val="Hyperlink"/>
    <w:rsid w:val="004247BD"/>
    <w:rPr>
      <w:rFonts w:cs="Times New Roman"/>
      <w:color w:val="0000FF"/>
      <w:u w:val="single"/>
    </w:rPr>
  </w:style>
  <w:style w:type="paragraph" w:styleId="Encabezado">
    <w:name w:val="header"/>
    <w:basedOn w:val="Normal"/>
    <w:link w:val="EncabezadoCar"/>
    <w:uiPriority w:val="99"/>
    <w:unhideWhenUsed/>
    <w:rsid w:val="004247BD"/>
    <w:pPr>
      <w:tabs>
        <w:tab w:val="center" w:pos="4419"/>
        <w:tab w:val="right" w:pos="8838"/>
      </w:tabs>
    </w:pPr>
  </w:style>
  <w:style w:type="character" w:customStyle="1" w:styleId="EncabezadoCar">
    <w:name w:val="Encabezado Car"/>
    <w:basedOn w:val="Fuentedeprrafopredeter"/>
    <w:link w:val="Encabezado"/>
    <w:uiPriority w:val="99"/>
    <w:rsid w:val="004247BD"/>
    <w:rPr>
      <w:rFonts w:ascii="Calibri" w:eastAsia="Calibri" w:hAnsi="Calibri" w:cs="Times New Roman"/>
      <w:kern w:val="0"/>
      <w:lang w:val="es-PE"/>
    </w:rPr>
  </w:style>
  <w:style w:type="paragraph" w:styleId="Piedepgina">
    <w:name w:val="footer"/>
    <w:basedOn w:val="Normal"/>
    <w:link w:val="PiedepginaCar"/>
    <w:uiPriority w:val="99"/>
    <w:unhideWhenUsed/>
    <w:rsid w:val="004247BD"/>
    <w:pPr>
      <w:tabs>
        <w:tab w:val="center" w:pos="4419"/>
        <w:tab w:val="right" w:pos="8838"/>
      </w:tabs>
    </w:pPr>
  </w:style>
  <w:style w:type="character" w:customStyle="1" w:styleId="PiedepginaCar">
    <w:name w:val="Pie de página Car"/>
    <w:basedOn w:val="Fuentedeprrafopredeter"/>
    <w:link w:val="Piedepgina"/>
    <w:uiPriority w:val="99"/>
    <w:rsid w:val="004247BD"/>
    <w:rPr>
      <w:rFonts w:ascii="Calibri" w:eastAsia="Calibri" w:hAnsi="Calibri" w:cs="Times New Roman"/>
      <w:kern w:val="0"/>
      <w:lang w:val="es-PE"/>
    </w:rPr>
  </w:style>
  <w:style w:type="character" w:customStyle="1" w:styleId="CharacterStyle1">
    <w:name w:val="Character Style 1"/>
    <w:uiPriority w:val="99"/>
    <w:rsid w:val="004247BD"/>
    <w:rPr>
      <w:rFonts w:ascii="Verdana" w:hAnsi="Verdana"/>
      <w:sz w:val="20"/>
    </w:rPr>
  </w:style>
  <w:style w:type="table" w:styleId="Tablaconcuadrcula">
    <w:name w:val="Table Grid"/>
    <w:basedOn w:val="Tablanormal"/>
    <w:uiPriority w:val="39"/>
    <w:rsid w:val="004247BD"/>
    <w:pPr>
      <w:spacing w:after="0" w:line="240" w:lineRule="auto"/>
    </w:pPr>
    <w:rPr>
      <w:rFonts w:ascii="Calibri" w:eastAsia="Calibri" w:hAnsi="Calibri" w:cs="Times New Roman"/>
      <w:kern w:val="0"/>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link w:val="SinespaciadoCar"/>
    <w:uiPriority w:val="1"/>
    <w:qFormat/>
    <w:rsid w:val="004247BD"/>
    <w:pPr>
      <w:spacing w:after="0" w:line="240" w:lineRule="auto"/>
    </w:pPr>
    <w:rPr>
      <w:rFonts w:ascii="Calibri" w:eastAsia="Times New Roman" w:hAnsi="Calibri" w:cs="Times New Roman"/>
      <w:kern w:val="0"/>
      <w:sz w:val="24"/>
      <w:szCs w:val="24"/>
      <w:lang w:val="es-ES_tradnl" w:eastAsia="es-ES"/>
    </w:rPr>
  </w:style>
  <w:style w:type="character" w:styleId="nfasis">
    <w:name w:val="Emphasis"/>
    <w:uiPriority w:val="20"/>
    <w:qFormat/>
    <w:rsid w:val="004247BD"/>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H Car"/>
    <w:link w:val="Prrafodelista"/>
    <w:uiPriority w:val="34"/>
    <w:qFormat/>
    <w:rsid w:val="004247BD"/>
    <w:rPr>
      <w:rFonts w:ascii="Calibri" w:eastAsia="Calibri" w:hAnsi="Calibri" w:cs="Times New Roman"/>
      <w:kern w:val="0"/>
      <w:lang w:val="es-PE"/>
    </w:rPr>
  </w:style>
  <w:style w:type="paragraph" w:customStyle="1" w:styleId="CM19">
    <w:name w:val="CM19"/>
    <w:basedOn w:val="Normal"/>
    <w:uiPriority w:val="99"/>
    <w:rsid w:val="004247BD"/>
    <w:pPr>
      <w:autoSpaceDE w:val="0"/>
      <w:autoSpaceDN w:val="0"/>
      <w:spacing w:after="0" w:line="240" w:lineRule="auto"/>
    </w:pPr>
    <w:rPr>
      <w:rFonts w:ascii="Arial" w:eastAsia="Times New Roman" w:hAnsi="Arial" w:cs="Arial"/>
      <w:sz w:val="24"/>
      <w:szCs w:val="24"/>
      <w:lang w:val="es-CO"/>
    </w:rPr>
  </w:style>
  <w:style w:type="character" w:customStyle="1" w:styleId="cf01">
    <w:name w:val="cf01"/>
    <w:basedOn w:val="Fuentedeprrafopredeter"/>
    <w:rsid w:val="004247BD"/>
    <w:rPr>
      <w:rFonts w:ascii="Segoe UI" w:hAnsi="Segoe UI" w:cs="Segoe UI" w:hint="default"/>
      <w:sz w:val="18"/>
      <w:szCs w:val="18"/>
    </w:rPr>
  </w:style>
  <w:style w:type="character" w:styleId="Nmerodepgina">
    <w:name w:val="page number"/>
    <w:uiPriority w:val="99"/>
    <w:rsid w:val="004247BD"/>
  </w:style>
  <w:style w:type="paragraph" w:customStyle="1" w:styleId="Cuerpo">
    <w:name w:val="Cuerpo"/>
    <w:rsid w:val="004247BD"/>
    <w:pPr>
      <w:pBdr>
        <w:top w:val="nil"/>
        <w:left w:val="nil"/>
        <w:bottom w:val="nil"/>
        <w:right w:val="nil"/>
        <w:between w:val="nil"/>
        <w:bar w:val="nil"/>
      </w:pBdr>
      <w:spacing w:after="0" w:line="240" w:lineRule="auto"/>
    </w:pPr>
    <w:rPr>
      <w:rFonts w:ascii="Calibri" w:eastAsia="Calibri" w:hAnsi="Calibri" w:cs="Calibri"/>
      <w:color w:val="000000"/>
      <w:kern w:val="0"/>
      <w:u w:color="000000"/>
      <w:bdr w:val="nil"/>
      <w:lang w:eastAsia="es-CO"/>
    </w:rPr>
  </w:style>
  <w:style w:type="paragraph" w:styleId="NormalWeb">
    <w:name w:val="Normal (Web)"/>
    <w:basedOn w:val="Normal"/>
    <w:uiPriority w:val="99"/>
    <w:rsid w:val="004247BD"/>
    <w:pPr>
      <w:spacing w:after="0" w:line="240" w:lineRule="auto"/>
    </w:pPr>
    <w:rPr>
      <w:rFonts w:ascii="Times New Roman" w:eastAsia="Batang" w:hAnsi="Times New Roman"/>
      <w:sz w:val="24"/>
      <w:szCs w:val="24"/>
      <w:lang w:val="es-ES" w:eastAsia="es-ES"/>
    </w:rPr>
  </w:style>
  <w:style w:type="character" w:styleId="Refdecomentario">
    <w:name w:val="annotation reference"/>
    <w:uiPriority w:val="99"/>
    <w:rsid w:val="004247BD"/>
    <w:rPr>
      <w:sz w:val="16"/>
      <w:szCs w:val="16"/>
    </w:rPr>
  </w:style>
  <w:style w:type="paragraph" w:styleId="Textocomentario">
    <w:name w:val="annotation text"/>
    <w:basedOn w:val="Normal"/>
    <w:link w:val="TextocomentarioCar"/>
    <w:uiPriority w:val="99"/>
    <w:rsid w:val="004247BD"/>
    <w:pPr>
      <w:spacing w:after="0" w:line="240" w:lineRule="auto"/>
    </w:pPr>
    <w:rPr>
      <w:rFonts w:ascii="Times New Roman" w:eastAsia="Batang" w:hAnsi="Times New Roman"/>
      <w:sz w:val="20"/>
      <w:szCs w:val="20"/>
      <w:lang w:val="es-ES" w:eastAsia="ar-SA"/>
    </w:rPr>
  </w:style>
  <w:style w:type="character" w:customStyle="1" w:styleId="TextocomentarioCar">
    <w:name w:val="Texto comentario Car"/>
    <w:basedOn w:val="Fuentedeprrafopredeter"/>
    <w:link w:val="Textocomentario"/>
    <w:uiPriority w:val="99"/>
    <w:rsid w:val="004247BD"/>
    <w:rPr>
      <w:rFonts w:ascii="Times New Roman" w:eastAsia="Batang" w:hAnsi="Times New Roman" w:cs="Times New Roman"/>
      <w:kern w:val="0"/>
      <w:sz w:val="20"/>
      <w:szCs w:val="20"/>
      <w:lang w:val="es-ES" w:eastAsia="ar-SA"/>
    </w:rPr>
  </w:style>
  <w:style w:type="character" w:customStyle="1" w:styleId="SinespaciadoCar">
    <w:name w:val="Sin espaciado Car"/>
    <w:link w:val="Sinespaciado"/>
    <w:uiPriority w:val="1"/>
    <w:qFormat/>
    <w:rsid w:val="004247BD"/>
    <w:rPr>
      <w:rFonts w:ascii="Calibri" w:eastAsia="Times New Roman" w:hAnsi="Calibri" w:cs="Times New Roman"/>
      <w:kern w:val="0"/>
      <w:sz w:val="24"/>
      <w:szCs w:val="24"/>
      <w:lang w:val="es-ES_tradnl" w:eastAsia="es-ES"/>
    </w:rPr>
  </w:style>
  <w:style w:type="paragraph" w:styleId="Asuntodelcomentario">
    <w:name w:val="annotation subject"/>
    <w:basedOn w:val="Textocomentario"/>
    <w:next w:val="Textocomentario"/>
    <w:link w:val="AsuntodelcomentarioCar"/>
    <w:uiPriority w:val="99"/>
    <w:semiHidden/>
    <w:unhideWhenUsed/>
    <w:rsid w:val="004247BD"/>
    <w:pPr>
      <w:spacing w:after="200"/>
    </w:pPr>
    <w:rPr>
      <w:rFonts w:ascii="Calibri" w:eastAsia="Calibri" w:hAnsi="Calibri"/>
      <w:b/>
      <w:bCs/>
      <w:lang w:val="es-PE" w:eastAsia="en-US"/>
    </w:rPr>
  </w:style>
  <w:style w:type="character" w:customStyle="1" w:styleId="AsuntodelcomentarioCar">
    <w:name w:val="Asunto del comentario Car"/>
    <w:basedOn w:val="TextocomentarioCar"/>
    <w:link w:val="Asuntodelcomentario"/>
    <w:uiPriority w:val="99"/>
    <w:semiHidden/>
    <w:rsid w:val="004247BD"/>
    <w:rPr>
      <w:rFonts w:ascii="Calibri" w:eastAsia="Calibri" w:hAnsi="Calibri" w:cs="Times New Roman"/>
      <w:b/>
      <w:bCs/>
      <w:kern w:val="0"/>
      <w:sz w:val="20"/>
      <w:szCs w:val="20"/>
      <w:lang w:val="es-P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ducoldex.com.co/seccion/politica-de-tratamiento-de-datos-personales" TargetMode="Externa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fiducoldex.com.co/sites/default/files/pdf/MANUAL-DE-CONTRATACION-PARA-EL-FIDEICOMISO-PROCOLOMBIA1.pdf" TargetMode="External"/><Relationship Id="rId12" Type="http://schemas.openxmlformats.org/officeDocument/2006/relationships/hyperlink" Target="http://www.fiducoldex.com.co" TargetMode="Externa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ucoldex.com.co"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procolombia.co/nosotros/transparencia/codigo-de-etica-procolombia" TargetMode="External"/><Relationship Id="rId4" Type="http://schemas.openxmlformats.org/officeDocument/2006/relationships/webSettings" Target="webSettings.xml"/><Relationship Id="rId9" Type="http://schemas.openxmlformats.org/officeDocument/2006/relationships/hyperlink" Target="http://www.fiducoldex.com.co/seccion/politica-de-tratamiento-de-datos-personale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9BFA86-EBC7-406D-AA09-B5FFC4715D02}"/>
</file>

<file path=customXml/itemProps2.xml><?xml version="1.0" encoding="utf-8"?>
<ds:datastoreItem xmlns:ds="http://schemas.openxmlformats.org/officeDocument/2006/customXml" ds:itemID="{68E7861B-0094-414D-80DC-FE4750D862E3}"/>
</file>

<file path=docProps/app.xml><?xml version="1.0" encoding="utf-8"?>
<Properties xmlns="http://schemas.openxmlformats.org/officeDocument/2006/extended-properties" xmlns:vt="http://schemas.openxmlformats.org/officeDocument/2006/docPropsVTypes">
  <Template>Normal</Template>
  <TotalTime>20</TotalTime>
  <Pages>22</Pages>
  <Words>11353</Words>
  <Characters>62447</Characters>
  <Application>Microsoft Office Word</Application>
  <DocSecurity>0</DocSecurity>
  <Lines>520</Lines>
  <Paragraphs>147</Paragraphs>
  <ScaleCrop>false</ScaleCrop>
  <Company/>
  <LinksUpToDate>false</LinksUpToDate>
  <CharactersWithSpaces>73653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Shirley Andrea Morales Sánchez</cp:lastModifiedBy>
  <cp:revision>16</cp:revision>
  <dcterms:created xsi:type="dcterms:W3CDTF">2023-12-11T15:07:00Z</dcterms:created>
  <dcterms:modified xsi:type="dcterms:W3CDTF">2024-02-07T15:27:00Z</dcterms:modified>
</cp:coreProperties>
</file>